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3F" w:rsidRPr="00E11B1A" w:rsidRDefault="00E11B1A" w:rsidP="00C72D9E">
      <w:pPr>
        <w:pStyle w:val="AralkYok"/>
        <w:jc w:val="both"/>
        <w:rPr>
          <w:rFonts w:cs="Arial"/>
        </w:rPr>
      </w:pPr>
      <w:r>
        <w:rPr>
          <w:rFonts w:cs="Arial"/>
          <w:b/>
        </w:rPr>
        <w:t>MAHKEMESİ</w:t>
      </w:r>
      <w:r>
        <w:rPr>
          <w:rFonts w:cs="Arial"/>
          <w:b/>
        </w:rPr>
        <w:tab/>
      </w:r>
      <w:r>
        <w:rPr>
          <w:rFonts w:cs="Arial"/>
          <w:b/>
        </w:rPr>
        <w:tab/>
        <w:t xml:space="preserve">: </w:t>
      </w:r>
      <w:proofErr w:type="gramStart"/>
      <w:r w:rsidR="00D950E9">
        <w:rPr>
          <w:rFonts w:cs="Arial"/>
        </w:rPr>
        <w:t>……………….</w:t>
      </w:r>
      <w:proofErr w:type="gramEnd"/>
      <w:r w:rsidR="008B5917">
        <w:rPr>
          <w:rFonts w:cs="Arial"/>
        </w:rPr>
        <w:t xml:space="preserve"> </w:t>
      </w:r>
      <w:r>
        <w:rPr>
          <w:rFonts w:cs="Arial"/>
        </w:rPr>
        <w:t xml:space="preserve">Asliye </w:t>
      </w:r>
      <w:r w:rsidR="008B5917">
        <w:rPr>
          <w:rFonts w:cs="Arial"/>
        </w:rPr>
        <w:t xml:space="preserve">Hukuk </w:t>
      </w:r>
      <w:r>
        <w:rPr>
          <w:rFonts w:cs="Arial"/>
        </w:rPr>
        <w:t>Mahkemesi</w:t>
      </w:r>
    </w:p>
    <w:p w:rsidR="00E11B1A" w:rsidRDefault="00E11B1A" w:rsidP="00C72D9E">
      <w:pPr>
        <w:pStyle w:val="AralkYok"/>
        <w:jc w:val="both"/>
        <w:rPr>
          <w:rFonts w:cs="Arial"/>
          <w:b/>
        </w:rPr>
      </w:pPr>
    </w:p>
    <w:p w:rsidR="00030BCC" w:rsidRPr="00D43F3F" w:rsidRDefault="00030BCC" w:rsidP="00C72D9E">
      <w:pPr>
        <w:pStyle w:val="AralkYok"/>
        <w:jc w:val="both"/>
        <w:rPr>
          <w:rFonts w:cs="Arial"/>
        </w:rPr>
      </w:pPr>
      <w:r w:rsidRPr="00D43F3F">
        <w:rPr>
          <w:rFonts w:cs="Arial"/>
          <w:b/>
        </w:rPr>
        <w:t>DOSYA NO</w:t>
      </w:r>
      <w:r w:rsidRPr="00D43F3F">
        <w:rPr>
          <w:rFonts w:cs="Arial"/>
          <w:b/>
        </w:rPr>
        <w:tab/>
      </w:r>
      <w:r w:rsidRPr="00D43F3F">
        <w:rPr>
          <w:rFonts w:cs="Arial"/>
          <w:b/>
        </w:rPr>
        <w:tab/>
        <w:t>:</w:t>
      </w:r>
      <w:r w:rsidR="00D950E9">
        <w:rPr>
          <w:rFonts w:cs="Arial"/>
        </w:rPr>
        <w:t xml:space="preserve"> </w:t>
      </w:r>
      <w:proofErr w:type="gramStart"/>
      <w:r w:rsidR="00D950E9">
        <w:rPr>
          <w:rFonts w:cs="Arial"/>
        </w:rPr>
        <w:t>…………………..</w:t>
      </w:r>
      <w:proofErr w:type="gramEnd"/>
      <w:r w:rsidR="00D950E9">
        <w:rPr>
          <w:rFonts w:cs="Arial"/>
        </w:rPr>
        <w:t xml:space="preserve"> </w:t>
      </w:r>
      <w:r w:rsidR="00766433">
        <w:rPr>
          <w:rFonts w:cs="Arial"/>
        </w:rPr>
        <w:t>E</w:t>
      </w:r>
      <w:r w:rsidR="008B5917">
        <w:rPr>
          <w:rFonts w:cs="Arial"/>
        </w:rPr>
        <w:t xml:space="preserve">. </w:t>
      </w:r>
    </w:p>
    <w:p w:rsidR="00C72D9E" w:rsidRPr="00D43F3F" w:rsidRDefault="00C72D9E" w:rsidP="00C72D9E">
      <w:pPr>
        <w:pStyle w:val="AralkYok"/>
        <w:jc w:val="both"/>
        <w:rPr>
          <w:rFonts w:cs="Arial"/>
        </w:rPr>
      </w:pPr>
    </w:p>
    <w:p w:rsidR="00C72D9E" w:rsidRPr="00D43F3F" w:rsidRDefault="00030BCC" w:rsidP="00D43F3F">
      <w:pPr>
        <w:pStyle w:val="AralkYok"/>
        <w:jc w:val="both"/>
        <w:rPr>
          <w:rFonts w:cs="Arial"/>
        </w:rPr>
      </w:pPr>
      <w:r w:rsidRPr="00D43F3F">
        <w:rPr>
          <w:rFonts w:cs="Arial"/>
          <w:b/>
        </w:rPr>
        <w:t>DAVACI</w:t>
      </w:r>
      <w:r w:rsidRPr="00D43F3F">
        <w:rPr>
          <w:rFonts w:cs="Arial"/>
          <w:b/>
        </w:rPr>
        <w:tab/>
      </w:r>
      <w:r w:rsidR="00E51F5B" w:rsidRPr="00D43F3F">
        <w:rPr>
          <w:rFonts w:cs="Arial"/>
          <w:b/>
        </w:rPr>
        <w:tab/>
      </w:r>
      <w:r w:rsidRPr="00D43F3F">
        <w:rPr>
          <w:rFonts w:cs="Arial"/>
          <w:b/>
        </w:rPr>
        <w:t>:</w:t>
      </w:r>
      <w:r w:rsidR="00D950E9">
        <w:rPr>
          <w:rFonts w:cs="Arial"/>
          <w:b/>
        </w:rPr>
        <w:t xml:space="preserve"> 1</w:t>
      </w:r>
      <w:proofErr w:type="gramStart"/>
      <w:r w:rsidR="00D950E9">
        <w:rPr>
          <w:rFonts w:cs="Arial"/>
          <w:b/>
        </w:rPr>
        <w:t>.</w:t>
      </w:r>
      <w:r w:rsidR="00D950E9">
        <w:rPr>
          <w:rFonts w:cs="Arial"/>
        </w:rPr>
        <w:t>………………..</w:t>
      </w:r>
      <w:r w:rsidR="00956D92">
        <w:rPr>
          <w:rFonts w:cs="Arial"/>
        </w:rPr>
        <w:t>,</w:t>
      </w:r>
      <w:proofErr w:type="gramEnd"/>
      <w:r w:rsidR="00956D92">
        <w:rPr>
          <w:rFonts w:cs="Arial"/>
        </w:rPr>
        <w:t xml:space="preserve"> </w:t>
      </w:r>
      <w:r w:rsidR="00D950E9">
        <w:rPr>
          <w:rFonts w:cs="Arial"/>
        </w:rPr>
        <w:t>2………………..</w:t>
      </w:r>
      <w:r w:rsidR="00956D92">
        <w:rPr>
          <w:rFonts w:cs="Arial"/>
        </w:rPr>
        <w:t xml:space="preserve">, </w:t>
      </w:r>
      <w:r w:rsidR="00D950E9">
        <w:rPr>
          <w:rFonts w:cs="Arial"/>
        </w:rPr>
        <w:t>3……………….</w:t>
      </w:r>
      <w:r w:rsidR="00956D92">
        <w:rPr>
          <w:rFonts w:cs="Arial"/>
        </w:rPr>
        <w:t xml:space="preserve">, </w:t>
      </w:r>
      <w:r w:rsidR="00D950E9">
        <w:rPr>
          <w:rFonts w:cs="Arial"/>
        </w:rPr>
        <w:t>4……………….</w:t>
      </w:r>
      <w:r w:rsidR="00956D92">
        <w:rPr>
          <w:rFonts w:cs="Arial"/>
        </w:rPr>
        <w:t xml:space="preserve">, </w:t>
      </w:r>
      <w:r w:rsidR="00D950E9">
        <w:rPr>
          <w:rFonts w:cs="Arial"/>
        </w:rPr>
        <w:t>5………………</w:t>
      </w:r>
    </w:p>
    <w:p w:rsidR="00C72D9E" w:rsidRPr="00D43F3F" w:rsidRDefault="00C72D9E" w:rsidP="00C72D9E">
      <w:pPr>
        <w:pStyle w:val="AralkYok"/>
        <w:jc w:val="both"/>
        <w:rPr>
          <w:rFonts w:cs="Arial"/>
        </w:rPr>
      </w:pPr>
      <w:r w:rsidRPr="00D43F3F">
        <w:rPr>
          <w:rFonts w:cs="Arial"/>
        </w:rPr>
        <w:tab/>
      </w:r>
      <w:r w:rsidRPr="00D43F3F">
        <w:rPr>
          <w:rFonts w:cs="Arial"/>
        </w:rPr>
        <w:tab/>
      </w:r>
      <w:r w:rsidRPr="00D43F3F">
        <w:rPr>
          <w:rFonts w:cs="Arial"/>
        </w:rPr>
        <w:tab/>
      </w:r>
    </w:p>
    <w:p w:rsidR="008B5917" w:rsidRDefault="004B5642" w:rsidP="00C72D9E">
      <w:pPr>
        <w:pStyle w:val="AralkYok"/>
        <w:jc w:val="both"/>
        <w:rPr>
          <w:rFonts w:cs="Arial"/>
        </w:rPr>
      </w:pPr>
      <w:r w:rsidRPr="00D43F3F">
        <w:rPr>
          <w:rFonts w:cs="Arial"/>
          <w:b/>
        </w:rPr>
        <w:t>DAVALILAR</w:t>
      </w:r>
      <w:r w:rsidR="00030BCC" w:rsidRPr="00D43F3F">
        <w:rPr>
          <w:rFonts w:cs="Arial"/>
          <w:b/>
        </w:rPr>
        <w:tab/>
      </w:r>
      <w:r w:rsidR="00E51F5B" w:rsidRPr="00D43F3F">
        <w:rPr>
          <w:rFonts w:cs="Arial"/>
          <w:b/>
        </w:rPr>
        <w:tab/>
      </w:r>
      <w:r w:rsidR="00030BCC" w:rsidRPr="00D43F3F">
        <w:rPr>
          <w:rFonts w:cs="Arial"/>
          <w:b/>
        </w:rPr>
        <w:t>:</w:t>
      </w:r>
      <w:r w:rsidRPr="00D43F3F">
        <w:rPr>
          <w:rFonts w:cs="Arial"/>
        </w:rPr>
        <w:t xml:space="preserve"> </w:t>
      </w:r>
      <w:r w:rsidR="00956D92">
        <w:rPr>
          <w:rFonts w:cs="Arial"/>
        </w:rPr>
        <w:t xml:space="preserve">1. </w:t>
      </w:r>
      <w:proofErr w:type="gramStart"/>
      <w:r w:rsidR="00D950E9">
        <w:rPr>
          <w:rFonts w:cs="Arial"/>
        </w:rPr>
        <w:t>……………..</w:t>
      </w:r>
      <w:proofErr w:type="gramEnd"/>
      <w:r w:rsidR="00956D92">
        <w:rPr>
          <w:rFonts w:cs="Arial"/>
        </w:rPr>
        <w:t xml:space="preserve"> Dağıtım A.Ş.</w:t>
      </w:r>
    </w:p>
    <w:p w:rsidR="00956D92" w:rsidRDefault="00956D92" w:rsidP="00C72D9E">
      <w:pPr>
        <w:pStyle w:val="AralkYok"/>
        <w:jc w:val="both"/>
        <w:rPr>
          <w:rFonts w:cs="Arial"/>
        </w:rPr>
      </w:pPr>
      <w:r>
        <w:rPr>
          <w:rFonts w:cs="Arial"/>
        </w:rPr>
        <w:t xml:space="preserve"> </w:t>
      </w:r>
      <w:r>
        <w:rPr>
          <w:rFonts w:cs="Arial"/>
        </w:rPr>
        <w:tab/>
      </w:r>
      <w:r>
        <w:rPr>
          <w:rFonts w:cs="Arial"/>
        </w:rPr>
        <w:tab/>
      </w:r>
      <w:r>
        <w:rPr>
          <w:rFonts w:cs="Arial"/>
        </w:rPr>
        <w:tab/>
        <w:t xml:space="preserve">  2. </w:t>
      </w:r>
      <w:proofErr w:type="gramStart"/>
      <w:r w:rsidR="00D950E9">
        <w:rPr>
          <w:rFonts w:cs="Arial"/>
        </w:rPr>
        <w:t>………………</w:t>
      </w:r>
      <w:proofErr w:type="gramEnd"/>
    </w:p>
    <w:p w:rsidR="00956D92" w:rsidRDefault="00956D92" w:rsidP="00C72D9E">
      <w:pPr>
        <w:pStyle w:val="AralkYok"/>
        <w:jc w:val="both"/>
        <w:rPr>
          <w:rFonts w:cs="Arial"/>
        </w:rPr>
      </w:pPr>
      <w:r>
        <w:rPr>
          <w:rFonts w:cs="Arial"/>
        </w:rPr>
        <w:t xml:space="preserve"> </w:t>
      </w:r>
      <w:r>
        <w:rPr>
          <w:rFonts w:cs="Arial"/>
        </w:rPr>
        <w:tab/>
      </w:r>
      <w:r>
        <w:rPr>
          <w:rFonts w:cs="Arial"/>
        </w:rPr>
        <w:tab/>
      </w:r>
      <w:r>
        <w:rPr>
          <w:rFonts w:cs="Arial"/>
        </w:rPr>
        <w:tab/>
        <w:t xml:space="preserve">  3. </w:t>
      </w:r>
      <w:proofErr w:type="gramStart"/>
      <w:r w:rsidR="00D950E9">
        <w:rPr>
          <w:rFonts w:cs="Arial"/>
        </w:rPr>
        <w:t>……………</w:t>
      </w:r>
      <w:proofErr w:type="gramEnd"/>
    </w:p>
    <w:p w:rsidR="008544F8" w:rsidRDefault="008544F8" w:rsidP="00C72D9E">
      <w:pPr>
        <w:pStyle w:val="AralkYok"/>
        <w:jc w:val="both"/>
        <w:rPr>
          <w:rFonts w:cs="Arial"/>
        </w:rPr>
      </w:pPr>
    </w:p>
    <w:p w:rsidR="008544F8" w:rsidRPr="008544F8" w:rsidRDefault="008544F8" w:rsidP="00C72D9E">
      <w:pPr>
        <w:pStyle w:val="AralkYok"/>
        <w:jc w:val="both"/>
        <w:rPr>
          <w:rFonts w:cs="Arial"/>
          <w:b/>
        </w:rPr>
      </w:pPr>
      <w:r w:rsidRPr="008544F8">
        <w:rPr>
          <w:rFonts w:cs="Arial"/>
          <w:b/>
        </w:rPr>
        <w:t xml:space="preserve">GÖREVLENDİRME </w:t>
      </w:r>
    </w:p>
    <w:p w:rsidR="008544F8" w:rsidRDefault="008544F8" w:rsidP="008544F8">
      <w:pPr>
        <w:pStyle w:val="AralkYok"/>
        <w:jc w:val="both"/>
        <w:rPr>
          <w:shd w:val="clear" w:color="auto" w:fill="FFFFFF"/>
        </w:rPr>
      </w:pPr>
      <w:r w:rsidRPr="008544F8">
        <w:rPr>
          <w:rFonts w:cs="Arial"/>
          <w:b/>
        </w:rPr>
        <w:t>KONUSU</w:t>
      </w:r>
      <w:r w:rsidRPr="008544F8">
        <w:rPr>
          <w:rFonts w:cs="Arial"/>
          <w:b/>
        </w:rPr>
        <w:tab/>
      </w:r>
      <w:r w:rsidRPr="008544F8">
        <w:rPr>
          <w:rFonts w:cs="Arial"/>
          <w:b/>
        </w:rPr>
        <w:tab/>
        <w:t>:</w:t>
      </w:r>
      <w:r>
        <w:rPr>
          <w:rFonts w:cs="Arial"/>
          <w:b/>
        </w:rPr>
        <w:t xml:space="preserve"> </w:t>
      </w:r>
      <w:r w:rsidR="00895478" w:rsidRPr="00895478">
        <w:rPr>
          <w:rFonts w:cs="Arial"/>
        </w:rPr>
        <w:t>Mahkemece</w:t>
      </w:r>
      <w:r w:rsidR="00895478">
        <w:rPr>
          <w:rFonts w:cs="Arial"/>
          <w:b/>
        </w:rPr>
        <w:t xml:space="preserve"> “</w:t>
      </w:r>
      <w:r w:rsidRPr="008544F8">
        <w:rPr>
          <w:shd w:val="clear" w:color="auto" w:fill="FFFFFF"/>
        </w:rPr>
        <w:t>Dosyanın Aktüerya bilirkişisine tevdii ile itirazlar değerlendirilerek ek rapor hazırlanmasının istenilmesine</w:t>
      </w:r>
      <w:r w:rsidR="00895478">
        <w:rPr>
          <w:shd w:val="clear" w:color="auto" w:fill="FFFFFF"/>
        </w:rPr>
        <w:t xml:space="preserve">” karar verilmiş olmakla ek raporum aşağıda sunulmuştur. </w:t>
      </w:r>
    </w:p>
    <w:p w:rsidR="002065DF" w:rsidRDefault="002065DF" w:rsidP="008544F8">
      <w:pPr>
        <w:pStyle w:val="AralkYok"/>
        <w:jc w:val="both"/>
      </w:pPr>
    </w:p>
    <w:p w:rsidR="002065DF" w:rsidRPr="00D950E9" w:rsidRDefault="00E01AEF" w:rsidP="008544F8">
      <w:pPr>
        <w:pStyle w:val="AralkYok"/>
        <w:jc w:val="both"/>
        <w:rPr>
          <w:b/>
        </w:rPr>
      </w:pPr>
      <w:r w:rsidRPr="00D950E9">
        <w:rPr>
          <w:b/>
        </w:rPr>
        <w:t xml:space="preserve">30.01.2021 Tarihli Kök Raporda yaşam tablosu olarak PMF yaşam tablosu kullanılmış ise de rapor tarihinden sonra Yargıtay Daireleri tarafından içtihat ve uygulama birliğinin sağlanması amacıyla hem 17. Hukuk Dairesi hem de 10. Hukuk Dairesi tarafından destekten yoksunluk tazminatı ve iş gücü kaybı davalarında TRH </w:t>
      </w:r>
      <w:proofErr w:type="gramStart"/>
      <w:r w:rsidRPr="00D950E9">
        <w:rPr>
          <w:b/>
        </w:rPr>
        <w:t xml:space="preserve">2010  </w:t>
      </w:r>
      <w:r w:rsidR="000574F1" w:rsidRPr="00D950E9">
        <w:rPr>
          <w:b/>
        </w:rPr>
        <w:t>yaşam</w:t>
      </w:r>
      <w:proofErr w:type="gramEnd"/>
      <w:r w:rsidR="000574F1" w:rsidRPr="00D950E9">
        <w:rPr>
          <w:b/>
        </w:rPr>
        <w:t xml:space="preserve"> tablolarının kullanılmasına karar verildiğinden olası ek rapor talebi yönünden TRH 2010 tablosuna göre de hesaplama yapılacaktır. </w:t>
      </w:r>
      <w:r w:rsidR="006821C9" w:rsidRPr="00D950E9">
        <w:rPr>
          <w:b/>
        </w:rPr>
        <w:t xml:space="preserve">İlgili kararlar aşağıda paylaşılmıştır. </w:t>
      </w:r>
    </w:p>
    <w:p w:rsidR="008B5917" w:rsidRDefault="008B5917" w:rsidP="00C72D9E">
      <w:pPr>
        <w:pStyle w:val="AralkYok"/>
        <w:jc w:val="both"/>
        <w:rPr>
          <w:rFonts w:cs="Arial"/>
        </w:rPr>
      </w:pPr>
    </w:p>
    <w:p w:rsidR="00030BCC" w:rsidRPr="00D43F3F" w:rsidRDefault="00030BCC" w:rsidP="00895478">
      <w:pPr>
        <w:pStyle w:val="AralkYok"/>
        <w:shd w:val="clear" w:color="auto" w:fill="000000" w:themeFill="text1"/>
        <w:jc w:val="center"/>
        <w:rPr>
          <w:rFonts w:cs="Arial"/>
          <w:b/>
        </w:rPr>
      </w:pPr>
      <w:r w:rsidRPr="00D43F3F">
        <w:rPr>
          <w:rFonts w:cs="Arial"/>
          <w:b/>
        </w:rPr>
        <w:t>I – İNCELEME VE TESPİTLER:</w:t>
      </w:r>
    </w:p>
    <w:p w:rsidR="00C72D9E" w:rsidRDefault="00C72D9E" w:rsidP="00C72D9E">
      <w:pPr>
        <w:pStyle w:val="AralkYok"/>
        <w:jc w:val="both"/>
        <w:rPr>
          <w:rFonts w:cs="Arial"/>
        </w:rPr>
      </w:pPr>
    </w:p>
    <w:p w:rsidR="006821C9" w:rsidRPr="00861BFD" w:rsidRDefault="006821C9" w:rsidP="00C72D9E">
      <w:pPr>
        <w:pStyle w:val="AralkYok"/>
        <w:jc w:val="both"/>
        <w:rPr>
          <w:rFonts w:cs="Arial"/>
        </w:rPr>
      </w:pPr>
      <w:r>
        <w:rPr>
          <w:rFonts w:cs="Arial"/>
          <w:b/>
        </w:rPr>
        <w:t xml:space="preserve">Davalı </w:t>
      </w:r>
      <w:proofErr w:type="gramStart"/>
      <w:r w:rsidR="00D950E9">
        <w:rPr>
          <w:rFonts w:cs="Arial"/>
          <w:b/>
        </w:rPr>
        <w:t>……………..</w:t>
      </w:r>
      <w:proofErr w:type="gramEnd"/>
      <w:r>
        <w:rPr>
          <w:rFonts w:cs="Arial"/>
          <w:b/>
        </w:rPr>
        <w:t xml:space="preserve"> ve </w:t>
      </w:r>
      <w:proofErr w:type="gramStart"/>
      <w:r w:rsidR="00D950E9">
        <w:rPr>
          <w:rFonts w:cs="Arial"/>
          <w:b/>
        </w:rPr>
        <w:t>………………</w:t>
      </w:r>
      <w:proofErr w:type="gramEnd"/>
      <w:r>
        <w:rPr>
          <w:rFonts w:cs="Arial"/>
          <w:b/>
        </w:rPr>
        <w:t xml:space="preserve"> </w:t>
      </w:r>
      <w:proofErr w:type="gramStart"/>
      <w:r>
        <w:rPr>
          <w:rFonts w:cs="Arial"/>
          <w:b/>
        </w:rPr>
        <w:t>vekili</w:t>
      </w:r>
      <w:proofErr w:type="gramEnd"/>
      <w:r>
        <w:rPr>
          <w:rFonts w:cs="Arial"/>
          <w:b/>
        </w:rPr>
        <w:t xml:space="preserve"> tarafından sunulan itiraz dilekçesi ile; “</w:t>
      </w:r>
      <w:r w:rsidR="00861BFD">
        <w:rPr>
          <w:rFonts w:cs="Arial"/>
          <w:b/>
        </w:rPr>
        <w:t xml:space="preserve"> </w:t>
      </w:r>
      <w:r w:rsidR="00861BFD">
        <w:rPr>
          <w:rFonts w:cs="Arial"/>
        </w:rPr>
        <w:t xml:space="preserve">kusur raporuna itirazlarının giderilmediği, bu şekilde aktüer raporu alınmasının hatalı olduğu, aktüer raporunda hesaplamaya esas alınan ücret olarak asgari ücretin </w:t>
      </w:r>
      <w:r w:rsidR="007E03EA">
        <w:rPr>
          <w:rFonts w:cs="Arial"/>
        </w:rPr>
        <w:t>belirlenmesinin hatalı olduğu, müteveffanın dönemsel çalıştığı, sabit bir işinin olmadığı, asgari ücret düzeyinde gelir elde etmediği, hesaplamada %10 arttırım yapılmasının hatalı olduğu,</w:t>
      </w:r>
      <w:r w:rsidR="004A07B4">
        <w:rPr>
          <w:rFonts w:cs="Arial"/>
        </w:rPr>
        <w:t xml:space="preserve"> tüfe- </w:t>
      </w:r>
      <w:proofErr w:type="spellStart"/>
      <w:r w:rsidR="004A07B4">
        <w:rPr>
          <w:rFonts w:cs="Arial"/>
        </w:rPr>
        <w:t>üfe</w:t>
      </w:r>
      <w:proofErr w:type="spellEnd"/>
      <w:r w:rsidR="004A07B4">
        <w:rPr>
          <w:rFonts w:cs="Arial"/>
        </w:rPr>
        <w:t xml:space="preserve"> oranlarından ve asgari ücretteki artıştan daha yüksek bir oranda artış yapılması sebebiyle fahiş bir tazminat hesaplandığı, </w:t>
      </w:r>
      <w:r w:rsidR="00A80E17">
        <w:rPr>
          <w:rFonts w:cs="Arial"/>
        </w:rPr>
        <w:t>ölenin bakiye ömrünün son derece fazla gösterildiği, ölenin tertibat kullanmadan ve sürekli bu şekilde çalıştığı,</w:t>
      </w:r>
      <w:r w:rsidR="003C4C82">
        <w:rPr>
          <w:rFonts w:cs="Arial"/>
        </w:rPr>
        <w:t xml:space="preserve"> bu nedenle bu kaza olmasa dahi bu şekilde başka bir kaza yaşama olasılığının yüksek olduğunu, bakiye ömrün bu nedenle fazla hesaplandığı, davacı eşin yeniden evlenme olasılığı olarak %7 </w:t>
      </w:r>
      <w:r w:rsidR="00B41A18">
        <w:rPr>
          <w:rFonts w:cs="Arial"/>
        </w:rPr>
        <w:t xml:space="preserve">ihtimalinin kabul edilmesinin bir dayanağının bulunmadığı” gerekçeleri ile itiraz edilmiştir. </w:t>
      </w:r>
    </w:p>
    <w:p w:rsidR="00BE4827" w:rsidRDefault="00BE4827" w:rsidP="00C72D9E">
      <w:pPr>
        <w:pStyle w:val="AralkYok"/>
        <w:jc w:val="both"/>
        <w:rPr>
          <w:rFonts w:cs="Arial"/>
          <w:b/>
        </w:rPr>
      </w:pPr>
    </w:p>
    <w:p w:rsidR="00292864" w:rsidRPr="00292864" w:rsidRDefault="00BE4827" w:rsidP="00292864">
      <w:pPr>
        <w:pStyle w:val="AralkYok"/>
        <w:jc w:val="both"/>
      </w:pPr>
      <w:r>
        <w:rPr>
          <w:b/>
        </w:rPr>
        <w:t xml:space="preserve">Davalı </w:t>
      </w:r>
      <w:proofErr w:type="gramStart"/>
      <w:r w:rsidR="00D950E9">
        <w:rPr>
          <w:b/>
        </w:rPr>
        <w:t>……….</w:t>
      </w:r>
      <w:proofErr w:type="gramEnd"/>
      <w:r w:rsidR="00A7695A">
        <w:rPr>
          <w:b/>
        </w:rPr>
        <w:t>DAŞ vekili tarafından sunulan itiraz dilekçesi ile; “</w:t>
      </w:r>
      <w:r w:rsidR="00A7695A">
        <w:t xml:space="preserve">Öncelikle kusur raporunda </w:t>
      </w:r>
      <w:r w:rsidR="00D950E9">
        <w:t>………….</w:t>
      </w:r>
      <w:proofErr w:type="spellStart"/>
      <w:r w:rsidR="00A7695A">
        <w:t>daş’a</w:t>
      </w:r>
      <w:proofErr w:type="spellEnd"/>
      <w:r w:rsidR="00A7695A">
        <w:t xml:space="preserve"> verilen kusur oranını kabul etmediklerini, bu orana göre hesaplanan aktüer raporunu da kabul etmediklerini, </w:t>
      </w:r>
      <w:r w:rsidR="00292864" w:rsidRPr="00292864">
        <w:t>Raporda müteveffanın asgari ücret düzeyinde gelir elde ettiği varsayımına dayanılarak asgari ücret üzerinden hesaplama yapıl</w:t>
      </w:r>
      <w:r w:rsidR="00292864">
        <w:t>dığı, a</w:t>
      </w:r>
      <w:r w:rsidR="00292864" w:rsidRPr="00292864">
        <w:t>ncak müteveffa</w:t>
      </w:r>
      <w:r w:rsidR="00E033CE">
        <w:t>nın</w:t>
      </w:r>
      <w:r w:rsidR="00292864" w:rsidRPr="00292864">
        <w:t xml:space="preserve"> sabit belirli</w:t>
      </w:r>
      <w:r w:rsidR="00E033CE">
        <w:t xml:space="preserve"> </w:t>
      </w:r>
      <w:r w:rsidR="00292864" w:rsidRPr="00292864">
        <w:t>asgari ücret düzeyinde maaş alma</w:t>
      </w:r>
      <w:r w:rsidR="00E033CE">
        <w:t>dığı, m</w:t>
      </w:r>
      <w:r w:rsidR="00292864" w:rsidRPr="00292864">
        <w:t>üteveffa</w:t>
      </w:r>
      <w:r w:rsidR="00E033CE">
        <w:t>nın</w:t>
      </w:r>
      <w:r w:rsidR="00292864" w:rsidRPr="00292864">
        <w:t xml:space="preserve"> yevmiye </w:t>
      </w:r>
      <w:r w:rsidR="00E033CE">
        <w:t xml:space="preserve">usulü </w:t>
      </w:r>
      <w:r w:rsidR="00292864" w:rsidRPr="00292864">
        <w:t xml:space="preserve">olarak işin mevcudiyeti halinde iş </w:t>
      </w:r>
      <w:r w:rsidR="00E033CE">
        <w:t xml:space="preserve">aldığı, </w:t>
      </w:r>
      <w:r w:rsidR="00292864" w:rsidRPr="00292864">
        <w:t xml:space="preserve">tespit edilen ücrete itiraz </w:t>
      </w:r>
      <w:r w:rsidR="002273D3">
        <w:t>ettiklerini, ü</w:t>
      </w:r>
      <w:r w:rsidR="00292864" w:rsidRPr="00292864">
        <w:t>cret</w:t>
      </w:r>
      <w:r w:rsidR="002273D3">
        <w:t>in</w:t>
      </w:r>
      <w:r w:rsidR="00292864" w:rsidRPr="00292864">
        <w:t xml:space="preserve"> hatalı tespit </w:t>
      </w:r>
      <w:r w:rsidR="002273D3">
        <w:t xml:space="preserve">edilmiş olması nedeniyle </w:t>
      </w:r>
      <w:r w:rsidR="00292864" w:rsidRPr="00292864">
        <w:t>hesaplamalar</w:t>
      </w:r>
      <w:r w:rsidR="002273D3">
        <w:t>ın</w:t>
      </w:r>
      <w:r w:rsidR="00292864" w:rsidRPr="00292864">
        <w:t xml:space="preserve"> fahiş ve hatalı tespit </w:t>
      </w:r>
      <w:r w:rsidR="002273D3">
        <w:t xml:space="preserve">olduğu, </w:t>
      </w:r>
      <w:r w:rsidR="00256E0C">
        <w:t>t</w:t>
      </w:r>
      <w:r w:rsidR="00292864" w:rsidRPr="00292864">
        <w:t xml:space="preserve">azminat hesabında bilirkişi raporunun düzenlendiği tarihe en yakın bilinen ücretlerin (veya emsal ücretlerin) esas alınması </w:t>
      </w:r>
      <w:r w:rsidR="00256E0C">
        <w:t xml:space="preserve">gerektiği, </w:t>
      </w:r>
      <w:r w:rsidR="00292864" w:rsidRPr="00292864">
        <w:t xml:space="preserve">müteveffanın ücretinin tespit edilmesi ya da yaptığı işe göre emsal ücret araştırması </w:t>
      </w:r>
      <w:r w:rsidR="00256E0C">
        <w:t xml:space="preserve">yapılması gerektiği, </w:t>
      </w:r>
      <w:r w:rsidR="00292864" w:rsidRPr="00292864">
        <w:t>yapılan hesaplamalar</w:t>
      </w:r>
      <w:r w:rsidR="00256E0C">
        <w:t>ın</w:t>
      </w:r>
      <w:r w:rsidR="00292864" w:rsidRPr="00292864">
        <w:t xml:space="preserve"> denetime elverişli </w:t>
      </w:r>
      <w:r w:rsidR="00256E0C">
        <w:t>olmadığı gerekçesi</w:t>
      </w:r>
      <w:r w:rsidR="00B41A18">
        <w:t>”</w:t>
      </w:r>
      <w:r w:rsidR="00256E0C">
        <w:t xml:space="preserve"> ile itiraz edilmiştir.</w:t>
      </w:r>
    </w:p>
    <w:p w:rsidR="00BE4827" w:rsidRPr="00A7695A" w:rsidRDefault="00BE4827" w:rsidP="00C72D9E">
      <w:pPr>
        <w:pStyle w:val="AralkYok"/>
        <w:jc w:val="both"/>
        <w:rPr>
          <w:rFonts w:cs="Arial"/>
        </w:rPr>
      </w:pPr>
    </w:p>
    <w:p w:rsidR="006821C9" w:rsidRDefault="00E36CB7" w:rsidP="00E36CB7">
      <w:pPr>
        <w:pStyle w:val="AralkYok"/>
        <w:shd w:val="clear" w:color="auto" w:fill="000000" w:themeFill="text1"/>
        <w:jc w:val="center"/>
        <w:rPr>
          <w:rFonts w:cs="Arial"/>
          <w:b/>
        </w:rPr>
      </w:pPr>
      <w:r>
        <w:rPr>
          <w:rFonts w:cs="Arial"/>
          <w:b/>
        </w:rPr>
        <w:t>İTİRAZLARIN DEĞERLENDİRİLMESİ</w:t>
      </w:r>
    </w:p>
    <w:p w:rsidR="00E36CB7" w:rsidRDefault="00E36CB7" w:rsidP="00C72D9E">
      <w:pPr>
        <w:pStyle w:val="AralkYok"/>
        <w:jc w:val="both"/>
        <w:rPr>
          <w:rFonts w:cs="Arial"/>
          <w:b/>
        </w:rPr>
      </w:pPr>
    </w:p>
    <w:p w:rsidR="00B857A7" w:rsidRPr="00B857A7" w:rsidRDefault="00BC61BB" w:rsidP="00EC6664">
      <w:pPr>
        <w:pStyle w:val="AralkYok"/>
        <w:numPr>
          <w:ilvl w:val="0"/>
          <w:numId w:val="25"/>
        </w:numPr>
        <w:jc w:val="both"/>
      </w:pPr>
      <w:r w:rsidRPr="00B857A7">
        <w:rPr>
          <w:rFonts w:cs="Arial"/>
        </w:rPr>
        <w:t xml:space="preserve">Davalılar </w:t>
      </w:r>
      <w:r w:rsidR="00B41A18" w:rsidRPr="00B857A7">
        <w:rPr>
          <w:rFonts w:cs="Arial"/>
        </w:rPr>
        <w:t xml:space="preserve">vekillerinin kusur raporuna yönelik itirazlarının giderilmediğine yönelik itirazları kusur raporuna ilişkin olup mahkemenin takdirindedir. Hesaplamada dosyada mevcut kusur raporu dikkate alınmıştır. </w:t>
      </w:r>
    </w:p>
    <w:p w:rsidR="00B857A7" w:rsidRDefault="00B41A18" w:rsidP="00B12205">
      <w:pPr>
        <w:pStyle w:val="AralkYok"/>
        <w:numPr>
          <w:ilvl w:val="0"/>
          <w:numId w:val="25"/>
        </w:numPr>
        <w:jc w:val="both"/>
      </w:pPr>
      <w:r w:rsidRPr="00B857A7">
        <w:rPr>
          <w:rFonts w:cs="Arial"/>
        </w:rPr>
        <w:t>Davalılar vekillerinin hesaplamada esas alınan gelire yönelik itirazları yönünden; hesaplamaya esas alınacak gelirin tespiti</w:t>
      </w:r>
      <w:r w:rsidR="00C860CA" w:rsidRPr="00B857A7">
        <w:rPr>
          <w:rFonts w:cs="Arial"/>
        </w:rPr>
        <w:t xml:space="preserve"> ve takdiri mahkemeye aittir. Desteğin gelirinin asgari ücretin üstünde bir gelir olup olmadığı iddia eden tarafından ispatlanması gereken bir husustur. Ancak Yargıtay İçtihatları </w:t>
      </w:r>
      <w:r w:rsidR="00C860CA" w:rsidRPr="00B857A7">
        <w:rPr>
          <w:rFonts w:cs="Arial"/>
        </w:rPr>
        <w:lastRenderedPageBreak/>
        <w:t xml:space="preserve">gereğince bir kimsenin </w:t>
      </w:r>
      <w:r w:rsidR="00E23576" w:rsidRPr="00B857A7">
        <w:rPr>
          <w:rFonts w:cs="Arial"/>
        </w:rPr>
        <w:t xml:space="preserve">asgari geçimini sağlamak üzere asgari ücret düzeyinde gelir elde ettiğinin kabulü kamu düzenine ilişkindir. Dolayısıyla hesaplamada en az asgari ücret üzerinden hesaplama yapılması zorunludur. Yargıtay </w:t>
      </w:r>
      <w:r w:rsidR="00605A52" w:rsidRPr="00B857A7">
        <w:rPr>
          <w:rFonts w:cs="Arial"/>
        </w:rPr>
        <w:t>17 HD’nin 13.11.2014 Tarih ve 2013/12913 E. Ve 2014/</w:t>
      </w:r>
      <w:r w:rsidR="00EE175A" w:rsidRPr="00B857A7">
        <w:rPr>
          <w:rFonts w:cs="Arial"/>
        </w:rPr>
        <w:t xml:space="preserve">15752 K. Sayılı İçtihadında </w:t>
      </w:r>
      <w:r w:rsidR="00EE175A" w:rsidRPr="00B857A7">
        <w:rPr>
          <w:rFonts w:cs="Arial"/>
          <w:i/>
        </w:rPr>
        <w:t>“</w:t>
      </w:r>
      <w:r w:rsidR="00E23576" w:rsidRPr="00B857A7">
        <w:rPr>
          <w:i/>
        </w:rPr>
        <w:t xml:space="preserve">Bu bakımdan müteveffanın gelirinin somut ve ispata yarar delillerle </w:t>
      </w:r>
      <w:proofErr w:type="spellStart"/>
      <w:r w:rsidR="00E23576" w:rsidRPr="00B857A7">
        <w:rPr>
          <w:i/>
        </w:rPr>
        <w:t>subuta</w:t>
      </w:r>
      <w:proofErr w:type="spellEnd"/>
      <w:r w:rsidR="00E23576" w:rsidRPr="00B857A7">
        <w:rPr>
          <w:i/>
        </w:rPr>
        <w:t xml:space="preserve"> ermediği dikkate alınarak, desteğin ticari taksi veya servis şoförlüğü yaptığının belirlenmesi halinde çalışma süresine göre yaptığı işte edindiği tecrübe </w:t>
      </w:r>
      <w:proofErr w:type="spellStart"/>
      <w:r w:rsidR="00E23576" w:rsidRPr="00B857A7">
        <w:rPr>
          <w:i/>
        </w:rPr>
        <w:t>gözönüne</w:t>
      </w:r>
      <w:proofErr w:type="spellEnd"/>
      <w:r w:rsidR="00E23576" w:rsidRPr="00B857A7">
        <w:rPr>
          <w:i/>
        </w:rPr>
        <w:t xml:space="preserve"> alınarak alabileceği ücretin meslek odasından sorularak belirlenmesi, bu iddiaların ispatlanamaması halinde ise asgari ücretin neti tutarında gelir sağladığının kabulü ile bu miktar üzerinden destek zararının hesaplanması gereklidir.</w:t>
      </w:r>
      <w:r w:rsidR="00EE175A" w:rsidRPr="00B857A7">
        <w:rPr>
          <w:i/>
        </w:rPr>
        <w:t>”</w:t>
      </w:r>
      <w:r w:rsidR="00EE175A">
        <w:t xml:space="preserve"> Denilerek bu husus vurgulanmıştır. </w:t>
      </w:r>
    </w:p>
    <w:p w:rsidR="00B857A7" w:rsidRDefault="00B857A7" w:rsidP="00B857A7">
      <w:pPr>
        <w:pStyle w:val="AralkYok"/>
        <w:ind w:left="720"/>
        <w:jc w:val="both"/>
      </w:pPr>
    </w:p>
    <w:p w:rsidR="00B857A7" w:rsidRDefault="00EE175A" w:rsidP="003D0574">
      <w:pPr>
        <w:pStyle w:val="AralkYok"/>
        <w:numPr>
          <w:ilvl w:val="0"/>
          <w:numId w:val="25"/>
        </w:numPr>
        <w:jc w:val="both"/>
      </w:pPr>
      <w:r>
        <w:t xml:space="preserve">Davalılar </w:t>
      </w:r>
      <w:proofErr w:type="gramStart"/>
      <w:r w:rsidR="00D950E9">
        <w:t>…………….</w:t>
      </w:r>
      <w:proofErr w:type="gramEnd"/>
      <w:r>
        <w:t xml:space="preserve"> ve </w:t>
      </w:r>
      <w:proofErr w:type="gramStart"/>
      <w:r w:rsidR="00D950E9">
        <w:t>…………………</w:t>
      </w:r>
      <w:proofErr w:type="gramEnd"/>
      <w:r>
        <w:t xml:space="preserve"> </w:t>
      </w:r>
      <w:proofErr w:type="gramStart"/>
      <w:r>
        <w:t>vekilinin</w:t>
      </w:r>
      <w:proofErr w:type="gramEnd"/>
      <w:r>
        <w:t xml:space="preserve"> </w:t>
      </w:r>
      <w:r w:rsidR="0012182D">
        <w:t xml:space="preserve">hesaplamada %10 arttırma yöntemine ilişkin itirazları ile ilgili olarak; Yerleşik Yargıtay İçtihatları gereğince varsayıma dayalı olarak yapılan destek tazminatı hesabında kaza tarihi ile hesap tarihi arasında geçen süre için herhangi bir arttırım veya iskonto uygulanmadan hesaplama yapılmakta, bilinmeyen ve varsayıma dayalı dönem için ise bilinen son ücret üzerinden %10 arttırım ve %10 iskonto yöntemi uygulanarak hesaplama yapılmaktadır. </w:t>
      </w:r>
      <w:r w:rsidR="00A96ACD">
        <w:t xml:space="preserve">Söz konusu yöntem progresif rant yöntemi olup güncel içtihatlarda da bu yöntem uygulanmaya devam edilmektedir. Aşağıda içtihat değişikliğine ilişkin </w:t>
      </w:r>
      <w:r w:rsidR="00C918F9">
        <w:t xml:space="preserve">sunulan kararlarda da bu husus vurgulanmıştır. </w:t>
      </w:r>
    </w:p>
    <w:p w:rsidR="00B857A7" w:rsidRDefault="00B857A7" w:rsidP="00B857A7">
      <w:pPr>
        <w:pStyle w:val="ListeParagraf"/>
      </w:pPr>
    </w:p>
    <w:p w:rsidR="00354DDD" w:rsidRDefault="00C918F9" w:rsidP="003D0574">
      <w:pPr>
        <w:pStyle w:val="AralkYok"/>
        <w:numPr>
          <w:ilvl w:val="0"/>
          <w:numId w:val="25"/>
        </w:numPr>
        <w:jc w:val="both"/>
      </w:pPr>
      <w:r>
        <w:t xml:space="preserve">Davalılar </w:t>
      </w:r>
      <w:proofErr w:type="gramStart"/>
      <w:r w:rsidR="00D950E9">
        <w:t>……………..</w:t>
      </w:r>
      <w:proofErr w:type="gramEnd"/>
      <w:r>
        <w:t xml:space="preserve"> ve </w:t>
      </w:r>
      <w:proofErr w:type="gramStart"/>
      <w:r w:rsidR="00D950E9">
        <w:t>……………….</w:t>
      </w:r>
      <w:proofErr w:type="gramEnd"/>
      <w:r>
        <w:t xml:space="preserve"> vekilinin davacı eşin yeniden evlenme olasılığına ilişkin olarak sunmuş olduğu itiraz ile ilgili olarak; kök raporda da belirtildiği üzere yeniden evlenme olasılığı indirimi ile ilgili </w:t>
      </w:r>
      <w:r w:rsidR="00BC19A2">
        <w:t xml:space="preserve">yargısal kararlar ile oranlar belirlenmiş olup ülkemiz için esas alınan yeniden evlenme olasılığı tablosu AYİM (Askeri Yüksek İdare Mahkemesi) tablosudur. </w:t>
      </w:r>
      <w:r w:rsidR="00354DDD" w:rsidRPr="00582372">
        <w:rPr>
          <w:b/>
        </w:rPr>
        <w:t>Yargıtay Hukuk Genel Kurulunun 01.</w:t>
      </w:r>
      <w:r w:rsidR="0055357F" w:rsidRPr="00582372">
        <w:rPr>
          <w:b/>
        </w:rPr>
        <w:t>10</w:t>
      </w:r>
      <w:r w:rsidR="00354DDD" w:rsidRPr="00582372">
        <w:rPr>
          <w:b/>
        </w:rPr>
        <w:t xml:space="preserve">.2019 Tarih, </w:t>
      </w:r>
      <w:r w:rsidR="0055357F" w:rsidRPr="00582372">
        <w:rPr>
          <w:b/>
        </w:rPr>
        <w:t>2017/17-2038 E. Ve 2019/979 K. Sayılı İçtihadında</w:t>
      </w:r>
      <w:r w:rsidR="0055357F">
        <w:t>; “</w:t>
      </w:r>
      <w:r w:rsidR="00BC19A2" w:rsidRPr="00B857A7">
        <w:rPr>
          <w:rFonts w:cs="Arial"/>
          <w:i/>
        </w:rPr>
        <w:t>Uygulamada, dul eşin </w:t>
      </w:r>
      <w:r w:rsidR="00BC19A2" w:rsidRPr="00B857A7">
        <w:rPr>
          <w:i/>
        </w:rPr>
        <w:t>yeniden evlenme</w:t>
      </w:r>
      <w:r w:rsidR="00BC19A2" w:rsidRPr="00B857A7">
        <w:rPr>
          <w:rFonts w:cs="Arial"/>
          <w:i/>
        </w:rPr>
        <w:t xml:space="preserve"> şansının belirlenmesinde daha çok, hazır tablolardan yararlanılmaktadır. En sık başvurulan İsviçreli </w:t>
      </w:r>
      <w:proofErr w:type="spellStart"/>
      <w:r w:rsidR="00BC19A2" w:rsidRPr="00B857A7">
        <w:rPr>
          <w:rFonts w:cs="Arial"/>
          <w:i/>
        </w:rPr>
        <w:t>Hans</w:t>
      </w:r>
      <w:proofErr w:type="spellEnd"/>
      <w:r w:rsidR="00BC19A2" w:rsidRPr="00B857A7">
        <w:rPr>
          <w:rFonts w:cs="Arial"/>
          <w:i/>
        </w:rPr>
        <w:t xml:space="preserve"> </w:t>
      </w:r>
      <w:proofErr w:type="spellStart"/>
      <w:r w:rsidR="00BC19A2" w:rsidRPr="00B857A7">
        <w:rPr>
          <w:rFonts w:cs="Arial"/>
          <w:i/>
        </w:rPr>
        <w:t>Moser'in</w:t>
      </w:r>
      <w:proofErr w:type="spellEnd"/>
      <w:r w:rsidR="00BC19A2" w:rsidRPr="00B857A7">
        <w:rPr>
          <w:rFonts w:cs="Arial"/>
          <w:i/>
        </w:rPr>
        <w:t xml:space="preserve"> tablosu ile Askeri Yüksek İdare Mahkemesi ( </w:t>
      </w:r>
      <w:r w:rsidR="00BC19A2" w:rsidRPr="00B857A7">
        <w:rPr>
          <w:i/>
        </w:rPr>
        <w:t>AYİM</w:t>
      </w:r>
      <w:r w:rsidR="00BC19A2" w:rsidRPr="00B857A7">
        <w:rPr>
          <w:rFonts w:cs="Arial"/>
          <w:i/>
        </w:rPr>
        <w:t xml:space="preserve"> ) tarafından kullanılan tablodur. </w:t>
      </w:r>
      <w:proofErr w:type="spellStart"/>
      <w:r w:rsidR="00BC19A2" w:rsidRPr="00B857A7">
        <w:rPr>
          <w:rFonts w:cs="Arial"/>
          <w:i/>
        </w:rPr>
        <w:t>Moser'in</w:t>
      </w:r>
      <w:proofErr w:type="spellEnd"/>
      <w:r w:rsidR="00BC19A2" w:rsidRPr="00B857A7">
        <w:rPr>
          <w:rFonts w:cs="Arial"/>
          <w:i/>
        </w:rPr>
        <w:t xml:space="preserve"> tablosu 1940'dan önceye ait olup, günümüz koşullarına ve ülkemiz şartlarına uyduğu söylenemez. Gene, İsviçre kaynaklı </w:t>
      </w:r>
      <w:proofErr w:type="spellStart"/>
      <w:r w:rsidR="00BC19A2" w:rsidRPr="00B857A7">
        <w:rPr>
          <w:rFonts w:cs="Arial"/>
          <w:i/>
        </w:rPr>
        <w:t>Stauffer</w:t>
      </w:r>
      <w:proofErr w:type="spellEnd"/>
      <w:r w:rsidR="00BC19A2" w:rsidRPr="00B857A7">
        <w:rPr>
          <w:rFonts w:cs="Arial"/>
          <w:i/>
        </w:rPr>
        <w:t>/</w:t>
      </w:r>
      <w:proofErr w:type="spellStart"/>
      <w:r w:rsidR="00BC19A2" w:rsidRPr="00B857A7">
        <w:rPr>
          <w:rFonts w:cs="Arial"/>
          <w:i/>
        </w:rPr>
        <w:t>Schaetzle</w:t>
      </w:r>
      <w:proofErr w:type="spellEnd"/>
      <w:r w:rsidR="00BC19A2" w:rsidRPr="00B857A7">
        <w:rPr>
          <w:rFonts w:cs="Arial"/>
          <w:i/>
        </w:rPr>
        <w:t xml:space="preserve"> tablosu daha yakın tarihli ise de, bu tablonun da Türkiye koşulları dikkate alınarak hazırlanmadığı açıktır. Bu durumda, Askeri Yüksek İdare Mahkemesi tarafından kullanılan tablonun mevcut koşullarda ülkemiz koşullarına daha çok uyumlu olduğu değerlendirilebilir.</w:t>
      </w:r>
      <w:r w:rsidR="0055357F" w:rsidRPr="00B857A7">
        <w:rPr>
          <w:rFonts w:cs="Arial"/>
          <w:i/>
        </w:rPr>
        <w:t xml:space="preserve"> …………. </w:t>
      </w:r>
      <w:r w:rsidR="00354DDD" w:rsidRPr="00B857A7">
        <w:rPr>
          <w:i/>
        </w:rPr>
        <w:t xml:space="preserve">Mahkemece hükme esas alınan bilirkişi raporunda dul kalan eşin evlenme ihtimali tartışılmış ve dul kalan eşin evlenme ihtimali konusunda birçok faktörün rol oynadığı, dul kalan eşin yaşı, çocuk sayısı, fiziki durumu, eşin ölümü nedeniyle içine düştüğü </w:t>
      </w:r>
      <w:proofErr w:type="spellStart"/>
      <w:r w:rsidR="00354DDD" w:rsidRPr="00B857A7">
        <w:rPr>
          <w:i/>
        </w:rPr>
        <w:t>sosyo</w:t>
      </w:r>
      <w:proofErr w:type="spellEnd"/>
      <w:r w:rsidR="00354DDD" w:rsidRPr="00B857A7">
        <w:rPr>
          <w:i/>
        </w:rPr>
        <w:t>- ekonomik durumu, ölen eşine bağlılık durumu gibi kişiye özel mahrem duyguların yanı sıra, mahalli örf ve âdetlerin de yeniden evlenme şansını etkileyecek hususlar olduğu, anılan ilkeler özellikle dul kalan eşin olay tarihinde 39, halen 41 yaşında ve çocuk sayısına nazaran yeniden evlenme ihtimalinin bulunmadığı belirtilmiştir.</w:t>
      </w:r>
      <w:r w:rsidR="0055357F" w:rsidRPr="00B857A7">
        <w:rPr>
          <w:i/>
        </w:rPr>
        <w:t xml:space="preserve"> </w:t>
      </w:r>
      <w:r w:rsidR="00354DDD" w:rsidRPr="00B857A7">
        <w:rPr>
          <w:i/>
        </w:rPr>
        <w:t>AYİM tablosuna göre, 41-50 yaş aralığındaki dul eşin evlenme şansı % 2 olup, AYİM uygulamasında 18 yaşından küçük her bir çocuk için evlenme şansından % 5 indirim yapılması gerekir. Davacı dul eşin rapor tarihindeki yaşı, çocuk sayısı, AYİM tablosu, içinde bulunduğu sosyal ve ekonomik durum ile ülke ve yöre koşulları dikkate alındığında, yeniden evlenme şansının bulunmadığı sonuç ve kanaatine varılmıştır</w:t>
      </w:r>
      <w:r w:rsidR="00354DDD" w:rsidRPr="00354DDD">
        <w:t>.</w:t>
      </w:r>
      <w:r w:rsidR="0055357F">
        <w:t xml:space="preserve">” Denilerek hesaplamada yeniden evlenme olasılığının rapor tarihindeki yaş dikkate alınarak AYİM tablosuna göre </w:t>
      </w:r>
      <w:proofErr w:type="gramStart"/>
      <w:r w:rsidR="0055357F">
        <w:t>belirleneceğini,</w:t>
      </w:r>
      <w:proofErr w:type="gramEnd"/>
      <w:r w:rsidR="0055357F">
        <w:t xml:space="preserve"> ve her bir çocuk için de %5 oranında bu orandan indirim yapılacağı kabul edilmiştir. </w:t>
      </w:r>
    </w:p>
    <w:p w:rsidR="00354DDD" w:rsidRDefault="00203663" w:rsidP="00B857A7">
      <w:pPr>
        <w:pStyle w:val="AralkYok"/>
        <w:jc w:val="both"/>
        <w:rPr>
          <w:b/>
        </w:rPr>
      </w:pPr>
      <w:r w:rsidRPr="00203663">
        <w:rPr>
          <w:b/>
        </w:rPr>
        <w:t>K</w:t>
      </w:r>
      <w:r w:rsidR="0055357F" w:rsidRPr="00203663">
        <w:rPr>
          <w:b/>
        </w:rPr>
        <w:t>ök rapor</w:t>
      </w:r>
      <w:r w:rsidRPr="00203663">
        <w:rPr>
          <w:b/>
        </w:rPr>
        <w:t xml:space="preserve">a ilişkin olarak davalılar tarafından yapılan itirazların yukarıda açıklanan </w:t>
      </w:r>
      <w:r w:rsidR="00582372">
        <w:rPr>
          <w:b/>
        </w:rPr>
        <w:t>gerekçeler ile hesaplam</w:t>
      </w:r>
      <w:r w:rsidRPr="00203663">
        <w:rPr>
          <w:b/>
        </w:rPr>
        <w:t>ada bir değişiklik yapılmasını gerektirmediği kanaatiyle kök raporda bir değişiklik yapılmamıştır.</w:t>
      </w:r>
    </w:p>
    <w:p w:rsidR="00D950E9" w:rsidRDefault="00D950E9" w:rsidP="00B857A7">
      <w:pPr>
        <w:pStyle w:val="AralkYok"/>
        <w:jc w:val="both"/>
        <w:rPr>
          <w:b/>
        </w:rPr>
      </w:pPr>
    </w:p>
    <w:p w:rsidR="00D950E9" w:rsidRDefault="00D950E9" w:rsidP="00B857A7">
      <w:pPr>
        <w:pStyle w:val="AralkYok"/>
        <w:jc w:val="both"/>
        <w:rPr>
          <w:b/>
        </w:rPr>
      </w:pPr>
    </w:p>
    <w:p w:rsidR="00D950E9" w:rsidRPr="00354DDD" w:rsidRDefault="00D950E9" w:rsidP="00B857A7">
      <w:pPr>
        <w:pStyle w:val="AralkYok"/>
        <w:jc w:val="both"/>
        <w:rPr>
          <w:b/>
        </w:rPr>
      </w:pPr>
    </w:p>
    <w:p w:rsidR="00FB7B9B" w:rsidRDefault="00FB7B9B" w:rsidP="00FB7B9B">
      <w:pPr>
        <w:pStyle w:val="AralkYok"/>
        <w:shd w:val="clear" w:color="auto" w:fill="000000" w:themeFill="text1"/>
        <w:jc w:val="center"/>
        <w:rPr>
          <w:b/>
          <w:u w:val="single"/>
        </w:rPr>
      </w:pPr>
      <w:r>
        <w:rPr>
          <w:b/>
          <w:u w:val="single"/>
        </w:rPr>
        <w:lastRenderedPageBreak/>
        <w:t>İÇTİHAT DEĞİŞİKLİĞİNE İLİŞKİN YAPILAN HESAPLAMANIN GÜNCELLENMESİ</w:t>
      </w:r>
    </w:p>
    <w:p w:rsidR="00FB7B9B" w:rsidRDefault="00FB7B9B" w:rsidP="00F15F41">
      <w:pPr>
        <w:pStyle w:val="AralkYok"/>
        <w:jc w:val="both"/>
        <w:rPr>
          <w:b/>
          <w:u w:val="single"/>
        </w:rPr>
      </w:pPr>
    </w:p>
    <w:p w:rsidR="00F15F41" w:rsidRDefault="00FB7B9B" w:rsidP="00F15F41">
      <w:pPr>
        <w:pStyle w:val="AralkYok"/>
        <w:jc w:val="both"/>
      </w:pPr>
      <w:r w:rsidRPr="00FB7B9B">
        <w:rPr>
          <w:b/>
          <w:u w:val="single"/>
        </w:rPr>
        <w:t>Yargıtay 10 HD’nin 23.02.2021 Tarihli 2020/9717 E. Ve 2021/2003 K. Sayılı İçtihadı</w:t>
      </w:r>
      <w:r w:rsidRPr="00EA14BB">
        <w:t xml:space="preserve"> ile içtihat değişikliğine gidilmiş ve </w:t>
      </w:r>
      <w:r w:rsidRPr="000D6B80">
        <w:rPr>
          <w:b/>
          <w:u w:val="single"/>
        </w:rPr>
        <w:t>iş kazalarında da TRH 2010 Yaşam Tablosunun kullanılmasına</w:t>
      </w:r>
      <w:r w:rsidRPr="00EA14BB">
        <w:t xml:space="preserve"> karar verilmiştir. İçtihatta; “</w:t>
      </w:r>
      <w:r w:rsidRPr="00EA14BB">
        <w:rPr>
          <w:i/>
          <w:iCs/>
        </w:rPr>
        <w:t>Uygulamada, (Kapatılan) 21. Hukuk Dairesinin kabulüne göre de; sigortalının veya hak sahibinin bakiye ömürlerinin tespiti noktasında 1931 tarihli “PMF (</w:t>
      </w:r>
      <w:proofErr w:type="spellStart"/>
      <w:r w:rsidRPr="00EA14BB">
        <w:rPr>
          <w:i/>
          <w:iCs/>
        </w:rPr>
        <w:t>Population</w:t>
      </w:r>
      <w:proofErr w:type="spellEnd"/>
      <w:r w:rsidRPr="00EA14BB">
        <w:rPr>
          <w:i/>
          <w:iCs/>
        </w:rPr>
        <w:t xml:space="preserve"> </w:t>
      </w:r>
      <w:proofErr w:type="spellStart"/>
      <w:r w:rsidRPr="00EA14BB">
        <w:rPr>
          <w:i/>
          <w:iCs/>
        </w:rPr>
        <w:t>Masculine</w:t>
      </w:r>
      <w:proofErr w:type="spellEnd"/>
      <w:r w:rsidRPr="00EA14BB">
        <w:rPr>
          <w:i/>
          <w:iCs/>
        </w:rPr>
        <w:t xml:space="preserve"> et  </w:t>
      </w:r>
      <w:proofErr w:type="spellStart"/>
      <w:r w:rsidRPr="00EA14BB">
        <w:rPr>
          <w:i/>
          <w:iCs/>
        </w:rPr>
        <w:t>Feminine</w:t>
      </w:r>
      <w:proofErr w:type="spellEnd"/>
      <w:r w:rsidRPr="00EA14BB">
        <w:rPr>
          <w:i/>
          <w:iCs/>
        </w:rPr>
        <w:t xml:space="preserve">)” Fransız yaşam tablosundan yararlanılmakta ise de; Hazine Müsteşarlığı, Hacettepe Üniversitesi Fen Fakültesi Aktüerya Bilimleri Bölümü, BNB Danışmanlık, Marmara Üniversitesi ve Başkent Üniversitesi’nin ortak çalışmalarıyla “TRH2010” adı verilen “Ulusal </w:t>
      </w:r>
      <w:proofErr w:type="spellStart"/>
      <w:r w:rsidRPr="00EA14BB">
        <w:rPr>
          <w:i/>
          <w:iCs/>
        </w:rPr>
        <w:t>Mortalite</w:t>
      </w:r>
      <w:proofErr w:type="spellEnd"/>
      <w:r w:rsidRPr="00EA14BB">
        <w:rPr>
          <w:i/>
          <w:iCs/>
        </w:rPr>
        <w:t xml:space="preserve"> Tablosu” hazırlanmış olup, Sosyal Güvenlik Kurumunun 2012/32 sayılı Genelgesiyle de ilk peşin sermaye değerlerinin hesabında anılan tabloların uygulanmasına geçilmiştir. Gerçek zarar hesabı özü itibariyle varsayımlara dayalı bir hesap olup, gerçeğe en yakın verilerin kullanılması esastır. Bu durumda, Dairemizin kurum tarafından açılan rücu davalarında da istikrarlı bir şekilde uyguladığı üzere, ülkemize özgü ve güncel verileri içeren, </w:t>
      </w:r>
      <w:r w:rsidRPr="000D6B80">
        <w:rPr>
          <w:b/>
          <w:i/>
          <w:iCs/>
        </w:rPr>
        <w:t>“TRH 2010” tablosunun iş kazası ve meslek hastalığından kaynaklı maddi tazminat davalarında da bakiye ömrün belirlenmesinde nazara alınması gerektiği açıktır</w:t>
      </w:r>
      <w:r w:rsidRPr="00EA14BB">
        <w:rPr>
          <w:i/>
          <w:iCs/>
        </w:rPr>
        <w:t xml:space="preserve">.” </w:t>
      </w:r>
    </w:p>
    <w:p w:rsidR="000D6B80" w:rsidRDefault="000D6B80" w:rsidP="00F15F41">
      <w:pPr>
        <w:pStyle w:val="AralkYok"/>
        <w:jc w:val="both"/>
        <w:rPr>
          <w:b/>
          <w:u w:val="single"/>
        </w:rPr>
      </w:pPr>
    </w:p>
    <w:p w:rsidR="00354DDD" w:rsidRDefault="00F15F41" w:rsidP="00F15F41">
      <w:pPr>
        <w:pStyle w:val="AralkYok"/>
        <w:jc w:val="both"/>
      </w:pPr>
      <w:r w:rsidRPr="00983F65">
        <w:rPr>
          <w:b/>
          <w:u w:val="single"/>
        </w:rPr>
        <w:t>Yargıtay 17 HD’nin 24.02.2021 Tarihli 2019/3292 E. Ve 2021/1848 K. Sayılı İçtihadında</w:t>
      </w:r>
      <w:r w:rsidR="000D6B80">
        <w:rPr>
          <w:b/>
          <w:u w:val="single"/>
        </w:rPr>
        <w:t xml:space="preserve"> da trafik kazalarında da</w:t>
      </w:r>
      <w:r>
        <w:t>; “</w:t>
      </w:r>
      <w:r w:rsidRPr="00983F65">
        <w:t xml:space="preserve">Anayasa mahkemesinin iptal kararı ile zorunlu mali sorumluluk sigortası kapsamındaki tazminatların zorunlu mali sorumluluk sigortası genel şartlarına göre belirleneceğine dair düzenleme iptal edilmiştir. T.C. Anayasası’nın 153/6. maddesinde, “Anayasa Mahkemesi kararları Resmî Gazetede hemen yayımlanır ve yasama, yürütme ve yargı organlarını, idare makamlarını, gerçek ve tüzel kişileri bağlar.” düzenlemesi mevcut olup, bu düzenlemenin doğal sonucu olarak Anayasa Mahkemesi’nce bir kanun veya kanun hükmünde kararnamenin tümünün ya da bunların belirli hükümlerinin Anayasa’ya aykırı bulunarak iptal edildiğinin bilindiği halde görülmekte olan davaların Anayasa’ya aykırılığı saptanan kurallara göre görüşülüp çözümlenmesi, Anayasa’nın üstünlüğü prensibine ve hukuk devleti ilkesine aykırı düşeceği için uygun görülmeyeceği kabul edilmektedir. Anayasa Mahkemesi’nin somut norm denetimi neticesinde verdiği iptal kararlarının Resmî Gazete’de yayımlanması ile sonuç doğuracağı ve eldeki tüm uyuşmazlıklara uygulanması gerektiği uyulması zorunlu yargısal içtihatlar ile kabul edilmiştir. …… Anayasa Mahkemesinin 17.7.2020 tarihinde 2019/40 E-202/40 K. sayılı kararı ile Karayolları Trafik Kanunu’nun 90. maddesinin birinci cümlesinde yer alan “...ve bu Kanun çerçevesinde hazırlanan genel şartlarda…” ibaresi ile ikinci cümlesindeki “…ve genel şartlarda…” ibaresinin ve 92. maddesinin (i) bendinin Anayasa’ya aykırı olduğuna ve iptaline karar vermiş olması nedeniyle davacının zararının ve zararın kapsamının 2918 sayılı KTK’nın ve 6098 sayılı TBK’nın haksız fiile ilişkin hükümlerine ve Yargıtay uygulamalarına göre belirlenmesi gerekir. ………. </w:t>
      </w:r>
      <w:r w:rsidRPr="00983F65">
        <w:rPr>
          <w:b/>
        </w:rPr>
        <w:t>Bu durumda mahkemece, ZMSS Genel Şartları ekindeki cetvellere göre (devre başı ödemeli belirli rant yöntemi, % 1,8 teknik faizle) tazminat hesabının yapılmasına ilişkin olarak KTK'nun 90. maddesinde yapılan değişikliğin Anayasa Mahkemesince iptal edildiği, Dairemiz Yargıtay</w:t>
      </w:r>
      <w:r w:rsidR="00EA14BB">
        <w:rPr>
          <w:b/>
        </w:rPr>
        <w:t>’</w:t>
      </w:r>
      <w:r w:rsidRPr="00983F65">
        <w:rPr>
          <w:b/>
        </w:rPr>
        <w:t>da uygulama birliğinin sağlanması yönünde tazminat hesaplarında bakiye ömrün belirlenmesinde TRH 2010 tablosunun esas alınması için içtihat geliştirdiği ancak hesaplamalarda progresif rant yönteminin kullanılması ile bilinmeyen (işleyecek) devredeki gelirlerin her yıl için % 10 artırılıp % 10 iskonto edilmesi suretiyle tazminatın hesaplanması için bilirkişiden ek rapor alınarak sonucuna göre karar verilmesi için yerel mahkeme kararının bozulması gerekmiştir</w:t>
      </w:r>
      <w:r w:rsidRPr="00983F65">
        <w:t>.</w:t>
      </w:r>
      <w:r>
        <w:t>”</w:t>
      </w:r>
    </w:p>
    <w:p w:rsidR="00EA14BB" w:rsidRDefault="00EA14BB" w:rsidP="00F15F41">
      <w:pPr>
        <w:pStyle w:val="AralkYok"/>
        <w:jc w:val="both"/>
      </w:pPr>
    </w:p>
    <w:p w:rsidR="00EA14BB" w:rsidRPr="00BC19A2" w:rsidRDefault="000D6B80" w:rsidP="00F15F41">
      <w:pPr>
        <w:pStyle w:val="AralkYok"/>
        <w:jc w:val="both"/>
      </w:pPr>
      <w:r>
        <w:t xml:space="preserve">Gerek iş kazalarında gerekse trafik kazalarında destekten yoksunluk ve iş gücü kaybı hesaplamalarında kullanılan PMF Yaşam tablolarından vazgeçildiği, </w:t>
      </w:r>
      <w:r w:rsidR="00BB3A5E">
        <w:t>i</w:t>
      </w:r>
      <w:r w:rsidR="00EA14BB" w:rsidRPr="00EA14BB">
        <w:t>çtihat değişikliği nedeniyle</w:t>
      </w:r>
      <w:r w:rsidR="00BB3A5E">
        <w:t xml:space="preserve"> kök raporda kullanılan PMF 1931 Yaşam Tablosu ile ilgili hesaplama baki kalmak üzere </w:t>
      </w:r>
      <w:r w:rsidR="00EA14BB" w:rsidRPr="00EA14BB">
        <w:rPr>
          <w:b/>
          <w:bCs/>
          <w:u w:val="single"/>
        </w:rPr>
        <w:t>TRH 2010 tablosuna göre hesaplama yapılacaktır.</w:t>
      </w:r>
      <w:r w:rsidR="002C18D0">
        <w:rPr>
          <w:bCs/>
        </w:rPr>
        <w:t xml:space="preserve"> 30.01.2021 Tarihli kök rapordaki tespitler ve hesaplama tarihi esas alınarak hesaplama yapılacaktır. </w:t>
      </w:r>
      <w:r w:rsidR="00EA14BB" w:rsidRPr="00EA14BB">
        <w:t xml:space="preserve">Hesaplamada yıl 360 gün, ay 30 gün olarak dikkate alınacaktır. </w:t>
      </w:r>
    </w:p>
    <w:p w:rsidR="00E36CB7" w:rsidRDefault="00E36CB7" w:rsidP="00C72D9E">
      <w:pPr>
        <w:pStyle w:val="AralkYok"/>
        <w:jc w:val="both"/>
        <w:rPr>
          <w:rFonts w:cs="Arial"/>
          <w:b/>
        </w:rPr>
      </w:pPr>
    </w:p>
    <w:p w:rsidR="002C18D0" w:rsidRDefault="002C18D0" w:rsidP="00C72D9E">
      <w:pPr>
        <w:pStyle w:val="AralkYok"/>
        <w:jc w:val="both"/>
        <w:rPr>
          <w:rFonts w:cs="Arial"/>
          <w:b/>
        </w:rPr>
      </w:pPr>
    </w:p>
    <w:p w:rsidR="00030BCC" w:rsidRPr="00D43F3F" w:rsidRDefault="00030BCC" w:rsidP="00C72D9E">
      <w:pPr>
        <w:pStyle w:val="AralkYok"/>
        <w:jc w:val="both"/>
        <w:rPr>
          <w:rFonts w:cs="Arial"/>
        </w:rPr>
      </w:pPr>
      <w:r w:rsidRPr="00D43F3F">
        <w:rPr>
          <w:rFonts w:cs="Arial"/>
          <w:b/>
        </w:rPr>
        <w:lastRenderedPageBreak/>
        <w:t>KAZA</w:t>
      </w:r>
      <w:r w:rsidRPr="00D43F3F">
        <w:rPr>
          <w:rFonts w:cs="Arial"/>
          <w:b/>
        </w:rPr>
        <w:tab/>
      </w:r>
      <w:r w:rsidRPr="00D43F3F">
        <w:rPr>
          <w:rFonts w:cs="Arial"/>
          <w:b/>
        </w:rPr>
        <w:tab/>
      </w:r>
      <w:r w:rsidR="004B5642" w:rsidRPr="00D43F3F">
        <w:rPr>
          <w:rFonts w:cs="Arial"/>
          <w:b/>
        </w:rPr>
        <w:tab/>
      </w:r>
      <w:r w:rsidR="00F009B8" w:rsidRPr="00D43F3F">
        <w:rPr>
          <w:rFonts w:cs="Arial"/>
          <w:b/>
        </w:rPr>
        <w:t>:</w:t>
      </w:r>
      <w:r w:rsidR="00B479B3" w:rsidRPr="00B479B3">
        <w:rPr>
          <w:rFonts w:cs="Arial"/>
        </w:rPr>
        <w:t>Dava</w:t>
      </w:r>
      <w:r w:rsidR="008B5917">
        <w:rPr>
          <w:rFonts w:cs="Arial"/>
        </w:rPr>
        <w:t>cı</w:t>
      </w:r>
      <w:r w:rsidR="00FD683D">
        <w:rPr>
          <w:rFonts w:cs="Arial"/>
        </w:rPr>
        <w:t xml:space="preserve">ların desteği </w:t>
      </w:r>
      <w:proofErr w:type="gramStart"/>
      <w:r w:rsidR="00D950E9">
        <w:rPr>
          <w:rFonts w:cs="Arial"/>
        </w:rPr>
        <w:t>………………</w:t>
      </w:r>
      <w:r w:rsidR="000A7F7A">
        <w:rPr>
          <w:rFonts w:cs="Arial"/>
        </w:rPr>
        <w:t>,</w:t>
      </w:r>
      <w:proofErr w:type="gramEnd"/>
      <w:r w:rsidR="000A7F7A">
        <w:rPr>
          <w:rFonts w:cs="Arial"/>
        </w:rPr>
        <w:t xml:space="preserve"> </w:t>
      </w:r>
      <w:r w:rsidR="00956D92">
        <w:rPr>
          <w:rFonts w:cs="Arial"/>
        </w:rPr>
        <w:t>09</w:t>
      </w:r>
      <w:r w:rsidR="000A7F7A">
        <w:rPr>
          <w:rFonts w:cs="Arial"/>
        </w:rPr>
        <w:t>.</w:t>
      </w:r>
      <w:r w:rsidR="00956D92">
        <w:rPr>
          <w:rFonts w:cs="Arial"/>
        </w:rPr>
        <w:t>04</w:t>
      </w:r>
      <w:r w:rsidR="000A7F7A">
        <w:rPr>
          <w:rFonts w:cs="Arial"/>
        </w:rPr>
        <w:t>.</w:t>
      </w:r>
      <w:r w:rsidR="00956D92">
        <w:rPr>
          <w:rFonts w:cs="Arial"/>
        </w:rPr>
        <w:t xml:space="preserve">2018 </w:t>
      </w:r>
      <w:r w:rsidR="000A7F7A">
        <w:rPr>
          <w:rFonts w:cs="Arial"/>
        </w:rPr>
        <w:t xml:space="preserve">Tarihinde </w:t>
      </w:r>
      <w:r w:rsidR="00956D92">
        <w:rPr>
          <w:rFonts w:cs="Arial"/>
        </w:rPr>
        <w:t xml:space="preserve">davalı </w:t>
      </w:r>
      <w:r w:rsidR="00D950E9">
        <w:rPr>
          <w:rFonts w:cs="Arial"/>
        </w:rPr>
        <w:t>…………….</w:t>
      </w:r>
      <w:r w:rsidR="00956D92">
        <w:rPr>
          <w:rFonts w:cs="Arial"/>
        </w:rPr>
        <w:t xml:space="preserve">’a ait ağaçların budanması işini yaparken elektrik çarpması sonucu </w:t>
      </w:r>
      <w:r w:rsidR="000A7F7A">
        <w:rPr>
          <w:rFonts w:cs="Arial"/>
        </w:rPr>
        <w:t xml:space="preserve">vefat etmiştir. </w:t>
      </w:r>
    </w:p>
    <w:p w:rsidR="00C72D9E" w:rsidRPr="00D43F3F" w:rsidRDefault="00C72D9E" w:rsidP="00C72D9E">
      <w:pPr>
        <w:pStyle w:val="AralkYok"/>
        <w:jc w:val="both"/>
        <w:rPr>
          <w:rFonts w:cs="Arial"/>
        </w:rPr>
      </w:pPr>
    </w:p>
    <w:p w:rsidR="00956D92" w:rsidRDefault="00030BCC" w:rsidP="00040C18">
      <w:pPr>
        <w:pStyle w:val="AralkYok"/>
        <w:jc w:val="both"/>
        <w:rPr>
          <w:rFonts w:cs="Arial"/>
        </w:rPr>
      </w:pPr>
      <w:r w:rsidRPr="00D43F3F">
        <w:rPr>
          <w:rFonts w:cs="Arial"/>
          <w:b/>
        </w:rPr>
        <w:t>KUSUR</w:t>
      </w:r>
      <w:r w:rsidRPr="00D43F3F">
        <w:rPr>
          <w:rFonts w:cs="Arial"/>
          <w:b/>
        </w:rPr>
        <w:tab/>
      </w:r>
      <w:r w:rsidRPr="00D43F3F">
        <w:rPr>
          <w:rFonts w:cs="Arial"/>
          <w:b/>
        </w:rPr>
        <w:tab/>
      </w:r>
      <w:r w:rsidR="00D43F3F">
        <w:rPr>
          <w:rFonts w:cs="Arial"/>
          <w:b/>
        </w:rPr>
        <w:tab/>
      </w:r>
      <w:r w:rsidRPr="00D43F3F">
        <w:rPr>
          <w:rFonts w:cs="Arial"/>
          <w:b/>
        </w:rPr>
        <w:t>:</w:t>
      </w:r>
      <w:r w:rsidRPr="00D43F3F">
        <w:rPr>
          <w:rFonts w:cs="Arial"/>
        </w:rPr>
        <w:t xml:space="preserve"> </w:t>
      </w:r>
      <w:r w:rsidR="00956D92">
        <w:rPr>
          <w:rFonts w:cs="Arial"/>
        </w:rPr>
        <w:t>Mahkemece görevlendirmeye ilişkin ara kararda 18.12.2019 havale tarihli kusur raporunun dikkate alınması istenmiştir. 18.12.2019 Havale tarihli kusur raporunda kazanın oluşumunda;</w:t>
      </w:r>
    </w:p>
    <w:p w:rsidR="00956D92" w:rsidRDefault="00D950E9" w:rsidP="00956D92">
      <w:pPr>
        <w:pStyle w:val="AralkYok"/>
        <w:numPr>
          <w:ilvl w:val="0"/>
          <w:numId w:val="23"/>
        </w:numPr>
        <w:jc w:val="both"/>
        <w:rPr>
          <w:rFonts w:cs="Arial"/>
        </w:rPr>
      </w:pPr>
      <w:proofErr w:type="gramStart"/>
      <w:r>
        <w:rPr>
          <w:rFonts w:cs="Arial"/>
        </w:rPr>
        <w:t>……………</w:t>
      </w:r>
      <w:proofErr w:type="gramEnd"/>
      <w:r w:rsidR="00956D92">
        <w:rPr>
          <w:rFonts w:cs="Arial"/>
        </w:rPr>
        <w:t>Elektrik Dağıtım A.Ş.’</w:t>
      </w:r>
      <w:proofErr w:type="spellStart"/>
      <w:r w:rsidR="00956D92">
        <w:rPr>
          <w:rFonts w:cs="Arial"/>
        </w:rPr>
        <w:t>nin</w:t>
      </w:r>
      <w:proofErr w:type="spellEnd"/>
      <w:r w:rsidR="00956D92">
        <w:rPr>
          <w:rFonts w:cs="Arial"/>
        </w:rPr>
        <w:t xml:space="preserve"> %30 oranında,</w:t>
      </w:r>
    </w:p>
    <w:p w:rsidR="00956D92" w:rsidRDefault="00D950E9" w:rsidP="00956D92">
      <w:pPr>
        <w:pStyle w:val="AralkYok"/>
        <w:numPr>
          <w:ilvl w:val="0"/>
          <w:numId w:val="23"/>
        </w:numPr>
        <w:jc w:val="both"/>
        <w:rPr>
          <w:rFonts w:cs="Arial"/>
        </w:rPr>
      </w:pPr>
      <w:proofErr w:type="gramStart"/>
      <w:r>
        <w:rPr>
          <w:rFonts w:cs="Arial"/>
        </w:rPr>
        <w:t>…………………..</w:t>
      </w:r>
      <w:proofErr w:type="gramEnd"/>
      <w:r w:rsidR="00956D92">
        <w:rPr>
          <w:rFonts w:cs="Arial"/>
        </w:rPr>
        <w:t>’</w:t>
      </w:r>
      <w:proofErr w:type="spellStart"/>
      <w:r w:rsidR="00956D92">
        <w:rPr>
          <w:rFonts w:cs="Arial"/>
        </w:rPr>
        <w:t>ın</w:t>
      </w:r>
      <w:proofErr w:type="spellEnd"/>
      <w:r w:rsidR="00956D92">
        <w:rPr>
          <w:rFonts w:cs="Arial"/>
        </w:rPr>
        <w:t xml:space="preserve"> %35 oranında,</w:t>
      </w:r>
    </w:p>
    <w:p w:rsidR="00956D92" w:rsidRDefault="00D950E9" w:rsidP="00956D92">
      <w:pPr>
        <w:pStyle w:val="AralkYok"/>
        <w:numPr>
          <w:ilvl w:val="0"/>
          <w:numId w:val="23"/>
        </w:numPr>
        <w:jc w:val="both"/>
        <w:rPr>
          <w:rFonts w:cs="Arial"/>
        </w:rPr>
      </w:pPr>
      <w:proofErr w:type="gramStart"/>
      <w:r>
        <w:rPr>
          <w:rFonts w:cs="Arial"/>
        </w:rPr>
        <w:t>…………………</w:t>
      </w:r>
      <w:proofErr w:type="gramEnd"/>
      <w:r w:rsidR="00956D92">
        <w:rPr>
          <w:rFonts w:cs="Arial"/>
        </w:rPr>
        <w:t xml:space="preserve"> %20 oranında,</w:t>
      </w:r>
    </w:p>
    <w:p w:rsidR="008B5917" w:rsidRDefault="00956D92" w:rsidP="00956D92">
      <w:pPr>
        <w:pStyle w:val="AralkYok"/>
        <w:numPr>
          <w:ilvl w:val="0"/>
          <w:numId w:val="23"/>
        </w:numPr>
        <w:jc w:val="both"/>
        <w:rPr>
          <w:rFonts w:cs="Arial"/>
        </w:rPr>
      </w:pPr>
      <w:r>
        <w:rPr>
          <w:rFonts w:cs="Arial"/>
        </w:rPr>
        <w:t xml:space="preserve">Müteveffa </w:t>
      </w:r>
      <w:proofErr w:type="gramStart"/>
      <w:r w:rsidR="00D950E9">
        <w:rPr>
          <w:rFonts w:cs="Arial"/>
        </w:rPr>
        <w:t>…………..</w:t>
      </w:r>
      <w:proofErr w:type="gramEnd"/>
      <w:r>
        <w:rPr>
          <w:rFonts w:cs="Arial"/>
        </w:rPr>
        <w:t xml:space="preserve">’in ise %15 oranında kusurlu oldukları tespit edilmiştir. Ara karar gereğince bu oranlar üzerinden hesaplama yapılacaktır. </w:t>
      </w:r>
    </w:p>
    <w:p w:rsidR="008B5917" w:rsidRPr="00D43F3F" w:rsidRDefault="008B5917" w:rsidP="00C72D9E">
      <w:pPr>
        <w:pStyle w:val="AralkYok"/>
        <w:jc w:val="both"/>
        <w:rPr>
          <w:rFonts w:cs="Arial"/>
        </w:rPr>
      </w:pPr>
    </w:p>
    <w:p w:rsidR="00347177" w:rsidRDefault="00030BCC" w:rsidP="00562769">
      <w:pPr>
        <w:pStyle w:val="AralkYok"/>
        <w:jc w:val="both"/>
        <w:rPr>
          <w:rFonts w:ascii="Arial" w:hAnsi="Arial" w:cs="Arial"/>
        </w:rPr>
      </w:pPr>
      <w:r w:rsidRPr="00D43F3F">
        <w:rPr>
          <w:rFonts w:cs="Arial"/>
          <w:b/>
        </w:rPr>
        <w:t>AYLIK GELİR</w:t>
      </w:r>
      <w:r w:rsidRPr="00D43F3F">
        <w:rPr>
          <w:rFonts w:cs="Arial"/>
          <w:b/>
        </w:rPr>
        <w:tab/>
      </w:r>
      <w:r w:rsidR="00CC5211">
        <w:rPr>
          <w:rFonts w:cs="Arial"/>
          <w:b/>
        </w:rPr>
        <w:tab/>
      </w:r>
      <w:r w:rsidRPr="00D43F3F">
        <w:rPr>
          <w:rFonts w:cs="Arial"/>
          <w:b/>
        </w:rPr>
        <w:t>:</w:t>
      </w:r>
      <w:r w:rsidR="00D05F21">
        <w:rPr>
          <w:rFonts w:cs="Arial"/>
        </w:rPr>
        <w:t>Dosyada desteğin gelirine ilişkin bir belge bulunmamaktadır. Bu nedenle müteveffanın asgari ücret düzeyinde gelir elde ettiği varsayılacaktır. Asgari ücret miktarları aşağıda hesaplama kısmında ilgili oldukları aylara göre ayrı ayrı gösterilmiştir.</w:t>
      </w:r>
      <w:r w:rsidR="00562769">
        <w:rPr>
          <w:rFonts w:ascii="Arial" w:hAnsi="Arial" w:cs="Arial"/>
        </w:rPr>
        <w:tab/>
      </w:r>
      <w:r w:rsidR="00562769">
        <w:rPr>
          <w:rFonts w:ascii="Arial" w:hAnsi="Arial" w:cs="Arial"/>
        </w:rPr>
        <w:tab/>
      </w:r>
    </w:p>
    <w:p w:rsidR="00476754" w:rsidRPr="00BB3A5E" w:rsidRDefault="00562769" w:rsidP="00BB3A5E">
      <w:pPr>
        <w:pStyle w:val="AralkYok"/>
        <w:jc w:val="both"/>
      </w:pPr>
      <w:r>
        <w:rPr>
          <w:rFonts w:ascii="Arial" w:hAnsi="Arial" w:cs="Arial"/>
        </w:rPr>
        <w:tab/>
      </w:r>
    </w:p>
    <w:p w:rsidR="00AA1CFF" w:rsidRPr="00D43F3F" w:rsidRDefault="00AA1CFF" w:rsidP="00BB3A5E">
      <w:pPr>
        <w:pStyle w:val="AralkYok"/>
        <w:shd w:val="clear" w:color="auto" w:fill="000000" w:themeFill="text1"/>
        <w:jc w:val="center"/>
        <w:rPr>
          <w:rFonts w:cs="Arial"/>
          <w:b/>
        </w:rPr>
      </w:pPr>
      <w:r w:rsidRPr="00D43F3F">
        <w:rPr>
          <w:rFonts w:cs="Arial"/>
          <w:b/>
        </w:rPr>
        <w:t>BAKİYE ÖMÜR, DESTEK SÜRESİ:</w:t>
      </w:r>
    </w:p>
    <w:p w:rsidR="00343365" w:rsidRDefault="00343365" w:rsidP="009A11C9">
      <w:pPr>
        <w:pStyle w:val="AralkYok"/>
        <w:jc w:val="both"/>
        <w:rPr>
          <w:rFonts w:cs="Times New Roman"/>
          <w:u w:val="single"/>
        </w:rPr>
      </w:pPr>
    </w:p>
    <w:p w:rsidR="00755582" w:rsidRPr="00755582" w:rsidRDefault="00755582" w:rsidP="009A11C9">
      <w:pPr>
        <w:pStyle w:val="AralkYok"/>
        <w:jc w:val="both"/>
        <w:rPr>
          <w:rFonts w:cs="Times New Roman"/>
        </w:rPr>
      </w:pPr>
      <w:r w:rsidRPr="00755582">
        <w:rPr>
          <w:rFonts w:cs="Times New Roman"/>
        </w:rPr>
        <w:t xml:space="preserve">Destek süreleri Yargıtay İçtihatları doğrultusunda tespit edilecektir. Buna göre </w:t>
      </w:r>
      <w:r w:rsidR="004F4E61">
        <w:rPr>
          <w:rFonts w:cs="Times New Roman"/>
        </w:rPr>
        <w:t xml:space="preserve">müteveffanın ve </w:t>
      </w:r>
      <w:r w:rsidRPr="00755582">
        <w:rPr>
          <w:rFonts w:cs="Times New Roman"/>
        </w:rPr>
        <w:t xml:space="preserve">davacı eşin bakiye ömrü </w:t>
      </w:r>
      <w:r w:rsidR="004B6458">
        <w:rPr>
          <w:rFonts w:cs="Times New Roman"/>
        </w:rPr>
        <w:t xml:space="preserve">TRH 2010 </w:t>
      </w:r>
      <w:r w:rsidRPr="00755582">
        <w:rPr>
          <w:rFonts w:cs="Times New Roman"/>
        </w:rPr>
        <w:t xml:space="preserve">Tablosuna göre; davacı kız çocuklarının Yargıtay İçtihatlarında göre 22 yaşına kadar, erkek çocukların ise 18 yaşına kadar tespit edilecektir. </w:t>
      </w:r>
    </w:p>
    <w:p w:rsidR="00476754" w:rsidRDefault="00476754"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3823"/>
        <w:gridCol w:w="5664"/>
      </w:tblGrid>
      <w:tr w:rsidR="00B479B3" w:rsidRPr="00F87AF9" w:rsidTr="00325701">
        <w:tc>
          <w:tcPr>
            <w:tcW w:w="9487" w:type="dxa"/>
            <w:gridSpan w:val="2"/>
            <w:shd w:val="clear" w:color="auto" w:fill="DAEEF3" w:themeFill="accent5" w:themeFillTint="33"/>
          </w:tcPr>
          <w:p w:rsidR="00B479B3" w:rsidRPr="00F87AF9" w:rsidRDefault="00347177" w:rsidP="00D950E9">
            <w:pPr>
              <w:pStyle w:val="AralkYok"/>
              <w:jc w:val="center"/>
              <w:rPr>
                <w:rFonts w:cs="Arial"/>
                <w:b/>
                <w:sz w:val="18"/>
                <w:szCs w:val="18"/>
              </w:rPr>
            </w:pPr>
            <w:r w:rsidRPr="00F87AF9">
              <w:rPr>
                <w:rFonts w:cs="Arial"/>
                <w:b/>
                <w:sz w:val="18"/>
                <w:szCs w:val="18"/>
              </w:rPr>
              <w:t xml:space="preserve">MÜTEVEFFA </w:t>
            </w:r>
            <w:proofErr w:type="gramStart"/>
            <w:r w:rsidR="00D950E9">
              <w:rPr>
                <w:rFonts w:cs="Arial"/>
                <w:b/>
                <w:sz w:val="18"/>
                <w:szCs w:val="18"/>
              </w:rPr>
              <w:t>……………..</w:t>
            </w:r>
            <w:proofErr w:type="gramEnd"/>
            <w:r w:rsidR="000C2A51">
              <w:rPr>
                <w:rFonts w:cs="Arial"/>
                <w:b/>
                <w:sz w:val="18"/>
                <w:szCs w:val="18"/>
              </w:rPr>
              <w:t>’İN</w:t>
            </w:r>
            <w:r w:rsidR="00B479B3" w:rsidRPr="00F87AF9">
              <w:rPr>
                <w:rFonts w:cs="Arial"/>
                <w:b/>
                <w:sz w:val="18"/>
                <w:szCs w:val="18"/>
              </w:rPr>
              <w:t xml:space="preserve"> BAKİYE ÖMRÜ:</w:t>
            </w:r>
          </w:p>
        </w:tc>
      </w:tr>
      <w:tr w:rsidR="00B479B3" w:rsidRPr="00F87AF9" w:rsidTr="004F4E61">
        <w:tc>
          <w:tcPr>
            <w:tcW w:w="3823" w:type="dxa"/>
            <w:tcBorders>
              <w:right w:val="single" w:sz="4" w:space="0" w:color="auto"/>
            </w:tcBorders>
            <w:shd w:val="clear" w:color="auto" w:fill="F2F2F2" w:themeFill="background1" w:themeFillShade="F2"/>
          </w:tcPr>
          <w:p w:rsidR="00B479B3" w:rsidRPr="00F87AF9" w:rsidRDefault="00B479B3" w:rsidP="008B5917">
            <w:pPr>
              <w:pStyle w:val="AralkYok"/>
              <w:jc w:val="both"/>
              <w:rPr>
                <w:rFonts w:cs="Arial"/>
                <w:b/>
                <w:sz w:val="18"/>
                <w:szCs w:val="18"/>
              </w:rPr>
            </w:pPr>
            <w:r w:rsidRPr="00F87AF9">
              <w:rPr>
                <w:rFonts w:cs="Arial"/>
                <w:b/>
                <w:sz w:val="18"/>
                <w:szCs w:val="18"/>
              </w:rPr>
              <w:t>Doğum Tarihi</w:t>
            </w:r>
          </w:p>
        </w:tc>
        <w:tc>
          <w:tcPr>
            <w:tcW w:w="5664" w:type="dxa"/>
            <w:tcBorders>
              <w:left w:val="single" w:sz="4" w:space="0" w:color="auto"/>
            </w:tcBorders>
            <w:shd w:val="clear" w:color="auto" w:fill="F2F2F2" w:themeFill="background1" w:themeFillShade="F2"/>
          </w:tcPr>
          <w:p w:rsidR="00B479B3" w:rsidRPr="00F87AF9" w:rsidRDefault="000C2A51" w:rsidP="000C2A51">
            <w:pPr>
              <w:pStyle w:val="AralkYok"/>
              <w:ind w:left="369"/>
              <w:jc w:val="both"/>
              <w:rPr>
                <w:rFonts w:cs="Arial"/>
                <w:sz w:val="18"/>
                <w:szCs w:val="18"/>
              </w:rPr>
            </w:pPr>
            <w:r>
              <w:rPr>
                <w:rFonts w:cs="Arial"/>
                <w:sz w:val="18"/>
                <w:szCs w:val="18"/>
              </w:rPr>
              <w:t>01.01.1987</w:t>
            </w:r>
          </w:p>
        </w:tc>
      </w:tr>
      <w:tr w:rsidR="00B479B3" w:rsidRPr="00F87AF9" w:rsidTr="004F4E61">
        <w:tc>
          <w:tcPr>
            <w:tcW w:w="3823" w:type="dxa"/>
            <w:tcBorders>
              <w:right w:val="single" w:sz="4" w:space="0" w:color="auto"/>
            </w:tcBorders>
            <w:shd w:val="clear" w:color="auto" w:fill="F2F2F2" w:themeFill="background1" w:themeFillShade="F2"/>
          </w:tcPr>
          <w:p w:rsidR="00B479B3" w:rsidRPr="00F87AF9" w:rsidRDefault="00B479B3" w:rsidP="008B5917">
            <w:pPr>
              <w:pStyle w:val="AralkYok"/>
              <w:jc w:val="both"/>
              <w:rPr>
                <w:rFonts w:cs="Arial"/>
                <w:b/>
                <w:sz w:val="18"/>
                <w:szCs w:val="18"/>
              </w:rPr>
            </w:pPr>
            <w:r w:rsidRPr="00F87AF9">
              <w:rPr>
                <w:rFonts w:cs="Arial"/>
                <w:b/>
                <w:sz w:val="18"/>
                <w:szCs w:val="18"/>
              </w:rPr>
              <w:t>Kaza Tarihi</w:t>
            </w:r>
          </w:p>
        </w:tc>
        <w:tc>
          <w:tcPr>
            <w:tcW w:w="5664" w:type="dxa"/>
            <w:tcBorders>
              <w:left w:val="single" w:sz="4" w:space="0" w:color="auto"/>
            </w:tcBorders>
            <w:shd w:val="clear" w:color="auto" w:fill="F2F2F2" w:themeFill="background1" w:themeFillShade="F2"/>
          </w:tcPr>
          <w:p w:rsidR="00B479B3" w:rsidRPr="00F87AF9" w:rsidRDefault="000C2A51" w:rsidP="000C2A51">
            <w:pPr>
              <w:pStyle w:val="AralkYok"/>
              <w:ind w:left="369"/>
              <w:jc w:val="both"/>
              <w:rPr>
                <w:rFonts w:cs="Arial"/>
                <w:sz w:val="18"/>
                <w:szCs w:val="18"/>
              </w:rPr>
            </w:pPr>
            <w:r>
              <w:rPr>
                <w:rFonts w:cs="Arial"/>
                <w:sz w:val="18"/>
                <w:szCs w:val="18"/>
              </w:rPr>
              <w:t>09.04.2018</w:t>
            </w:r>
          </w:p>
        </w:tc>
      </w:tr>
      <w:tr w:rsidR="00B479B3" w:rsidRPr="00F87AF9" w:rsidTr="004F4E61">
        <w:tc>
          <w:tcPr>
            <w:tcW w:w="3823" w:type="dxa"/>
            <w:tcBorders>
              <w:right w:val="single" w:sz="4" w:space="0" w:color="auto"/>
            </w:tcBorders>
            <w:shd w:val="clear" w:color="auto" w:fill="F2F2F2" w:themeFill="background1" w:themeFillShade="F2"/>
          </w:tcPr>
          <w:p w:rsidR="00B479B3" w:rsidRPr="00F87AF9" w:rsidRDefault="00B479B3" w:rsidP="008B5917">
            <w:pPr>
              <w:pStyle w:val="AralkYok"/>
              <w:jc w:val="both"/>
              <w:rPr>
                <w:rFonts w:cs="Arial"/>
                <w:b/>
                <w:sz w:val="18"/>
                <w:szCs w:val="18"/>
              </w:rPr>
            </w:pPr>
            <w:r w:rsidRPr="00F87AF9">
              <w:rPr>
                <w:rFonts w:cs="Arial"/>
                <w:b/>
                <w:sz w:val="18"/>
                <w:szCs w:val="18"/>
              </w:rPr>
              <w:t>Hesap Tarihi</w:t>
            </w:r>
          </w:p>
        </w:tc>
        <w:tc>
          <w:tcPr>
            <w:tcW w:w="5664" w:type="dxa"/>
            <w:tcBorders>
              <w:left w:val="single" w:sz="4" w:space="0" w:color="auto"/>
            </w:tcBorders>
            <w:shd w:val="clear" w:color="auto" w:fill="F2F2F2" w:themeFill="background1" w:themeFillShade="F2"/>
          </w:tcPr>
          <w:p w:rsidR="00B479B3" w:rsidRPr="00F87AF9" w:rsidRDefault="000C2A51" w:rsidP="00B11727">
            <w:pPr>
              <w:pStyle w:val="AralkYok"/>
              <w:ind w:left="369"/>
              <w:jc w:val="both"/>
              <w:rPr>
                <w:rFonts w:cs="Arial"/>
                <w:sz w:val="18"/>
                <w:szCs w:val="18"/>
              </w:rPr>
            </w:pPr>
            <w:r>
              <w:rPr>
                <w:rFonts w:cs="Arial"/>
                <w:sz w:val="18"/>
                <w:szCs w:val="18"/>
              </w:rPr>
              <w:t>30.01.2021</w:t>
            </w:r>
          </w:p>
        </w:tc>
      </w:tr>
      <w:tr w:rsidR="00B479B3" w:rsidRPr="00F87AF9" w:rsidTr="004F4E61">
        <w:tc>
          <w:tcPr>
            <w:tcW w:w="3823" w:type="dxa"/>
            <w:tcBorders>
              <w:right w:val="single" w:sz="4" w:space="0" w:color="auto"/>
            </w:tcBorders>
            <w:shd w:val="clear" w:color="auto" w:fill="F2F2F2" w:themeFill="background1" w:themeFillShade="F2"/>
          </w:tcPr>
          <w:p w:rsidR="00B479B3" w:rsidRPr="00F87AF9" w:rsidRDefault="00B479B3" w:rsidP="008B5917">
            <w:pPr>
              <w:pStyle w:val="AralkYok"/>
              <w:jc w:val="both"/>
              <w:rPr>
                <w:rFonts w:cs="Arial"/>
                <w:b/>
                <w:sz w:val="18"/>
                <w:szCs w:val="18"/>
              </w:rPr>
            </w:pPr>
            <w:r w:rsidRPr="00F87AF9">
              <w:rPr>
                <w:rFonts w:cs="Arial"/>
                <w:b/>
                <w:sz w:val="18"/>
                <w:szCs w:val="18"/>
              </w:rPr>
              <w:t>Kaza Tarihindeki Yaşı</w:t>
            </w:r>
          </w:p>
        </w:tc>
        <w:tc>
          <w:tcPr>
            <w:tcW w:w="5664" w:type="dxa"/>
            <w:tcBorders>
              <w:left w:val="single" w:sz="4" w:space="0" w:color="auto"/>
            </w:tcBorders>
            <w:shd w:val="clear" w:color="auto" w:fill="F2F2F2" w:themeFill="background1" w:themeFillShade="F2"/>
          </w:tcPr>
          <w:p w:rsidR="00B479B3" w:rsidRPr="00F87AF9" w:rsidRDefault="000C2A51" w:rsidP="000C2A51">
            <w:pPr>
              <w:pStyle w:val="AralkYok"/>
              <w:ind w:left="369"/>
              <w:jc w:val="both"/>
              <w:rPr>
                <w:rFonts w:cs="Arial"/>
                <w:sz w:val="18"/>
                <w:szCs w:val="18"/>
              </w:rPr>
            </w:pPr>
            <w:r>
              <w:rPr>
                <w:rFonts w:cs="Arial"/>
                <w:sz w:val="18"/>
                <w:szCs w:val="18"/>
              </w:rPr>
              <w:t>31</w:t>
            </w:r>
            <w:r w:rsidR="00AD63FE" w:rsidRPr="00F87AF9">
              <w:rPr>
                <w:rFonts w:cs="Arial"/>
                <w:sz w:val="18"/>
                <w:szCs w:val="18"/>
              </w:rPr>
              <w:t xml:space="preserve"> Yıl,</w:t>
            </w:r>
            <w:r w:rsidR="00AD63FE">
              <w:rPr>
                <w:rFonts w:cs="Arial"/>
                <w:sz w:val="18"/>
                <w:szCs w:val="18"/>
              </w:rPr>
              <w:t xml:space="preserve"> </w:t>
            </w:r>
            <w:r>
              <w:rPr>
                <w:rFonts w:cs="Arial"/>
                <w:sz w:val="18"/>
                <w:szCs w:val="18"/>
              </w:rPr>
              <w:t xml:space="preserve">3 </w:t>
            </w:r>
            <w:r w:rsidR="00AD63FE">
              <w:rPr>
                <w:rFonts w:cs="Arial"/>
                <w:sz w:val="18"/>
                <w:szCs w:val="18"/>
              </w:rPr>
              <w:t xml:space="preserve">Ay, </w:t>
            </w:r>
            <w:r>
              <w:rPr>
                <w:rFonts w:cs="Arial"/>
                <w:sz w:val="18"/>
                <w:szCs w:val="18"/>
              </w:rPr>
              <w:t xml:space="preserve">15 </w:t>
            </w:r>
            <w:r w:rsidR="00AD63FE">
              <w:rPr>
                <w:rFonts w:cs="Arial"/>
                <w:sz w:val="18"/>
                <w:szCs w:val="18"/>
              </w:rPr>
              <w:t>Gün</w:t>
            </w:r>
            <w:r w:rsidR="000A7F7A">
              <w:rPr>
                <w:rFonts w:cs="Arial"/>
                <w:sz w:val="18"/>
                <w:szCs w:val="18"/>
              </w:rPr>
              <w:t xml:space="preserve"> </w:t>
            </w:r>
          </w:p>
        </w:tc>
      </w:tr>
      <w:tr w:rsidR="00B479B3" w:rsidRPr="00F87AF9" w:rsidTr="004F4E61">
        <w:tc>
          <w:tcPr>
            <w:tcW w:w="3823" w:type="dxa"/>
            <w:tcBorders>
              <w:right w:val="single" w:sz="4" w:space="0" w:color="auto"/>
            </w:tcBorders>
            <w:shd w:val="clear" w:color="auto" w:fill="F2F2F2" w:themeFill="background1" w:themeFillShade="F2"/>
          </w:tcPr>
          <w:p w:rsidR="00B479B3" w:rsidRPr="00F87AF9" w:rsidRDefault="004F4E61" w:rsidP="000C2A51">
            <w:pPr>
              <w:pStyle w:val="AralkYok"/>
              <w:jc w:val="both"/>
              <w:rPr>
                <w:rFonts w:cs="Arial"/>
                <w:b/>
                <w:sz w:val="18"/>
                <w:szCs w:val="18"/>
              </w:rPr>
            </w:pPr>
            <w:r>
              <w:rPr>
                <w:rFonts w:cs="Arial"/>
                <w:b/>
                <w:sz w:val="18"/>
                <w:szCs w:val="18"/>
              </w:rPr>
              <w:t xml:space="preserve">TRH 2010 ERKEK </w:t>
            </w:r>
            <w:r w:rsidR="00B479B3" w:rsidRPr="00F87AF9">
              <w:rPr>
                <w:rFonts w:cs="Arial"/>
                <w:b/>
                <w:sz w:val="18"/>
                <w:szCs w:val="18"/>
              </w:rPr>
              <w:t>Tablosuna Göre Bakiye Ömrü</w:t>
            </w:r>
            <w:r w:rsidR="00266054" w:rsidRPr="00F87AF9">
              <w:rPr>
                <w:rFonts w:cs="Arial"/>
                <w:b/>
                <w:sz w:val="18"/>
                <w:szCs w:val="18"/>
              </w:rPr>
              <w:t xml:space="preserve"> </w:t>
            </w:r>
          </w:p>
        </w:tc>
        <w:tc>
          <w:tcPr>
            <w:tcW w:w="5664" w:type="dxa"/>
            <w:tcBorders>
              <w:left w:val="single" w:sz="4" w:space="0" w:color="auto"/>
            </w:tcBorders>
            <w:shd w:val="clear" w:color="auto" w:fill="F2F2F2" w:themeFill="background1" w:themeFillShade="F2"/>
          </w:tcPr>
          <w:p w:rsidR="00B479B3" w:rsidRPr="00F87AF9" w:rsidRDefault="00EA0FFC" w:rsidP="000C2A51">
            <w:pPr>
              <w:pStyle w:val="AralkYok"/>
              <w:jc w:val="both"/>
              <w:rPr>
                <w:rFonts w:cs="Arial"/>
                <w:sz w:val="18"/>
                <w:szCs w:val="18"/>
              </w:rPr>
            </w:pPr>
            <w:r>
              <w:rPr>
                <w:rFonts w:cs="Arial"/>
                <w:sz w:val="18"/>
                <w:szCs w:val="18"/>
              </w:rPr>
              <w:t xml:space="preserve"> </w:t>
            </w:r>
            <w:r w:rsidR="000A7F7A">
              <w:rPr>
                <w:rFonts w:cs="Arial"/>
                <w:sz w:val="18"/>
                <w:szCs w:val="18"/>
              </w:rPr>
              <w:t xml:space="preserve">        </w:t>
            </w:r>
            <w:r w:rsidR="0044698B">
              <w:rPr>
                <w:rFonts w:cs="Arial"/>
                <w:sz w:val="18"/>
                <w:szCs w:val="18"/>
              </w:rPr>
              <w:t>43,50</w:t>
            </w:r>
            <w:r w:rsidR="00710C1D">
              <w:rPr>
                <w:rFonts w:cs="Arial"/>
                <w:sz w:val="18"/>
                <w:szCs w:val="18"/>
              </w:rPr>
              <w:t xml:space="preserve"> (</w:t>
            </w:r>
            <w:r w:rsidR="0044698B">
              <w:rPr>
                <w:rFonts w:cs="Arial"/>
                <w:sz w:val="18"/>
                <w:szCs w:val="18"/>
              </w:rPr>
              <w:t>43</w:t>
            </w:r>
            <w:r w:rsidR="000C2A51">
              <w:rPr>
                <w:rFonts w:cs="Arial"/>
                <w:sz w:val="18"/>
                <w:szCs w:val="18"/>
              </w:rPr>
              <w:t xml:space="preserve"> </w:t>
            </w:r>
            <w:r w:rsidR="00710C1D">
              <w:rPr>
                <w:rFonts w:cs="Arial"/>
                <w:sz w:val="18"/>
                <w:szCs w:val="18"/>
              </w:rPr>
              <w:t xml:space="preserve">Yıl, </w:t>
            </w:r>
            <w:r w:rsidR="000C2A51">
              <w:rPr>
                <w:rFonts w:cs="Arial"/>
                <w:sz w:val="18"/>
                <w:szCs w:val="18"/>
              </w:rPr>
              <w:t xml:space="preserve">6 </w:t>
            </w:r>
            <w:r w:rsidR="00710C1D">
              <w:rPr>
                <w:rFonts w:cs="Arial"/>
                <w:sz w:val="18"/>
                <w:szCs w:val="18"/>
              </w:rPr>
              <w:t xml:space="preserve">Ay, </w:t>
            </w:r>
            <w:r w:rsidR="0044698B">
              <w:rPr>
                <w:rFonts w:cs="Arial"/>
                <w:sz w:val="18"/>
                <w:szCs w:val="18"/>
              </w:rPr>
              <w:t>0</w:t>
            </w:r>
            <w:r w:rsidR="00710C1D">
              <w:rPr>
                <w:rFonts w:cs="Arial"/>
                <w:sz w:val="18"/>
                <w:szCs w:val="18"/>
              </w:rPr>
              <w:t xml:space="preserve"> Gün) </w:t>
            </w:r>
          </w:p>
        </w:tc>
      </w:tr>
      <w:tr w:rsidR="00B479B3" w:rsidRPr="00F87AF9" w:rsidTr="004F4E61">
        <w:tc>
          <w:tcPr>
            <w:tcW w:w="3823" w:type="dxa"/>
            <w:tcBorders>
              <w:right w:val="single" w:sz="4" w:space="0" w:color="auto"/>
            </w:tcBorders>
            <w:shd w:val="clear" w:color="auto" w:fill="F2F2F2" w:themeFill="background1" w:themeFillShade="F2"/>
          </w:tcPr>
          <w:p w:rsidR="00B479B3" w:rsidRPr="00F87AF9" w:rsidRDefault="00B479B3" w:rsidP="008B5917">
            <w:pPr>
              <w:pStyle w:val="AralkYok"/>
              <w:jc w:val="both"/>
              <w:rPr>
                <w:rFonts w:cs="Arial"/>
                <w:b/>
                <w:sz w:val="18"/>
                <w:szCs w:val="18"/>
              </w:rPr>
            </w:pPr>
            <w:r w:rsidRPr="00F87AF9">
              <w:rPr>
                <w:rFonts w:cs="Arial"/>
                <w:b/>
                <w:sz w:val="18"/>
                <w:szCs w:val="18"/>
              </w:rPr>
              <w:t>Pasif Devre Başlangıcı</w:t>
            </w:r>
          </w:p>
        </w:tc>
        <w:tc>
          <w:tcPr>
            <w:tcW w:w="5664" w:type="dxa"/>
            <w:tcBorders>
              <w:left w:val="single" w:sz="4" w:space="0" w:color="auto"/>
            </w:tcBorders>
            <w:shd w:val="clear" w:color="auto" w:fill="F2F2F2" w:themeFill="background1" w:themeFillShade="F2"/>
          </w:tcPr>
          <w:p w:rsidR="00B479B3" w:rsidRPr="00F87AF9" w:rsidRDefault="000C2A51" w:rsidP="00710C1D">
            <w:pPr>
              <w:pStyle w:val="AralkYok"/>
              <w:ind w:left="369"/>
              <w:jc w:val="both"/>
              <w:rPr>
                <w:rFonts w:cs="Arial"/>
                <w:sz w:val="18"/>
                <w:szCs w:val="18"/>
              </w:rPr>
            </w:pPr>
            <w:r>
              <w:rPr>
                <w:rFonts w:cs="Arial"/>
                <w:sz w:val="18"/>
                <w:szCs w:val="18"/>
              </w:rPr>
              <w:t>01.01.2047</w:t>
            </w:r>
          </w:p>
        </w:tc>
      </w:tr>
      <w:tr w:rsidR="00B479B3" w:rsidRPr="00F87AF9" w:rsidTr="004F4E61">
        <w:tc>
          <w:tcPr>
            <w:tcW w:w="3823" w:type="dxa"/>
            <w:tcBorders>
              <w:right w:val="single" w:sz="4" w:space="0" w:color="auto"/>
            </w:tcBorders>
            <w:shd w:val="clear" w:color="auto" w:fill="F2F2F2" w:themeFill="background1" w:themeFillShade="F2"/>
          </w:tcPr>
          <w:p w:rsidR="00B479B3" w:rsidRPr="00F87AF9" w:rsidRDefault="00B479B3" w:rsidP="008B5917">
            <w:pPr>
              <w:pStyle w:val="AralkYok"/>
              <w:jc w:val="both"/>
              <w:rPr>
                <w:rFonts w:cs="Arial"/>
                <w:b/>
                <w:sz w:val="18"/>
                <w:szCs w:val="18"/>
              </w:rPr>
            </w:pPr>
            <w:r w:rsidRPr="00F87AF9">
              <w:rPr>
                <w:rFonts w:cs="Arial"/>
                <w:b/>
                <w:sz w:val="18"/>
                <w:szCs w:val="18"/>
              </w:rPr>
              <w:t>Muhtemel Ömür Sonu</w:t>
            </w:r>
          </w:p>
        </w:tc>
        <w:tc>
          <w:tcPr>
            <w:tcW w:w="5664" w:type="dxa"/>
            <w:tcBorders>
              <w:left w:val="single" w:sz="4" w:space="0" w:color="auto"/>
            </w:tcBorders>
            <w:shd w:val="clear" w:color="auto" w:fill="F2F2F2" w:themeFill="background1" w:themeFillShade="F2"/>
          </w:tcPr>
          <w:p w:rsidR="00B479B3" w:rsidRPr="00F87AF9" w:rsidRDefault="006511BC" w:rsidP="00710C1D">
            <w:pPr>
              <w:pStyle w:val="AralkYok"/>
              <w:ind w:left="369"/>
              <w:jc w:val="both"/>
              <w:rPr>
                <w:rFonts w:cs="Arial"/>
                <w:sz w:val="18"/>
                <w:szCs w:val="18"/>
              </w:rPr>
            </w:pPr>
            <w:r>
              <w:rPr>
                <w:rFonts w:cs="Arial"/>
                <w:sz w:val="18"/>
                <w:szCs w:val="18"/>
              </w:rPr>
              <w:t>09.10.2061</w:t>
            </w:r>
          </w:p>
        </w:tc>
      </w:tr>
      <w:tr w:rsidR="00F272FF" w:rsidRPr="00F87AF9" w:rsidTr="004F4E61">
        <w:tc>
          <w:tcPr>
            <w:tcW w:w="3823" w:type="dxa"/>
            <w:tcBorders>
              <w:right w:val="single" w:sz="4" w:space="0" w:color="auto"/>
            </w:tcBorders>
            <w:shd w:val="clear" w:color="auto" w:fill="F2F2F2" w:themeFill="background1" w:themeFillShade="F2"/>
          </w:tcPr>
          <w:p w:rsidR="00F272FF" w:rsidRPr="00F87AF9" w:rsidRDefault="00B11727" w:rsidP="008B5917">
            <w:pPr>
              <w:pStyle w:val="AralkYok"/>
              <w:jc w:val="both"/>
              <w:rPr>
                <w:rFonts w:cs="Arial"/>
                <w:b/>
                <w:sz w:val="18"/>
                <w:szCs w:val="18"/>
              </w:rPr>
            </w:pPr>
            <w:r>
              <w:rPr>
                <w:rFonts w:cs="Arial"/>
                <w:b/>
                <w:sz w:val="18"/>
                <w:szCs w:val="18"/>
              </w:rPr>
              <w:t xml:space="preserve">DAVALI </w:t>
            </w:r>
            <w:r w:rsidR="00F272FF" w:rsidRPr="00F87AF9">
              <w:rPr>
                <w:rFonts w:cs="Arial"/>
                <w:b/>
                <w:sz w:val="18"/>
                <w:szCs w:val="18"/>
              </w:rPr>
              <w:t>KUSUR ORANI</w:t>
            </w:r>
          </w:p>
        </w:tc>
        <w:tc>
          <w:tcPr>
            <w:tcW w:w="5664" w:type="dxa"/>
            <w:tcBorders>
              <w:left w:val="single" w:sz="4" w:space="0" w:color="auto"/>
              <w:bottom w:val="single" w:sz="4" w:space="0" w:color="auto"/>
            </w:tcBorders>
            <w:shd w:val="clear" w:color="auto" w:fill="F2F2F2" w:themeFill="background1" w:themeFillShade="F2"/>
          </w:tcPr>
          <w:p w:rsidR="00F272FF" w:rsidRPr="00F87AF9" w:rsidRDefault="00F272FF" w:rsidP="00476754">
            <w:pPr>
              <w:pStyle w:val="AralkYok"/>
              <w:ind w:left="369"/>
              <w:jc w:val="both"/>
              <w:rPr>
                <w:rFonts w:cs="Arial"/>
                <w:sz w:val="18"/>
                <w:szCs w:val="18"/>
              </w:rPr>
            </w:pPr>
            <w:r w:rsidRPr="00F87AF9">
              <w:rPr>
                <w:rFonts w:cs="Arial"/>
                <w:sz w:val="18"/>
                <w:szCs w:val="18"/>
              </w:rPr>
              <w:t>%</w:t>
            </w:r>
            <w:r w:rsidR="00476754">
              <w:rPr>
                <w:rFonts w:cs="Arial"/>
                <w:sz w:val="18"/>
                <w:szCs w:val="18"/>
              </w:rPr>
              <w:t>85</w:t>
            </w:r>
          </w:p>
        </w:tc>
      </w:tr>
    </w:tbl>
    <w:p w:rsidR="00B479B3" w:rsidRDefault="00B479B3" w:rsidP="009A11C9">
      <w:pPr>
        <w:pStyle w:val="AralkYok"/>
        <w:jc w:val="both"/>
        <w:rPr>
          <w:rFonts w:cs="Times New Roman"/>
          <w:sz w:val="18"/>
          <w:szCs w:val="18"/>
          <w:u w:val="single"/>
        </w:rPr>
      </w:pPr>
    </w:p>
    <w:tbl>
      <w:tblPr>
        <w:tblStyle w:val="TabloKlavuzu"/>
        <w:tblW w:w="0" w:type="auto"/>
        <w:tblLook w:val="04A0" w:firstRow="1" w:lastRow="0" w:firstColumn="1" w:lastColumn="0" w:noHBand="0" w:noVBand="1"/>
      </w:tblPr>
      <w:tblGrid>
        <w:gridCol w:w="3823"/>
        <w:gridCol w:w="5664"/>
      </w:tblGrid>
      <w:tr w:rsidR="00266054" w:rsidRPr="00F87AF9" w:rsidTr="004F4E61">
        <w:tc>
          <w:tcPr>
            <w:tcW w:w="9487" w:type="dxa"/>
            <w:gridSpan w:val="2"/>
            <w:shd w:val="clear" w:color="auto" w:fill="DAEEF3" w:themeFill="accent5" w:themeFillTint="33"/>
          </w:tcPr>
          <w:p w:rsidR="00266054" w:rsidRPr="00F87AF9" w:rsidRDefault="00D950E9" w:rsidP="00B11727">
            <w:pPr>
              <w:pStyle w:val="AralkYok"/>
              <w:jc w:val="center"/>
              <w:rPr>
                <w:rFonts w:cs="Arial"/>
                <w:b/>
                <w:sz w:val="18"/>
                <w:szCs w:val="18"/>
              </w:rPr>
            </w:pPr>
            <w:proofErr w:type="gramStart"/>
            <w:r>
              <w:rPr>
                <w:rFonts w:cs="Arial"/>
                <w:b/>
                <w:sz w:val="18"/>
                <w:szCs w:val="18"/>
              </w:rPr>
              <w:t>…………………</w:t>
            </w:r>
            <w:proofErr w:type="gramEnd"/>
            <w:r w:rsidR="00476754">
              <w:rPr>
                <w:rFonts w:cs="Arial"/>
                <w:b/>
                <w:sz w:val="18"/>
                <w:szCs w:val="18"/>
              </w:rPr>
              <w:t>’İN</w:t>
            </w:r>
            <w:r w:rsidR="00B11727">
              <w:rPr>
                <w:rFonts w:cs="Arial"/>
                <w:b/>
                <w:sz w:val="18"/>
                <w:szCs w:val="18"/>
              </w:rPr>
              <w:t xml:space="preserve"> </w:t>
            </w:r>
            <w:r w:rsidR="007709E3">
              <w:rPr>
                <w:rFonts w:cs="Arial"/>
                <w:b/>
                <w:sz w:val="18"/>
                <w:szCs w:val="18"/>
              </w:rPr>
              <w:t xml:space="preserve">(EŞ) </w:t>
            </w:r>
            <w:r w:rsidR="00266054" w:rsidRPr="00F87AF9">
              <w:rPr>
                <w:rFonts w:cs="Arial"/>
                <w:b/>
                <w:sz w:val="18"/>
                <w:szCs w:val="18"/>
              </w:rPr>
              <w:t>BAKİYE ÖMRÜ:</w:t>
            </w:r>
          </w:p>
        </w:tc>
      </w:tr>
      <w:tr w:rsidR="00B11727" w:rsidRPr="00F87AF9" w:rsidTr="004F4E61">
        <w:tc>
          <w:tcPr>
            <w:tcW w:w="3823" w:type="dxa"/>
            <w:tcBorders>
              <w:right w:val="single" w:sz="4" w:space="0" w:color="auto"/>
            </w:tcBorders>
            <w:shd w:val="clear" w:color="auto" w:fill="F2F2F2" w:themeFill="background1" w:themeFillShade="F2"/>
          </w:tcPr>
          <w:p w:rsidR="00B11727" w:rsidRPr="00F87AF9" w:rsidRDefault="00B11727" w:rsidP="00266054">
            <w:pPr>
              <w:pStyle w:val="AralkYok"/>
              <w:jc w:val="both"/>
              <w:rPr>
                <w:rFonts w:cs="Arial"/>
                <w:b/>
                <w:sz w:val="18"/>
                <w:szCs w:val="18"/>
              </w:rPr>
            </w:pPr>
            <w:r w:rsidRPr="00F87AF9">
              <w:rPr>
                <w:rFonts w:cs="Arial"/>
                <w:b/>
                <w:sz w:val="18"/>
                <w:szCs w:val="18"/>
              </w:rPr>
              <w:t>Doğum Tarihi</w:t>
            </w:r>
          </w:p>
        </w:tc>
        <w:tc>
          <w:tcPr>
            <w:tcW w:w="5664" w:type="dxa"/>
            <w:tcBorders>
              <w:left w:val="single" w:sz="4" w:space="0" w:color="auto"/>
            </w:tcBorders>
            <w:shd w:val="clear" w:color="auto" w:fill="F2F2F2" w:themeFill="background1" w:themeFillShade="F2"/>
          </w:tcPr>
          <w:p w:rsidR="00B11727" w:rsidRPr="00F87AF9" w:rsidRDefault="00476754" w:rsidP="00476754">
            <w:pPr>
              <w:pStyle w:val="AralkYok"/>
              <w:ind w:left="369"/>
              <w:jc w:val="both"/>
              <w:rPr>
                <w:rFonts w:cs="Arial"/>
                <w:sz w:val="18"/>
                <w:szCs w:val="18"/>
              </w:rPr>
            </w:pPr>
            <w:r>
              <w:rPr>
                <w:rFonts w:cs="Arial"/>
                <w:sz w:val="18"/>
                <w:szCs w:val="18"/>
              </w:rPr>
              <w:t>20.08.1994</w:t>
            </w:r>
          </w:p>
        </w:tc>
      </w:tr>
      <w:tr w:rsidR="00476754" w:rsidRPr="00F87AF9" w:rsidTr="004F4E61">
        <w:tc>
          <w:tcPr>
            <w:tcW w:w="3823" w:type="dxa"/>
            <w:tcBorders>
              <w:right w:val="single" w:sz="4" w:space="0" w:color="auto"/>
            </w:tcBorders>
            <w:shd w:val="clear" w:color="auto" w:fill="F2F2F2" w:themeFill="background1" w:themeFillShade="F2"/>
          </w:tcPr>
          <w:p w:rsidR="00476754" w:rsidRPr="00F87AF9" w:rsidRDefault="00476754" w:rsidP="00476754">
            <w:pPr>
              <w:pStyle w:val="AralkYok"/>
              <w:jc w:val="both"/>
              <w:rPr>
                <w:rFonts w:cs="Arial"/>
                <w:b/>
                <w:sz w:val="18"/>
                <w:szCs w:val="18"/>
              </w:rPr>
            </w:pPr>
            <w:r w:rsidRPr="00F87AF9">
              <w:rPr>
                <w:rFonts w:cs="Arial"/>
                <w:b/>
                <w:sz w:val="18"/>
                <w:szCs w:val="18"/>
              </w:rPr>
              <w:t>Kaza Tarihi</w:t>
            </w:r>
          </w:p>
        </w:tc>
        <w:tc>
          <w:tcPr>
            <w:tcW w:w="5664" w:type="dxa"/>
            <w:tcBorders>
              <w:left w:val="single" w:sz="4" w:space="0" w:color="auto"/>
            </w:tcBorders>
            <w:shd w:val="clear" w:color="auto" w:fill="F2F2F2" w:themeFill="background1" w:themeFillShade="F2"/>
          </w:tcPr>
          <w:p w:rsidR="00476754" w:rsidRPr="00F87AF9" w:rsidRDefault="00476754" w:rsidP="00476754">
            <w:pPr>
              <w:pStyle w:val="AralkYok"/>
              <w:ind w:left="369"/>
              <w:jc w:val="both"/>
              <w:rPr>
                <w:rFonts w:cs="Arial"/>
                <w:sz w:val="18"/>
                <w:szCs w:val="18"/>
              </w:rPr>
            </w:pPr>
            <w:r>
              <w:rPr>
                <w:rFonts w:cs="Arial"/>
                <w:sz w:val="18"/>
                <w:szCs w:val="18"/>
              </w:rPr>
              <w:t>09.04.2018</w:t>
            </w:r>
          </w:p>
        </w:tc>
      </w:tr>
      <w:tr w:rsidR="00476754" w:rsidRPr="00F87AF9" w:rsidTr="004F4E61">
        <w:tc>
          <w:tcPr>
            <w:tcW w:w="3823" w:type="dxa"/>
            <w:tcBorders>
              <w:right w:val="single" w:sz="4" w:space="0" w:color="auto"/>
            </w:tcBorders>
            <w:shd w:val="clear" w:color="auto" w:fill="F2F2F2" w:themeFill="background1" w:themeFillShade="F2"/>
          </w:tcPr>
          <w:p w:rsidR="00476754" w:rsidRPr="00F87AF9" w:rsidRDefault="00476754" w:rsidP="00476754">
            <w:pPr>
              <w:pStyle w:val="AralkYok"/>
              <w:jc w:val="both"/>
              <w:rPr>
                <w:rFonts w:cs="Arial"/>
                <w:b/>
                <w:sz w:val="18"/>
                <w:szCs w:val="18"/>
              </w:rPr>
            </w:pPr>
            <w:r w:rsidRPr="00F87AF9">
              <w:rPr>
                <w:rFonts w:cs="Arial"/>
                <w:b/>
                <w:sz w:val="18"/>
                <w:szCs w:val="18"/>
              </w:rPr>
              <w:t>Hesap Tarihi</w:t>
            </w:r>
          </w:p>
        </w:tc>
        <w:tc>
          <w:tcPr>
            <w:tcW w:w="5664" w:type="dxa"/>
            <w:tcBorders>
              <w:left w:val="single" w:sz="4" w:space="0" w:color="auto"/>
            </w:tcBorders>
            <w:shd w:val="clear" w:color="auto" w:fill="F2F2F2" w:themeFill="background1" w:themeFillShade="F2"/>
          </w:tcPr>
          <w:p w:rsidR="00476754" w:rsidRPr="00F87AF9" w:rsidRDefault="00476754" w:rsidP="00476754">
            <w:pPr>
              <w:pStyle w:val="AralkYok"/>
              <w:ind w:left="369"/>
              <w:jc w:val="both"/>
              <w:rPr>
                <w:rFonts w:cs="Arial"/>
                <w:sz w:val="18"/>
                <w:szCs w:val="18"/>
              </w:rPr>
            </w:pPr>
            <w:r>
              <w:rPr>
                <w:rFonts w:cs="Arial"/>
                <w:sz w:val="18"/>
                <w:szCs w:val="18"/>
              </w:rPr>
              <w:t>30.</w:t>
            </w:r>
            <w:r w:rsidR="00DE151A">
              <w:rPr>
                <w:rFonts w:cs="Arial"/>
                <w:sz w:val="18"/>
                <w:szCs w:val="18"/>
              </w:rPr>
              <w:t>0</w:t>
            </w:r>
            <w:r w:rsidR="00CD7D92">
              <w:rPr>
                <w:rFonts w:cs="Arial"/>
                <w:sz w:val="18"/>
                <w:szCs w:val="18"/>
              </w:rPr>
              <w:t>1</w:t>
            </w:r>
            <w:r>
              <w:rPr>
                <w:rFonts w:cs="Arial"/>
                <w:sz w:val="18"/>
                <w:szCs w:val="18"/>
              </w:rPr>
              <w:t>.2021</w:t>
            </w:r>
          </w:p>
        </w:tc>
      </w:tr>
      <w:tr w:rsidR="00266054" w:rsidRPr="00F87AF9" w:rsidTr="004F4E61">
        <w:tc>
          <w:tcPr>
            <w:tcW w:w="3823" w:type="dxa"/>
            <w:tcBorders>
              <w:right w:val="single" w:sz="4" w:space="0" w:color="auto"/>
            </w:tcBorders>
            <w:shd w:val="clear" w:color="auto" w:fill="F2F2F2" w:themeFill="background1" w:themeFillShade="F2"/>
          </w:tcPr>
          <w:p w:rsidR="00266054" w:rsidRPr="00F87AF9" w:rsidRDefault="00266054" w:rsidP="00266054">
            <w:pPr>
              <w:pStyle w:val="AralkYok"/>
              <w:jc w:val="both"/>
              <w:rPr>
                <w:rFonts w:cs="Arial"/>
                <w:b/>
                <w:sz w:val="18"/>
                <w:szCs w:val="18"/>
              </w:rPr>
            </w:pPr>
            <w:r w:rsidRPr="00F87AF9">
              <w:rPr>
                <w:rFonts w:cs="Arial"/>
                <w:b/>
                <w:sz w:val="18"/>
                <w:szCs w:val="18"/>
              </w:rPr>
              <w:t>Kaza Tarihindeki Yaşı</w:t>
            </w:r>
          </w:p>
        </w:tc>
        <w:tc>
          <w:tcPr>
            <w:tcW w:w="5664" w:type="dxa"/>
            <w:tcBorders>
              <w:left w:val="single" w:sz="4" w:space="0" w:color="auto"/>
            </w:tcBorders>
            <w:shd w:val="clear" w:color="auto" w:fill="F2F2F2" w:themeFill="background1" w:themeFillShade="F2"/>
          </w:tcPr>
          <w:p w:rsidR="00266054" w:rsidRPr="00F87AF9" w:rsidRDefault="00476754" w:rsidP="00476754">
            <w:pPr>
              <w:pStyle w:val="AralkYok"/>
              <w:ind w:left="369"/>
              <w:jc w:val="both"/>
              <w:rPr>
                <w:rFonts w:cs="Arial"/>
                <w:sz w:val="18"/>
                <w:szCs w:val="18"/>
              </w:rPr>
            </w:pPr>
            <w:r>
              <w:rPr>
                <w:rFonts w:cs="Arial"/>
                <w:sz w:val="18"/>
                <w:szCs w:val="18"/>
              </w:rPr>
              <w:t>23</w:t>
            </w:r>
            <w:r w:rsidR="00167F38">
              <w:rPr>
                <w:rFonts w:cs="Arial"/>
                <w:sz w:val="18"/>
                <w:szCs w:val="18"/>
              </w:rPr>
              <w:t xml:space="preserve"> </w:t>
            </w:r>
            <w:r w:rsidR="00266054" w:rsidRPr="00F87AF9">
              <w:rPr>
                <w:rFonts w:cs="Arial"/>
                <w:sz w:val="18"/>
                <w:szCs w:val="18"/>
              </w:rPr>
              <w:t>Yıl,</w:t>
            </w:r>
            <w:r w:rsidR="00AD63FE">
              <w:rPr>
                <w:rFonts w:cs="Arial"/>
                <w:sz w:val="18"/>
                <w:szCs w:val="18"/>
              </w:rPr>
              <w:t xml:space="preserve">  </w:t>
            </w:r>
            <w:r>
              <w:rPr>
                <w:rFonts w:cs="Arial"/>
                <w:sz w:val="18"/>
                <w:szCs w:val="18"/>
              </w:rPr>
              <w:t xml:space="preserve">7 </w:t>
            </w:r>
            <w:r w:rsidR="00AD63FE">
              <w:rPr>
                <w:rFonts w:cs="Arial"/>
                <w:sz w:val="18"/>
                <w:szCs w:val="18"/>
              </w:rPr>
              <w:t xml:space="preserve">Ay, </w:t>
            </w:r>
            <w:r>
              <w:rPr>
                <w:rFonts w:cs="Arial"/>
                <w:sz w:val="18"/>
                <w:szCs w:val="18"/>
              </w:rPr>
              <w:t xml:space="preserve">25 </w:t>
            </w:r>
            <w:r w:rsidR="00AD63FE">
              <w:rPr>
                <w:rFonts w:cs="Arial"/>
                <w:sz w:val="18"/>
                <w:szCs w:val="18"/>
              </w:rPr>
              <w:t>Gün</w:t>
            </w:r>
          </w:p>
        </w:tc>
      </w:tr>
      <w:tr w:rsidR="00266054" w:rsidRPr="00F87AF9" w:rsidTr="004F4E61">
        <w:tc>
          <w:tcPr>
            <w:tcW w:w="3823" w:type="dxa"/>
            <w:tcBorders>
              <w:right w:val="single" w:sz="4" w:space="0" w:color="auto"/>
            </w:tcBorders>
            <w:shd w:val="clear" w:color="auto" w:fill="F2F2F2" w:themeFill="background1" w:themeFillShade="F2"/>
          </w:tcPr>
          <w:p w:rsidR="00266054" w:rsidRPr="00F87AF9" w:rsidRDefault="006511BC" w:rsidP="00476754">
            <w:pPr>
              <w:pStyle w:val="AralkYok"/>
              <w:jc w:val="both"/>
              <w:rPr>
                <w:rFonts w:cs="Arial"/>
                <w:b/>
                <w:sz w:val="18"/>
                <w:szCs w:val="18"/>
              </w:rPr>
            </w:pPr>
            <w:r>
              <w:rPr>
                <w:rFonts w:cs="Arial"/>
                <w:b/>
                <w:sz w:val="18"/>
                <w:szCs w:val="18"/>
              </w:rPr>
              <w:t>TRH 2010 KADIN</w:t>
            </w:r>
            <w:r w:rsidR="00266054" w:rsidRPr="00F87AF9">
              <w:rPr>
                <w:rFonts w:cs="Arial"/>
                <w:b/>
                <w:sz w:val="18"/>
                <w:szCs w:val="18"/>
              </w:rPr>
              <w:t xml:space="preserve"> Tablosuna Göre Bakiye Ömrü </w:t>
            </w:r>
          </w:p>
        </w:tc>
        <w:tc>
          <w:tcPr>
            <w:tcW w:w="5664" w:type="dxa"/>
            <w:tcBorders>
              <w:left w:val="single" w:sz="4" w:space="0" w:color="auto"/>
            </w:tcBorders>
            <w:shd w:val="clear" w:color="auto" w:fill="F2F2F2" w:themeFill="background1" w:themeFillShade="F2"/>
          </w:tcPr>
          <w:p w:rsidR="00266054" w:rsidRPr="00F87AF9" w:rsidRDefault="00167F38" w:rsidP="00476754">
            <w:pPr>
              <w:pStyle w:val="AralkYok"/>
              <w:jc w:val="both"/>
              <w:rPr>
                <w:rFonts w:cs="Arial"/>
                <w:sz w:val="18"/>
                <w:szCs w:val="18"/>
              </w:rPr>
            </w:pPr>
            <w:r>
              <w:rPr>
                <w:rFonts w:cs="Arial"/>
                <w:sz w:val="18"/>
                <w:szCs w:val="18"/>
              </w:rPr>
              <w:t xml:space="preserve">        </w:t>
            </w:r>
            <w:r w:rsidR="00476754">
              <w:rPr>
                <w:rFonts w:cs="Arial"/>
                <w:sz w:val="18"/>
                <w:szCs w:val="18"/>
              </w:rPr>
              <w:t xml:space="preserve"> </w:t>
            </w:r>
            <w:r w:rsidR="000E5DEE">
              <w:rPr>
                <w:rFonts w:cs="Arial"/>
                <w:sz w:val="18"/>
                <w:szCs w:val="18"/>
              </w:rPr>
              <w:t xml:space="preserve">54,90 (54 </w:t>
            </w:r>
            <w:r w:rsidR="00266054" w:rsidRPr="00F87AF9">
              <w:rPr>
                <w:rFonts w:cs="Arial"/>
                <w:sz w:val="18"/>
                <w:szCs w:val="18"/>
              </w:rPr>
              <w:t>YIL</w:t>
            </w:r>
            <w:r w:rsidR="00AA5300" w:rsidRPr="00F87AF9">
              <w:rPr>
                <w:rFonts w:cs="Arial"/>
                <w:sz w:val="18"/>
                <w:szCs w:val="18"/>
              </w:rPr>
              <w:t>,</w:t>
            </w:r>
            <w:r w:rsidR="00AD63FE">
              <w:rPr>
                <w:rFonts w:cs="Arial"/>
                <w:sz w:val="18"/>
                <w:szCs w:val="18"/>
              </w:rPr>
              <w:t xml:space="preserve"> </w:t>
            </w:r>
            <w:r w:rsidR="00EE1983">
              <w:rPr>
                <w:rFonts w:cs="Arial"/>
                <w:sz w:val="18"/>
                <w:szCs w:val="18"/>
              </w:rPr>
              <w:t>10</w:t>
            </w:r>
            <w:r w:rsidR="00476754">
              <w:rPr>
                <w:rFonts w:cs="Arial"/>
                <w:sz w:val="18"/>
                <w:szCs w:val="18"/>
              </w:rPr>
              <w:t xml:space="preserve"> </w:t>
            </w:r>
            <w:r>
              <w:rPr>
                <w:rFonts w:cs="Arial"/>
                <w:sz w:val="18"/>
                <w:szCs w:val="18"/>
              </w:rPr>
              <w:t xml:space="preserve">Ay,  </w:t>
            </w:r>
            <w:r w:rsidR="00EE1983">
              <w:rPr>
                <w:rFonts w:cs="Arial"/>
                <w:sz w:val="18"/>
                <w:szCs w:val="18"/>
              </w:rPr>
              <w:t>24</w:t>
            </w:r>
            <w:r>
              <w:rPr>
                <w:rFonts w:cs="Arial"/>
                <w:sz w:val="18"/>
                <w:szCs w:val="18"/>
              </w:rPr>
              <w:t xml:space="preserve"> </w:t>
            </w:r>
            <w:r w:rsidR="00AD63FE">
              <w:rPr>
                <w:rFonts w:cs="Arial"/>
                <w:sz w:val="18"/>
                <w:szCs w:val="18"/>
              </w:rPr>
              <w:t>Gün</w:t>
            </w:r>
          </w:p>
        </w:tc>
      </w:tr>
      <w:tr w:rsidR="00167F38" w:rsidRPr="00F87AF9" w:rsidTr="004F4E61">
        <w:tc>
          <w:tcPr>
            <w:tcW w:w="3823" w:type="dxa"/>
            <w:tcBorders>
              <w:right w:val="single" w:sz="4" w:space="0" w:color="auto"/>
            </w:tcBorders>
            <w:shd w:val="clear" w:color="auto" w:fill="F2F2F2" w:themeFill="background1" w:themeFillShade="F2"/>
          </w:tcPr>
          <w:p w:rsidR="00167F38" w:rsidRPr="00F87AF9" w:rsidRDefault="00167F38" w:rsidP="000C2A51">
            <w:pPr>
              <w:pStyle w:val="AralkYok"/>
              <w:jc w:val="both"/>
              <w:rPr>
                <w:rFonts w:cs="Arial"/>
                <w:b/>
                <w:sz w:val="18"/>
                <w:szCs w:val="18"/>
              </w:rPr>
            </w:pPr>
            <w:r w:rsidRPr="00F87AF9">
              <w:rPr>
                <w:rFonts w:cs="Arial"/>
                <w:b/>
                <w:sz w:val="18"/>
                <w:szCs w:val="18"/>
              </w:rPr>
              <w:t>Muhtemel Ömür Sonu</w:t>
            </w:r>
          </w:p>
        </w:tc>
        <w:tc>
          <w:tcPr>
            <w:tcW w:w="5664" w:type="dxa"/>
            <w:tcBorders>
              <w:left w:val="single" w:sz="4" w:space="0" w:color="auto"/>
            </w:tcBorders>
            <w:shd w:val="clear" w:color="auto" w:fill="F2F2F2" w:themeFill="background1" w:themeFillShade="F2"/>
          </w:tcPr>
          <w:p w:rsidR="00167F38" w:rsidRPr="00F87AF9" w:rsidRDefault="00EE1983" w:rsidP="00476754">
            <w:pPr>
              <w:pStyle w:val="AralkYok"/>
              <w:ind w:left="369"/>
              <w:jc w:val="both"/>
              <w:rPr>
                <w:rFonts w:cs="Arial"/>
                <w:sz w:val="18"/>
                <w:szCs w:val="18"/>
              </w:rPr>
            </w:pPr>
            <w:r>
              <w:rPr>
                <w:rFonts w:cs="Arial"/>
                <w:sz w:val="18"/>
                <w:szCs w:val="18"/>
              </w:rPr>
              <w:t>05.03.2073</w:t>
            </w:r>
          </w:p>
        </w:tc>
      </w:tr>
      <w:tr w:rsidR="00167F38" w:rsidRPr="00F87AF9" w:rsidTr="004F4E61">
        <w:tc>
          <w:tcPr>
            <w:tcW w:w="3823" w:type="dxa"/>
            <w:tcBorders>
              <w:right w:val="single" w:sz="4" w:space="0" w:color="auto"/>
            </w:tcBorders>
            <w:shd w:val="clear" w:color="auto" w:fill="F2F2F2" w:themeFill="background1" w:themeFillShade="F2"/>
          </w:tcPr>
          <w:p w:rsidR="00167F38" w:rsidRPr="00F87AF9" w:rsidRDefault="00167F38" w:rsidP="00266054">
            <w:pPr>
              <w:pStyle w:val="AralkYok"/>
              <w:jc w:val="both"/>
              <w:rPr>
                <w:rFonts w:cs="Arial"/>
                <w:b/>
                <w:sz w:val="18"/>
                <w:szCs w:val="18"/>
              </w:rPr>
            </w:pPr>
            <w:r w:rsidRPr="00F87AF9">
              <w:rPr>
                <w:rFonts w:cs="Arial"/>
                <w:b/>
                <w:sz w:val="18"/>
                <w:szCs w:val="18"/>
              </w:rPr>
              <w:t>TOPLAM DESTEK SÜRESİ</w:t>
            </w:r>
            <w:r w:rsidR="00010D29">
              <w:rPr>
                <w:rFonts w:cs="Arial"/>
                <w:b/>
                <w:sz w:val="18"/>
                <w:szCs w:val="18"/>
              </w:rPr>
              <w:t xml:space="preserve"> - SONU</w:t>
            </w:r>
          </w:p>
        </w:tc>
        <w:tc>
          <w:tcPr>
            <w:tcW w:w="5664" w:type="dxa"/>
            <w:tcBorders>
              <w:left w:val="single" w:sz="4" w:space="0" w:color="auto"/>
            </w:tcBorders>
            <w:shd w:val="clear" w:color="auto" w:fill="F2F2F2" w:themeFill="background1" w:themeFillShade="F2"/>
          </w:tcPr>
          <w:p w:rsidR="00167F38" w:rsidRPr="00010D29" w:rsidRDefault="000755AC" w:rsidP="00476754">
            <w:pPr>
              <w:pStyle w:val="AralkYok"/>
              <w:ind w:left="369"/>
              <w:jc w:val="both"/>
              <w:rPr>
                <w:rFonts w:cs="Arial"/>
                <w:sz w:val="18"/>
                <w:szCs w:val="18"/>
              </w:rPr>
            </w:pPr>
            <w:r>
              <w:rPr>
                <w:rFonts w:cs="Arial"/>
                <w:sz w:val="18"/>
                <w:szCs w:val="18"/>
              </w:rPr>
              <w:t>43</w:t>
            </w:r>
            <w:r w:rsidR="00010D29">
              <w:rPr>
                <w:rFonts w:cs="Arial"/>
                <w:sz w:val="18"/>
                <w:szCs w:val="18"/>
              </w:rPr>
              <w:t xml:space="preserve"> Yıl, 6 Ay, </w:t>
            </w:r>
            <w:r>
              <w:rPr>
                <w:rFonts w:cs="Arial"/>
                <w:sz w:val="18"/>
                <w:szCs w:val="18"/>
              </w:rPr>
              <w:t>0</w:t>
            </w:r>
            <w:r w:rsidR="00476754">
              <w:rPr>
                <w:rFonts w:cs="Arial"/>
                <w:sz w:val="18"/>
                <w:szCs w:val="18"/>
              </w:rPr>
              <w:t xml:space="preserve"> </w:t>
            </w:r>
            <w:r w:rsidR="00010D29">
              <w:rPr>
                <w:rFonts w:cs="Arial"/>
                <w:sz w:val="18"/>
                <w:szCs w:val="18"/>
              </w:rPr>
              <w:t>Gün</w:t>
            </w:r>
            <w:r w:rsidR="00010D29" w:rsidRPr="00F87AF9">
              <w:rPr>
                <w:rFonts w:cs="Arial"/>
                <w:b/>
                <w:sz w:val="18"/>
                <w:szCs w:val="18"/>
              </w:rPr>
              <w:t xml:space="preserve"> </w:t>
            </w:r>
            <w:r w:rsidR="00167F38" w:rsidRPr="00F87AF9">
              <w:rPr>
                <w:rFonts w:cs="Arial"/>
                <w:b/>
                <w:sz w:val="18"/>
                <w:szCs w:val="18"/>
              </w:rPr>
              <w:t>(işlemiş ve işleyecek dönem)</w:t>
            </w:r>
            <w:r w:rsidR="00010D29">
              <w:rPr>
                <w:rFonts w:cs="Arial"/>
                <w:b/>
                <w:sz w:val="18"/>
                <w:szCs w:val="18"/>
              </w:rPr>
              <w:t xml:space="preserve"> </w:t>
            </w:r>
            <w:r w:rsidR="00476754">
              <w:rPr>
                <w:rFonts w:cs="Arial"/>
                <w:b/>
                <w:sz w:val="18"/>
                <w:szCs w:val="18"/>
              </w:rPr>
              <w:t>–</w:t>
            </w:r>
            <w:r w:rsidR="00010D29">
              <w:rPr>
                <w:rFonts w:cs="Arial"/>
                <w:b/>
                <w:sz w:val="18"/>
                <w:szCs w:val="18"/>
              </w:rPr>
              <w:t xml:space="preserve"> </w:t>
            </w:r>
            <w:r>
              <w:rPr>
                <w:rFonts w:cs="Arial"/>
                <w:b/>
                <w:sz w:val="18"/>
                <w:szCs w:val="18"/>
              </w:rPr>
              <w:t>09.10.2061</w:t>
            </w:r>
            <w:r w:rsidR="00010D29">
              <w:rPr>
                <w:rFonts w:cs="Arial"/>
                <w:sz w:val="18"/>
                <w:szCs w:val="18"/>
              </w:rPr>
              <w:t xml:space="preserve"> (Davacının bakiye ömrü müteveffanın bakiye ömründen uzun olduğundan müteveffanın bakiye ömür süresi ile sınırlı olarak destek görecektir.</w:t>
            </w:r>
          </w:p>
        </w:tc>
      </w:tr>
      <w:tr w:rsidR="00167F38" w:rsidRPr="00F87AF9" w:rsidTr="004F4E61">
        <w:tc>
          <w:tcPr>
            <w:tcW w:w="3823" w:type="dxa"/>
            <w:tcBorders>
              <w:right w:val="single" w:sz="4" w:space="0" w:color="auto"/>
            </w:tcBorders>
            <w:shd w:val="clear" w:color="auto" w:fill="F2F2F2" w:themeFill="background1" w:themeFillShade="F2"/>
          </w:tcPr>
          <w:p w:rsidR="00167F38" w:rsidRPr="00F87AF9" w:rsidRDefault="00167F38" w:rsidP="00266054">
            <w:pPr>
              <w:pStyle w:val="AralkYok"/>
              <w:jc w:val="both"/>
              <w:rPr>
                <w:rFonts w:cs="Arial"/>
                <w:b/>
                <w:sz w:val="18"/>
                <w:szCs w:val="18"/>
              </w:rPr>
            </w:pPr>
            <w:r w:rsidRPr="00F87AF9">
              <w:rPr>
                <w:rFonts w:cs="Arial"/>
                <w:b/>
                <w:sz w:val="18"/>
                <w:szCs w:val="18"/>
              </w:rPr>
              <w:t>KUSUR İNDİRİMİ</w:t>
            </w:r>
          </w:p>
        </w:tc>
        <w:tc>
          <w:tcPr>
            <w:tcW w:w="5664" w:type="dxa"/>
            <w:tcBorders>
              <w:left w:val="single" w:sz="4" w:space="0" w:color="auto"/>
              <w:bottom w:val="single" w:sz="4" w:space="0" w:color="auto"/>
            </w:tcBorders>
            <w:shd w:val="clear" w:color="auto" w:fill="F2F2F2" w:themeFill="background1" w:themeFillShade="F2"/>
          </w:tcPr>
          <w:p w:rsidR="00167F38" w:rsidRPr="00F87AF9" w:rsidRDefault="00167F38" w:rsidP="00476754">
            <w:pPr>
              <w:pStyle w:val="AralkYok"/>
              <w:ind w:left="369"/>
              <w:jc w:val="both"/>
              <w:rPr>
                <w:rFonts w:cs="Arial"/>
                <w:sz w:val="18"/>
                <w:szCs w:val="18"/>
              </w:rPr>
            </w:pPr>
            <w:r w:rsidRPr="00F87AF9">
              <w:rPr>
                <w:rFonts w:cs="Arial"/>
                <w:sz w:val="18"/>
                <w:szCs w:val="18"/>
              </w:rPr>
              <w:t>%</w:t>
            </w:r>
            <w:r w:rsidR="00476754">
              <w:rPr>
                <w:rFonts w:cs="Arial"/>
                <w:sz w:val="18"/>
                <w:szCs w:val="18"/>
              </w:rPr>
              <w:t>15</w:t>
            </w:r>
          </w:p>
        </w:tc>
      </w:tr>
    </w:tbl>
    <w:p w:rsidR="00266054" w:rsidRPr="00F87AF9" w:rsidRDefault="00266054" w:rsidP="009A11C9">
      <w:pPr>
        <w:pStyle w:val="AralkYok"/>
        <w:jc w:val="both"/>
        <w:rPr>
          <w:rFonts w:cs="Times New Roman"/>
          <w:sz w:val="18"/>
          <w:szCs w:val="18"/>
          <w:u w:val="single"/>
        </w:rPr>
      </w:pPr>
    </w:p>
    <w:tbl>
      <w:tblPr>
        <w:tblStyle w:val="TabloKlavuzu"/>
        <w:tblW w:w="0" w:type="auto"/>
        <w:tblLook w:val="04A0" w:firstRow="1" w:lastRow="0" w:firstColumn="1" w:lastColumn="0" w:noHBand="0" w:noVBand="1"/>
      </w:tblPr>
      <w:tblGrid>
        <w:gridCol w:w="3823"/>
        <w:gridCol w:w="5664"/>
      </w:tblGrid>
      <w:tr w:rsidR="007709E3" w:rsidRPr="00F87AF9" w:rsidTr="004F4E61">
        <w:tc>
          <w:tcPr>
            <w:tcW w:w="9487" w:type="dxa"/>
            <w:gridSpan w:val="2"/>
            <w:shd w:val="clear" w:color="auto" w:fill="DAEEF3" w:themeFill="accent5" w:themeFillTint="33"/>
          </w:tcPr>
          <w:p w:rsidR="007709E3" w:rsidRPr="00F87AF9" w:rsidRDefault="00D950E9" w:rsidP="00325701">
            <w:pPr>
              <w:pStyle w:val="AralkYok"/>
              <w:shd w:val="clear" w:color="auto" w:fill="F2F2F2" w:themeFill="background1" w:themeFillShade="F2"/>
              <w:jc w:val="center"/>
              <w:rPr>
                <w:rFonts w:cs="Arial"/>
                <w:b/>
                <w:sz w:val="18"/>
                <w:szCs w:val="18"/>
              </w:rPr>
            </w:pPr>
            <w:proofErr w:type="gramStart"/>
            <w:r>
              <w:rPr>
                <w:rFonts w:cs="Arial"/>
                <w:b/>
                <w:sz w:val="18"/>
                <w:szCs w:val="18"/>
              </w:rPr>
              <w:t>……………………………</w:t>
            </w:r>
            <w:proofErr w:type="gramEnd"/>
            <w:r w:rsidR="00476754">
              <w:rPr>
                <w:rFonts w:cs="Arial"/>
                <w:b/>
                <w:sz w:val="18"/>
                <w:szCs w:val="18"/>
              </w:rPr>
              <w:t>’İN</w:t>
            </w:r>
            <w:r w:rsidR="007709E3">
              <w:rPr>
                <w:rFonts w:cs="Arial"/>
                <w:b/>
                <w:sz w:val="18"/>
                <w:szCs w:val="18"/>
              </w:rPr>
              <w:t xml:space="preserve"> </w:t>
            </w:r>
            <w:r w:rsidR="007709E3" w:rsidRPr="00F87AF9">
              <w:rPr>
                <w:rFonts w:cs="Arial"/>
                <w:b/>
                <w:sz w:val="18"/>
                <w:szCs w:val="18"/>
              </w:rPr>
              <w:t>BAKİYE ÖMRÜ:</w:t>
            </w:r>
          </w:p>
        </w:tc>
      </w:tr>
      <w:tr w:rsidR="007709E3" w:rsidRPr="00F87AF9" w:rsidTr="004F4E61">
        <w:tc>
          <w:tcPr>
            <w:tcW w:w="3823" w:type="dxa"/>
            <w:tcBorders>
              <w:right w:val="single" w:sz="4" w:space="0" w:color="auto"/>
            </w:tcBorders>
            <w:shd w:val="clear" w:color="auto" w:fill="auto"/>
          </w:tcPr>
          <w:p w:rsidR="007709E3" w:rsidRPr="00F87AF9" w:rsidRDefault="007709E3" w:rsidP="00325701">
            <w:pPr>
              <w:pStyle w:val="AralkYok"/>
              <w:shd w:val="clear" w:color="auto" w:fill="F2F2F2" w:themeFill="background1" w:themeFillShade="F2"/>
              <w:jc w:val="both"/>
              <w:rPr>
                <w:rFonts w:cs="Arial"/>
                <w:b/>
                <w:sz w:val="18"/>
                <w:szCs w:val="18"/>
              </w:rPr>
            </w:pPr>
            <w:r w:rsidRPr="00F87AF9">
              <w:rPr>
                <w:rFonts w:cs="Arial"/>
                <w:b/>
                <w:sz w:val="18"/>
                <w:szCs w:val="18"/>
              </w:rPr>
              <w:t>Doğum Tarihi</w:t>
            </w:r>
          </w:p>
        </w:tc>
        <w:tc>
          <w:tcPr>
            <w:tcW w:w="5664" w:type="dxa"/>
            <w:tcBorders>
              <w:left w:val="single" w:sz="4" w:space="0" w:color="auto"/>
            </w:tcBorders>
            <w:shd w:val="clear" w:color="auto" w:fill="F2F2F2" w:themeFill="background1" w:themeFillShade="F2"/>
          </w:tcPr>
          <w:p w:rsidR="007709E3" w:rsidRPr="00F87AF9" w:rsidRDefault="00476754" w:rsidP="00325701">
            <w:pPr>
              <w:pStyle w:val="AralkYok"/>
              <w:shd w:val="clear" w:color="auto" w:fill="F2F2F2" w:themeFill="background1" w:themeFillShade="F2"/>
              <w:ind w:left="369"/>
              <w:jc w:val="both"/>
              <w:rPr>
                <w:rFonts w:cs="Arial"/>
                <w:sz w:val="18"/>
                <w:szCs w:val="18"/>
              </w:rPr>
            </w:pPr>
            <w:r>
              <w:rPr>
                <w:rFonts w:cs="Arial"/>
                <w:sz w:val="18"/>
                <w:szCs w:val="18"/>
              </w:rPr>
              <w:t>30</w:t>
            </w:r>
            <w:r w:rsidR="007709E3" w:rsidRPr="00F87AF9">
              <w:rPr>
                <w:rFonts w:cs="Arial"/>
                <w:sz w:val="18"/>
                <w:szCs w:val="18"/>
              </w:rPr>
              <w:t>.</w:t>
            </w:r>
            <w:r>
              <w:rPr>
                <w:rFonts w:cs="Arial"/>
                <w:sz w:val="18"/>
                <w:szCs w:val="18"/>
              </w:rPr>
              <w:t>10</w:t>
            </w:r>
            <w:r w:rsidR="007709E3" w:rsidRPr="00F87AF9">
              <w:rPr>
                <w:rFonts w:cs="Arial"/>
                <w:sz w:val="18"/>
                <w:szCs w:val="18"/>
              </w:rPr>
              <w:t>.</w:t>
            </w:r>
            <w:r>
              <w:rPr>
                <w:rFonts w:cs="Arial"/>
                <w:sz w:val="18"/>
                <w:szCs w:val="18"/>
              </w:rPr>
              <w:t>2013</w:t>
            </w:r>
          </w:p>
        </w:tc>
      </w:tr>
      <w:tr w:rsidR="00476754" w:rsidRPr="00F87AF9" w:rsidTr="004F4E61">
        <w:tc>
          <w:tcPr>
            <w:tcW w:w="3823" w:type="dxa"/>
            <w:tcBorders>
              <w:right w:val="single" w:sz="4" w:space="0" w:color="auto"/>
            </w:tcBorders>
            <w:shd w:val="clear" w:color="auto" w:fill="auto"/>
          </w:tcPr>
          <w:p w:rsidR="00476754" w:rsidRPr="00F87AF9" w:rsidRDefault="00476754" w:rsidP="00325701">
            <w:pPr>
              <w:pStyle w:val="AralkYok"/>
              <w:shd w:val="clear" w:color="auto" w:fill="F2F2F2" w:themeFill="background1" w:themeFillShade="F2"/>
              <w:jc w:val="both"/>
              <w:rPr>
                <w:rFonts w:cs="Arial"/>
                <w:b/>
                <w:sz w:val="18"/>
                <w:szCs w:val="18"/>
              </w:rPr>
            </w:pPr>
            <w:r w:rsidRPr="00F87AF9">
              <w:rPr>
                <w:rFonts w:cs="Arial"/>
                <w:b/>
                <w:sz w:val="18"/>
                <w:szCs w:val="18"/>
              </w:rPr>
              <w:t>Kaza Tarihi</w:t>
            </w:r>
          </w:p>
        </w:tc>
        <w:tc>
          <w:tcPr>
            <w:tcW w:w="5664" w:type="dxa"/>
            <w:tcBorders>
              <w:left w:val="single" w:sz="4" w:space="0" w:color="auto"/>
            </w:tcBorders>
            <w:shd w:val="clear" w:color="auto" w:fill="F2F2F2" w:themeFill="background1" w:themeFillShade="F2"/>
          </w:tcPr>
          <w:p w:rsidR="00476754" w:rsidRPr="00F87AF9" w:rsidRDefault="00476754" w:rsidP="00325701">
            <w:pPr>
              <w:pStyle w:val="AralkYok"/>
              <w:shd w:val="clear" w:color="auto" w:fill="F2F2F2" w:themeFill="background1" w:themeFillShade="F2"/>
              <w:ind w:left="369"/>
              <w:jc w:val="both"/>
              <w:rPr>
                <w:rFonts w:cs="Arial"/>
                <w:sz w:val="18"/>
                <w:szCs w:val="18"/>
              </w:rPr>
            </w:pPr>
            <w:r>
              <w:rPr>
                <w:rFonts w:cs="Arial"/>
                <w:sz w:val="18"/>
                <w:szCs w:val="18"/>
              </w:rPr>
              <w:t>09.04.2018</w:t>
            </w:r>
          </w:p>
        </w:tc>
      </w:tr>
      <w:tr w:rsidR="00476754" w:rsidRPr="00F87AF9" w:rsidTr="004F4E61">
        <w:tc>
          <w:tcPr>
            <w:tcW w:w="3823" w:type="dxa"/>
            <w:tcBorders>
              <w:right w:val="single" w:sz="4" w:space="0" w:color="auto"/>
            </w:tcBorders>
            <w:shd w:val="clear" w:color="auto" w:fill="auto"/>
          </w:tcPr>
          <w:p w:rsidR="00476754" w:rsidRPr="00F87AF9" w:rsidRDefault="00476754" w:rsidP="00325701">
            <w:pPr>
              <w:pStyle w:val="AralkYok"/>
              <w:shd w:val="clear" w:color="auto" w:fill="F2F2F2" w:themeFill="background1" w:themeFillShade="F2"/>
              <w:jc w:val="both"/>
              <w:rPr>
                <w:rFonts w:cs="Arial"/>
                <w:b/>
                <w:sz w:val="18"/>
                <w:szCs w:val="18"/>
              </w:rPr>
            </w:pPr>
            <w:r w:rsidRPr="00F87AF9">
              <w:rPr>
                <w:rFonts w:cs="Arial"/>
                <w:b/>
                <w:sz w:val="18"/>
                <w:szCs w:val="18"/>
              </w:rPr>
              <w:t>Hesap Tarihi</w:t>
            </w:r>
          </w:p>
        </w:tc>
        <w:tc>
          <w:tcPr>
            <w:tcW w:w="5664" w:type="dxa"/>
            <w:tcBorders>
              <w:left w:val="single" w:sz="4" w:space="0" w:color="auto"/>
            </w:tcBorders>
            <w:shd w:val="clear" w:color="auto" w:fill="F2F2F2" w:themeFill="background1" w:themeFillShade="F2"/>
          </w:tcPr>
          <w:p w:rsidR="00476754" w:rsidRPr="00F87AF9" w:rsidRDefault="00476754" w:rsidP="00325701">
            <w:pPr>
              <w:pStyle w:val="AralkYok"/>
              <w:shd w:val="clear" w:color="auto" w:fill="F2F2F2" w:themeFill="background1" w:themeFillShade="F2"/>
              <w:ind w:left="369"/>
              <w:jc w:val="both"/>
              <w:rPr>
                <w:rFonts w:cs="Arial"/>
                <w:sz w:val="18"/>
                <w:szCs w:val="18"/>
              </w:rPr>
            </w:pPr>
            <w:r>
              <w:rPr>
                <w:rFonts w:cs="Arial"/>
                <w:sz w:val="18"/>
                <w:szCs w:val="18"/>
              </w:rPr>
              <w:t>30.01.2021</w:t>
            </w:r>
          </w:p>
        </w:tc>
      </w:tr>
      <w:tr w:rsidR="007709E3" w:rsidRPr="00F87AF9" w:rsidTr="004F4E61">
        <w:tc>
          <w:tcPr>
            <w:tcW w:w="3823" w:type="dxa"/>
            <w:tcBorders>
              <w:right w:val="single" w:sz="4" w:space="0" w:color="auto"/>
            </w:tcBorders>
            <w:shd w:val="clear" w:color="auto" w:fill="auto"/>
          </w:tcPr>
          <w:p w:rsidR="007709E3" w:rsidRPr="00F87AF9" w:rsidRDefault="007709E3" w:rsidP="00325701">
            <w:pPr>
              <w:pStyle w:val="AralkYok"/>
              <w:shd w:val="clear" w:color="auto" w:fill="F2F2F2" w:themeFill="background1" w:themeFillShade="F2"/>
              <w:jc w:val="both"/>
              <w:rPr>
                <w:rFonts w:cs="Arial"/>
                <w:b/>
                <w:sz w:val="18"/>
                <w:szCs w:val="18"/>
              </w:rPr>
            </w:pPr>
            <w:r w:rsidRPr="00F87AF9">
              <w:rPr>
                <w:rFonts w:cs="Arial"/>
                <w:b/>
                <w:sz w:val="18"/>
                <w:szCs w:val="18"/>
              </w:rPr>
              <w:t>Kaza Tarihindeki Yaşı</w:t>
            </w:r>
          </w:p>
        </w:tc>
        <w:tc>
          <w:tcPr>
            <w:tcW w:w="5664" w:type="dxa"/>
            <w:tcBorders>
              <w:left w:val="single" w:sz="4" w:space="0" w:color="auto"/>
            </w:tcBorders>
            <w:shd w:val="clear" w:color="auto" w:fill="F2F2F2" w:themeFill="background1" w:themeFillShade="F2"/>
          </w:tcPr>
          <w:p w:rsidR="007709E3" w:rsidRPr="00F87AF9" w:rsidRDefault="00476754" w:rsidP="00325701">
            <w:pPr>
              <w:pStyle w:val="AralkYok"/>
              <w:shd w:val="clear" w:color="auto" w:fill="F2F2F2" w:themeFill="background1" w:themeFillShade="F2"/>
              <w:ind w:left="369"/>
              <w:jc w:val="both"/>
              <w:rPr>
                <w:rFonts w:cs="Arial"/>
                <w:sz w:val="18"/>
                <w:szCs w:val="18"/>
              </w:rPr>
            </w:pPr>
            <w:r>
              <w:rPr>
                <w:rFonts w:cs="Arial"/>
                <w:sz w:val="18"/>
                <w:szCs w:val="18"/>
              </w:rPr>
              <w:t>4</w:t>
            </w:r>
            <w:r w:rsidR="007709E3">
              <w:rPr>
                <w:rFonts w:cs="Arial"/>
                <w:sz w:val="18"/>
                <w:szCs w:val="18"/>
              </w:rPr>
              <w:t xml:space="preserve"> </w:t>
            </w:r>
            <w:r w:rsidR="007709E3" w:rsidRPr="00F87AF9">
              <w:rPr>
                <w:rFonts w:cs="Arial"/>
                <w:sz w:val="18"/>
                <w:szCs w:val="18"/>
              </w:rPr>
              <w:t>Yıl,</w:t>
            </w:r>
            <w:r w:rsidR="007709E3">
              <w:rPr>
                <w:rFonts w:cs="Arial"/>
                <w:sz w:val="18"/>
                <w:szCs w:val="18"/>
              </w:rPr>
              <w:t xml:space="preserve">  </w:t>
            </w:r>
            <w:r>
              <w:rPr>
                <w:rFonts w:cs="Arial"/>
                <w:sz w:val="18"/>
                <w:szCs w:val="18"/>
              </w:rPr>
              <w:t xml:space="preserve">5 </w:t>
            </w:r>
            <w:r w:rsidR="007709E3">
              <w:rPr>
                <w:rFonts w:cs="Arial"/>
                <w:sz w:val="18"/>
                <w:szCs w:val="18"/>
              </w:rPr>
              <w:t xml:space="preserve">Ay, </w:t>
            </w:r>
            <w:r>
              <w:rPr>
                <w:rFonts w:cs="Arial"/>
                <w:sz w:val="18"/>
                <w:szCs w:val="18"/>
              </w:rPr>
              <w:t xml:space="preserve">10 </w:t>
            </w:r>
            <w:r w:rsidR="007709E3">
              <w:rPr>
                <w:rFonts w:cs="Arial"/>
                <w:sz w:val="18"/>
                <w:szCs w:val="18"/>
              </w:rPr>
              <w:t>Gün</w:t>
            </w:r>
          </w:p>
        </w:tc>
      </w:tr>
      <w:tr w:rsidR="007709E3" w:rsidRPr="00010D29" w:rsidTr="004F4E61">
        <w:tc>
          <w:tcPr>
            <w:tcW w:w="3823" w:type="dxa"/>
            <w:tcBorders>
              <w:right w:val="single" w:sz="4" w:space="0" w:color="auto"/>
            </w:tcBorders>
            <w:shd w:val="clear" w:color="auto" w:fill="F2F2F2" w:themeFill="background1" w:themeFillShade="F2"/>
          </w:tcPr>
          <w:p w:rsidR="007709E3" w:rsidRPr="00F87AF9" w:rsidRDefault="007709E3" w:rsidP="00325701">
            <w:pPr>
              <w:pStyle w:val="AralkYok"/>
              <w:shd w:val="clear" w:color="auto" w:fill="F2F2F2" w:themeFill="background1" w:themeFillShade="F2"/>
              <w:jc w:val="both"/>
              <w:rPr>
                <w:rFonts w:cs="Arial"/>
                <w:b/>
                <w:sz w:val="18"/>
                <w:szCs w:val="18"/>
              </w:rPr>
            </w:pPr>
            <w:r w:rsidRPr="00F87AF9">
              <w:rPr>
                <w:rFonts w:cs="Arial"/>
                <w:b/>
                <w:sz w:val="18"/>
                <w:szCs w:val="18"/>
              </w:rPr>
              <w:t>TOPLAM DESTEK SÜRESİ</w:t>
            </w:r>
            <w:r w:rsidR="00E034A0">
              <w:rPr>
                <w:rFonts w:cs="Arial"/>
                <w:b/>
                <w:sz w:val="18"/>
                <w:szCs w:val="18"/>
              </w:rPr>
              <w:t xml:space="preserve"> </w:t>
            </w:r>
            <w:r>
              <w:rPr>
                <w:rFonts w:cs="Arial"/>
                <w:b/>
                <w:sz w:val="18"/>
                <w:szCs w:val="18"/>
              </w:rPr>
              <w:t>SONU</w:t>
            </w:r>
          </w:p>
        </w:tc>
        <w:tc>
          <w:tcPr>
            <w:tcW w:w="5664" w:type="dxa"/>
            <w:tcBorders>
              <w:left w:val="single" w:sz="4" w:space="0" w:color="auto"/>
            </w:tcBorders>
            <w:shd w:val="clear" w:color="auto" w:fill="F2F2F2" w:themeFill="background1" w:themeFillShade="F2"/>
          </w:tcPr>
          <w:p w:rsidR="007709E3" w:rsidRPr="00010D29" w:rsidRDefault="007709E3" w:rsidP="00325701">
            <w:pPr>
              <w:pStyle w:val="AralkYok"/>
              <w:shd w:val="clear" w:color="auto" w:fill="F2F2F2" w:themeFill="background1" w:themeFillShade="F2"/>
              <w:ind w:left="369"/>
              <w:jc w:val="both"/>
              <w:rPr>
                <w:rFonts w:cs="Arial"/>
                <w:sz w:val="18"/>
                <w:szCs w:val="18"/>
              </w:rPr>
            </w:pPr>
            <w:r w:rsidRPr="00F87AF9">
              <w:rPr>
                <w:rFonts w:cs="Arial"/>
                <w:b/>
                <w:sz w:val="18"/>
                <w:szCs w:val="18"/>
              </w:rPr>
              <w:t>(işlemiş ve işleyecek dönem)</w:t>
            </w:r>
            <w:r>
              <w:rPr>
                <w:rFonts w:cs="Arial"/>
                <w:b/>
                <w:sz w:val="18"/>
                <w:szCs w:val="18"/>
              </w:rPr>
              <w:t xml:space="preserve"> </w:t>
            </w:r>
            <w:r w:rsidR="00476754">
              <w:rPr>
                <w:rFonts w:cs="Arial"/>
                <w:b/>
                <w:sz w:val="18"/>
                <w:szCs w:val="18"/>
              </w:rPr>
              <w:t>–</w:t>
            </w:r>
            <w:r>
              <w:rPr>
                <w:rFonts w:cs="Arial"/>
                <w:b/>
                <w:sz w:val="18"/>
                <w:szCs w:val="18"/>
              </w:rPr>
              <w:t xml:space="preserve"> </w:t>
            </w:r>
            <w:r w:rsidR="00476754">
              <w:rPr>
                <w:rFonts w:cs="Arial"/>
                <w:b/>
                <w:sz w:val="18"/>
                <w:szCs w:val="18"/>
              </w:rPr>
              <w:t>30.10.2035</w:t>
            </w:r>
            <w:r w:rsidR="00E034A0">
              <w:rPr>
                <w:rFonts w:cs="Arial"/>
                <w:b/>
                <w:sz w:val="18"/>
                <w:szCs w:val="18"/>
              </w:rPr>
              <w:t xml:space="preserve"> </w:t>
            </w:r>
            <w:r w:rsidR="00755582">
              <w:rPr>
                <w:rFonts w:cs="Arial"/>
                <w:sz w:val="18"/>
                <w:szCs w:val="18"/>
              </w:rPr>
              <w:t>(Davacı kız çocuğu olduğu için Yargıtay İçtihatları gereğince 22 Yaşına kadar destek göreceğinden 22 yaşına gireceği tarihe kadar hesaplama yapılacaktır.)</w:t>
            </w:r>
          </w:p>
        </w:tc>
      </w:tr>
      <w:tr w:rsidR="007709E3" w:rsidRPr="00F87AF9" w:rsidTr="004F4E61">
        <w:tc>
          <w:tcPr>
            <w:tcW w:w="3823" w:type="dxa"/>
            <w:tcBorders>
              <w:right w:val="single" w:sz="4" w:space="0" w:color="auto"/>
            </w:tcBorders>
            <w:shd w:val="clear" w:color="auto" w:fill="F2F2F2" w:themeFill="background1" w:themeFillShade="F2"/>
          </w:tcPr>
          <w:p w:rsidR="007709E3" w:rsidRPr="00F87AF9" w:rsidRDefault="007709E3" w:rsidP="00325701">
            <w:pPr>
              <w:pStyle w:val="AralkYok"/>
              <w:shd w:val="clear" w:color="auto" w:fill="F2F2F2" w:themeFill="background1" w:themeFillShade="F2"/>
              <w:jc w:val="both"/>
              <w:rPr>
                <w:rFonts w:cs="Arial"/>
                <w:b/>
                <w:sz w:val="18"/>
                <w:szCs w:val="18"/>
              </w:rPr>
            </w:pPr>
            <w:r w:rsidRPr="00F87AF9">
              <w:rPr>
                <w:rFonts w:cs="Arial"/>
                <w:b/>
                <w:sz w:val="18"/>
                <w:szCs w:val="18"/>
              </w:rPr>
              <w:t>KUSUR İNDİRİMİ</w:t>
            </w:r>
          </w:p>
        </w:tc>
        <w:tc>
          <w:tcPr>
            <w:tcW w:w="5664" w:type="dxa"/>
            <w:tcBorders>
              <w:left w:val="single" w:sz="4" w:space="0" w:color="auto"/>
              <w:bottom w:val="single" w:sz="4" w:space="0" w:color="auto"/>
            </w:tcBorders>
            <w:shd w:val="clear" w:color="auto" w:fill="F2F2F2" w:themeFill="background1" w:themeFillShade="F2"/>
          </w:tcPr>
          <w:p w:rsidR="007709E3" w:rsidRPr="00F87AF9" w:rsidRDefault="007709E3" w:rsidP="00325701">
            <w:pPr>
              <w:pStyle w:val="AralkYok"/>
              <w:shd w:val="clear" w:color="auto" w:fill="F2F2F2" w:themeFill="background1" w:themeFillShade="F2"/>
              <w:ind w:left="369"/>
              <w:jc w:val="both"/>
              <w:rPr>
                <w:rFonts w:cs="Arial"/>
                <w:sz w:val="18"/>
                <w:szCs w:val="18"/>
              </w:rPr>
            </w:pPr>
            <w:r w:rsidRPr="00F87AF9">
              <w:rPr>
                <w:rFonts w:cs="Arial"/>
                <w:sz w:val="18"/>
                <w:szCs w:val="18"/>
              </w:rPr>
              <w:t>%</w:t>
            </w:r>
            <w:r w:rsidR="00476754">
              <w:rPr>
                <w:rFonts w:cs="Arial"/>
                <w:sz w:val="18"/>
                <w:szCs w:val="18"/>
              </w:rPr>
              <w:t>15</w:t>
            </w:r>
          </w:p>
        </w:tc>
      </w:tr>
    </w:tbl>
    <w:p w:rsidR="00266054" w:rsidRDefault="00266054" w:rsidP="00325701">
      <w:pPr>
        <w:pStyle w:val="AralkYok"/>
        <w:jc w:val="both"/>
        <w:rPr>
          <w:rFonts w:cs="Times New Roman"/>
          <w:u w:val="single"/>
        </w:rPr>
      </w:pPr>
    </w:p>
    <w:tbl>
      <w:tblPr>
        <w:tblStyle w:val="TabloKlavuzu"/>
        <w:tblW w:w="0" w:type="auto"/>
        <w:tblLook w:val="04A0" w:firstRow="1" w:lastRow="0" w:firstColumn="1" w:lastColumn="0" w:noHBand="0" w:noVBand="1"/>
      </w:tblPr>
      <w:tblGrid>
        <w:gridCol w:w="3681"/>
        <w:gridCol w:w="5806"/>
      </w:tblGrid>
      <w:tr w:rsidR="00BD5209" w:rsidRPr="00F87AF9" w:rsidTr="004F4E61">
        <w:tc>
          <w:tcPr>
            <w:tcW w:w="9487" w:type="dxa"/>
            <w:gridSpan w:val="2"/>
            <w:shd w:val="clear" w:color="auto" w:fill="DAEEF3" w:themeFill="accent5" w:themeFillTint="33"/>
          </w:tcPr>
          <w:p w:rsidR="00BD5209" w:rsidRPr="00F87AF9" w:rsidRDefault="00D950E9" w:rsidP="00325701">
            <w:pPr>
              <w:pStyle w:val="AralkYok"/>
              <w:jc w:val="center"/>
              <w:rPr>
                <w:rFonts w:cs="Arial"/>
                <w:b/>
                <w:sz w:val="18"/>
                <w:szCs w:val="18"/>
              </w:rPr>
            </w:pPr>
            <w:proofErr w:type="gramStart"/>
            <w:r>
              <w:rPr>
                <w:rFonts w:cs="Arial"/>
                <w:b/>
                <w:sz w:val="18"/>
                <w:szCs w:val="18"/>
              </w:rPr>
              <w:lastRenderedPageBreak/>
              <w:t>…………………</w:t>
            </w:r>
            <w:proofErr w:type="gramEnd"/>
            <w:r w:rsidR="00476754">
              <w:rPr>
                <w:rFonts w:cs="Arial"/>
                <w:b/>
                <w:sz w:val="18"/>
                <w:szCs w:val="18"/>
              </w:rPr>
              <w:t>’İN</w:t>
            </w:r>
            <w:r w:rsidR="00BD5209">
              <w:rPr>
                <w:rFonts w:cs="Arial"/>
                <w:b/>
                <w:sz w:val="18"/>
                <w:szCs w:val="18"/>
              </w:rPr>
              <w:t xml:space="preserve"> </w:t>
            </w:r>
            <w:r w:rsidR="00BD5209" w:rsidRPr="00F87AF9">
              <w:rPr>
                <w:rFonts w:cs="Arial"/>
                <w:b/>
                <w:sz w:val="18"/>
                <w:szCs w:val="18"/>
              </w:rPr>
              <w:t>BAKİYE ÖMRÜ:</w:t>
            </w:r>
          </w:p>
        </w:tc>
      </w:tr>
      <w:tr w:rsidR="00BD5209" w:rsidRPr="00F87AF9" w:rsidTr="004F4E61">
        <w:tc>
          <w:tcPr>
            <w:tcW w:w="3681" w:type="dxa"/>
            <w:tcBorders>
              <w:right w:val="single" w:sz="4" w:space="0" w:color="auto"/>
            </w:tcBorders>
            <w:shd w:val="clear" w:color="auto" w:fill="auto"/>
          </w:tcPr>
          <w:p w:rsidR="00BD5209" w:rsidRPr="00F87AF9" w:rsidRDefault="00BD5209" w:rsidP="00325701">
            <w:pPr>
              <w:pStyle w:val="AralkYok"/>
              <w:shd w:val="clear" w:color="auto" w:fill="F2F2F2" w:themeFill="background1" w:themeFillShade="F2"/>
              <w:jc w:val="both"/>
              <w:rPr>
                <w:rFonts w:cs="Arial"/>
                <w:b/>
                <w:sz w:val="18"/>
                <w:szCs w:val="18"/>
              </w:rPr>
            </w:pPr>
            <w:r w:rsidRPr="00F87AF9">
              <w:rPr>
                <w:rFonts w:cs="Arial"/>
                <w:b/>
                <w:sz w:val="18"/>
                <w:szCs w:val="18"/>
              </w:rPr>
              <w:t>Doğum Tarihi</w:t>
            </w:r>
          </w:p>
        </w:tc>
        <w:tc>
          <w:tcPr>
            <w:tcW w:w="5806" w:type="dxa"/>
            <w:tcBorders>
              <w:left w:val="single" w:sz="4" w:space="0" w:color="auto"/>
            </w:tcBorders>
            <w:shd w:val="clear" w:color="auto" w:fill="auto"/>
          </w:tcPr>
          <w:p w:rsidR="00BD5209" w:rsidRPr="00F87AF9" w:rsidRDefault="00476754" w:rsidP="00325701">
            <w:pPr>
              <w:pStyle w:val="AralkYok"/>
              <w:shd w:val="clear" w:color="auto" w:fill="F2F2F2" w:themeFill="background1" w:themeFillShade="F2"/>
              <w:ind w:left="369"/>
              <w:jc w:val="both"/>
              <w:rPr>
                <w:rFonts w:cs="Arial"/>
                <w:sz w:val="18"/>
                <w:szCs w:val="18"/>
              </w:rPr>
            </w:pPr>
            <w:r>
              <w:rPr>
                <w:rFonts w:cs="Arial"/>
                <w:sz w:val="18"/>
                <w:szCs w:val="18"/>
              </w:rPr>
              <w:t>02.09.2014</w:t>
            </w:r>
          </w:p>
        </w:tc>
      </w:tr>
      <w:tr w:rsidR="00476754" w:rsidRPr="00F87AF9" w:rsidTr="004F4E61">
        <w:tc>
          <w:tcPr>
            <w:tcW w:w="3681" w:type="dxa"/>
            <w:tcBorders>
              <w:right w:val="single" w:sz="4" w:space="0" w:color="auto"/>
            </w:tcBorders>
            <w:shd w:val="clear" w:color="auto" w:fill="auto"/>
          </w:tcPr>
          <w:p w:rsidR="00476754" w:rsidRPr="00F87AF9" w:rsidRDefault="00476754" w:rsidP="00325701">
            <w:pPr>
              <w:pStyle w:val="AralkYok"/>
              <w:shd w:val="clear" w:color="auto" w:fill="F2F2F2" w:themeFill="background1" w:themeFillShade="F2"/>
              <w:jc w:val="both"/>
              <w:rPr>
                <w:rFonts w:cs="Arial"/>
                <w:b/>
                <w:sz w:val="18"/>
                <w:szCs w:val="18"/>
              </w:rPr>
            </w:pPr>
            <w:r w:rsidRPr="00F87AF9">
              <w:rPr>
                <w:rFonts w:cs="Arial"/>
                <w:b/>
                <w:sz w:val="18"/>
                <w:szCs w:val="18"/>
              </w:rPr>
              <w:t>Kaza Tarihi</w:t>
            </w:r>
          </w:p>
        </w:tc>
        <w:tc>
          <w:tcPr>
            <w:tcW w:w="5806" w:type="dxa"/>
            <w:tcBorders>
              <w:left w:val="single" w:sz="4" w:space="0" w:color="auto"/>
            </w:tcBorders>
            <w:shd w:val="clear" w:color="auto" w:fill="auto"/>
          </w:tcPr>
          <w:p w:rsidR="00476754" w:rsidRPr="00F87AF9" w:rsidRDefault="00476754" w:rsidP="00325701">
            <w:pPr>
              <w:pStyle w:val="AralkYok"/>
              <w:shd w:val="clear" w:color="auto" w:fill="F2F2F2" w:themeFill="background1" w:themeFillShade="F2"/>
              <w:ind w:left="369"/>
              <w:jc w:val="both"/>
              <w:rPr>
                <w:rFonts w:cs="Arial"/>
                <w:sz w:val="18"/>
                <w:szCs w:val="18"/>
              </w:rPr>
            </w:pPr>
            <w:r>
              <w:rPr>
                <w:rFonts w:cs="Arial"/>
                <w:sz w:val="18"/>
                <w:szCs w:val="18"/>
              </w:rPr>
              <w:t>09.04.2018</w:t>
            </w:r>
          </w:p>
        </w:tc>
      </w:tr>
      <w:tr w:rsidR="00476754" w:rsidRPr="00F87AF9" w:rsidTr="004F4E61">
        <w:tc>
          <w:tcPr>
            <w:tcW w:w="3681" w:type="dxa"/>
            <w:tcBorders>
              <w:right w:val="single" w:sz="4" w:space="0" w:color="auto"/>
            </w:tcBorders>
            <w:shd w:val="clear" w:color="auto" w:fill="auto"/>
          </w:tcPr>
          <w:p w:rsidR="00476754" w:rsidRPr="00F87AF9" w:rsidRDefault="00476754" w:rsidP="00325701">
            <w:pPr>
              <w:pStyle w:val="AralkYok"/>
              <w:shd w:val="clear" w:color="auto" w:fill="F2F2F2" w:themeFill="background1" w:themeFillShade="F2"/>
              <w:jc w:val="both"/>
              <w:rPr>
                <w:rFonts w:cs="Arial"/>
                <w:b/>
                <w:sz w:val="18"/>
                <w:szCs w:val="18"/>
              </w:rPr>
            </w:pPr>
            <w:r w:rsidRPr="00F87AF9">
              <w:rPr>
                <w:rFonts w:cs="Arial"/>
                <w:b/>
                <w:sz w:val="18"/>
                <w:szCs w:val="18"/>
              </w:rPr>
              <w:t>Hesap Tarihi</w:t>
            </w:r>
          </w:p>
        </w:tc>
        <w:tc>
          <w:tcPr>
            <w:tcW w:w="5806" w:type="dxa"/>
            <w:tcBorders>
              <w:left w:val="single" w:sz="4" w:space="0" w:color="auto"/>
            </w:tcBorders>
            <w:shd w:val="clear" w:color="auto" w:fill="auto"/>
          </w:tcPr>
          <w:p w:rsidR="00476754" w:rsidRPr="00F87AF9" w:rsidRDefault="00476754" w:rsidP="00325701">
            <w:pPr>
              <w:pStyle w:val="AralkYok"/>
              <w:shd w:val="clear" w:color="auto" w:fill="F2F2F2" w:themeFill="background1" w:themeFillShade="F2"/>
              <w:ind w:left="369"/>
              <w:jc w:val="both"/>
              <w:rPr>
                <w:rFonts w:cs="Arial"/>
                <w:sz w:val="18"/>
                <w:szCs w:val="18"/>
              </w:rPr>
            </w:pPr>
            <w:r>
              <w:rPr>
                <w:rFonts w:cs="Arial"/>
                <w:sz w:val="18"/>
                <w:szCs w:val="18"/>
              </w:rPr>
              <w:t>30.01.2021</w:t>
            </w:r>
          </w:p>
        </w:tc>
      </w:tr>
      <w:tr w:rsidR="00BD5209" w:rsidRPr="00F87AF9" w:rsidTr="004F4E61">
        <w:tc>
          <w:tcPr>
            <w:tcW w:w="3681" w:type="dxa"/>
            <w:tcBorders>
              <w:right w:val="single" w:sz="4" w:space="0" w:color="auto"/>
            </w:tcBorders>
            <w:shd w:val="clear" w:color="auto" w:fill="auto"/>
          </w:tcPr>
          <w:p w:rsidR="00BD5209" w:rsidRPr="00F87AF9" w:rsidRDefault="00BD5209" w:rsidP="00325701">
            <w:pPr>
              <w:pStyle w:val="AralkYok"/>
              <w:shd w:val="clear" w:color="auto" w:fill="F2F2F2" w:themeFill="background1" w:themeFillShade="F2"/>
              <w:jc w:val="both"/>
              <w:rPr>
                <w:rFonts w:cs="Arial"/>
                <w:b/>
                <w:sz w:val="18"/>
                <w:szCs w:val="18"/>
              </w:rPr>
            </w:pPr>
            <w:r w:rsidRPr="00F87AF9">
              <w:rPr>
                <w:rFonts w:cs="Arial"/>
                <w:b/>
                <w:sz w:val="18"/>
                <w:szCs w:val="18"/>
              </w:rPr>
              <w:t>Kaza Tarihindeki Yaşı</w:t>
            </w:r>
          </w:p>
        </w:tc>
        <w:tc>
          <w:tcPr>
            <w:tcW w:w="5806" w:type="dxa"/>
            <w:tcBorders>
              <w:left w:val="single" w:sz="4" w:space="0" w:color="auto"/>
            </w:tcBorders>
            <w:shd w:val="clear" w:color="auto" w:fill="auto"/>
          </w:tcPr>
          <w:p w:rsidR="00BD5209" w:rsidRPr="00F87AF9" w:rsidRDefault="00476754" w:rsidP="00325701">
            <w:pPr>
              <w:pStyle w:val="AralkYok"/>
              <w:shd w:val="clear" w:color="auto" w:fill="F2F2F2" w:themeFill="background1" w:themeFillShade="F2"/>
              <w:ind w:left="369"/>
              <w:jc w:val="both"/>
              <w:rPr>
                <w:rFonts w:cs="Arial"/>
                <w:sz w:val="18"/>
                <w:szCs w:val="18"/>
              </w:rPr>
            </w:pPr>
            <w:r>
              <w:rPr>
                <w:rFonts w:cs="Arial"/>
                <w:sz w:val="18"/>
                <w:szCs w:val="18"/>
              </w:rPr>
              <w:t>3</w:t>
            </w:r>
            <w:r w:rsidR="00BD5209">
              <w:rPr>
                <w:rFonts w:cs="Arial"/>
                <w:sz w:val="18"/>
                <w:szCs w:val="18"/>
              </w:rPr>
              <w:t xml:space="preserve"> </w:t>
            </w:r>
            <w:r w:rsidR="00BD5209" w:rsidRPr="00F87AF9">
              <w:rPr>
                <w:rFonts w:cs="Arial"/>
                <w:sz w:val="18"/>
                <w:szCs w:val="18"/>
              </w:rPr>
              <w:t>Yıl,</w:t>
            </w:r>
            <w:r w:rsidR="00BD5209">
              <w:rPr>
                <w:rFonts w:cs="Arial"/>
                <w:sz w:val="18"/>
                <w:szCs w:val="18"/>
              </w:rPr>
              <w:t xml:space="preserve">  </w:t>
            </w:r>
            <w:r>
              <w:rPr>
                <w:rFonts w:cs="Arial"/>
                <w:sz w:val="18"/>
                <w:szCs w:val="18"/>
              </w:rPr>
              <w:t xml:space="preserve">7 </w:t>
            </w:r>
            <w:r w:rsidR="00BD5209">
              <w:rPr>
                <w:rFonts w:cs="Arial"/>
                <w:sz w:val="18"/>
                <w:szCs w:val="18"/>
              </w:rPr>
              <w:t xml:space="preserve">Ay, </w:t>
            </w:r>
            <w:r>
              <w:rPr>
                <w:rFonts w:cs="Arial"/>
                <w:sz w:val="18"/>
                <w:szCs w:val="18"/>
              </w:rPr>
              <w:t xml:space="preserve">7 </w:t>
            </w:r>
            <w:r w:rsidR="00BD5209">
              <w:rPr>
                <w:rFonts w:cs="Arial"/>
                <w:sz w:val="18"/>
                <w:szCs w:val="18"/>
              </w:rPr>
              <w:t>Gün</w:t>
            </w:r>
          </w:p>
        </w:tc>
      </w:tr>
      <w:tr w:rsidR="00BD5209" w:rsidRPr="00010D29" w:rsidTr="004F4E61">
        <w:tc>
          <w:tcPr>
            <w:tcW w:w="3681" w:type="dxa"/>
            <w:tcBorders>
              <w:right w:val="single" w:sz="4" w:space="0" w:color="auto"/>
            </w:tcBorders>
            <w:shd w:val="clear" w:color="auto" w:fill="auto"/>
          </w:tcPr>
          <w:p w:rsidR="00BD5209" w:rsidRPr="00F87AF9" w:rsidRDefault="00BD5209" w:rsidP="00325701">
            <w:pPr>
              <w:pStyle w:val="AralkYok"/>
              <w:shd w:val="clear" w:color="auto" w:fill="F2F2F2" w:themeFill="background1" w:themeFillShade="F2"/>
              <w:jc w:val="both"/>
              <w:rPr>
                <w:rFonts w:cs="Arial"/>
                <w:b/>
                <w:sz w:val="18"/>
                <w:szCs w:val="18"/>
              </w:rPr>
            </w:pPr>
            <w:r w:rsidRPr="00F87AF9">
              <w:rPr>
                <w:rFonts w:cs="Arial"/>
                <w:b/>
                <w:sz w:val="18"/>
                <w:szCs w:val="18"/>
              </w:rPr>
              <w:t>TOPLAM DESTEK SÜRESİ</w:t>
            </w:r>
            <w:r>
              <w:rPr>
                <w:rFonts w:cs="Arial"/>
                <w:b/>
                <w:sz w:val="18"/>
                <w:szCs w:val="18"/>
              </w:rPr>
              <w:t xml:space="preserve"> SONU</w:t>
            </w:r>
          </w:p>
        </w:tc>
        <w:tc>
          <w:tcPr>
            <w:tcW w:w="5806" w:type="dxa"/>
            <w:tcBorders>
              <w:left w:val="single" w:sz="4" w:space="0" w:color="auto"/>
            </w:tcBorders>
            <w:shd w:val="clear" w:color="auto" w:fill="auto"/>
          </w:tcPr>
          <w:p w:rsidR="00BD5209" w:rsidRPr="00010D29" w:rsidRDefault="00BD5209" w:rsidP="00325701">
            <w:pPr>
              <w:pStyle w:val="AralkYok"/>
              <w:shd w:val="clear" w:color="auto" w:fill="F2F2F2" w:themeFill="background1" w:themeFillShade="F2"/>
              <w:ind w:left="369"/>
              <w:jc w:val="both"/>
              <w:rPr>
                <w:rFonts w:cs="Arial"/>
                <w:sz w:val="18"/>
                <w:szCs w:val="18"/>
              </w:rPr>
            </w:pPr>
            <w:r w:rsidRPr="00F87AF9">
              <w:rPr>
                <w:rFonts w:cs="Arial"/>
                <w:b/>
                <w:sz w:val="18"/>
                <w:szCs w:val="18"/>
              </w:rPr>
              <w:t>(işlemiş ve işleyecek dönem)</w:t>
            </w:r>
            <w:r>
              <w:rPr>
                <w:rFonts w:cs="Arial"/>
                <w:b/>
                <w:sz w:val="18"/>
                <w:szCs w:val="18"/>
              </w:rPr>
              <w:t xml:space="preserve"> </w:t>
            </w:r>
            <w:r w:rsidR="00755582">
              <w:rPr>
                <w:rFonts w:cs="Arial"/>
                <w:b/>
                <w:sz w:val="18"/>
                <w:szCs w:val="18"/>
              </w:rPr>
              <w:t>–</w:t>
            </w:r>
            <w:r>
              <w:rPr>
                <w:rFonts w:cs="Arial"/>
                <w:b/>
                <w:sz w:val="18"/>
                <w:szCs w:val="18"/>
              </w:rPr>
              <w:t xml:space="preserve"> </w:t>
            </w:r>
            <w:r w:rsidR="00755582">
              <w:rPr>
                <w:rFonts w:cs="Arial"/>
                <w:b/>
                <w:sz w:val="18"/>
                <w:szCs w:val="18"/>
              </w:rPr>
              <w:t>02.09.2036</w:t>
            </w:r>
            <w:r>
              <w:rPr>
                <w:rFonts w:cs="Arial"/>
                <w:b/>
                <w:sz w:val="18"/>
                <w:szCs w:val="18"/>
              </w:rPr>
              <w:t xml:space="preserve"> </w:t>
            </w:r>
            <w:r w:rsidR="00755582">
              <w:rPr>
                <w:rFonts w:cs="Arial"/>
                <w:sz w:val="18"/>
                <w:szCs w:val="18"/>
              </w:rPr>
              <w:t>(Davacı kız çocuğu olduğu için Yargıtay İçtihatları gereğince 22 Yaşına kadar destek göreceğinden 22 yaşına gireceği tarihe kadar hesaplama yapılacaktır.)</w:t>
            </w:r>
          </w:p>
        </w:tc>
      </w:tr>
      <w:tr w:rsidR="00BD5209" w:rsidRPr="00F87AF9" w:rsidTr="004F4E61">
        <w:tc>
          <w:tcPr>
            <w:tcW w:w="3681" w:type="dxa"/>
            <w:tcBorders>
              <w:right w:val="single" w:sz="4" w:space="0" w:color="auto"/>
            </w:tcBorders>
            <w:shd w:val="clear" w:color="auto" w:fill="auto"/>
          </w:tcPr>
          <w:p w:rsidR="00BD5209" w:rsidRPr="00F87AF9" w:rsidRDefault="00BD5209" w:rsidP="00325701">
            <w:pPr>
              <w:pStyle w:val="AralkYok"/>
              <w:shd w:val="clear" w:color="auto" w:fill="F2F2F2" w:themeFill="background1" w:themeFillShade="F2"/>
              <w:jc w:val="both"/>
              <w:rPr>
                <w:rFonts w:cs="Arial"/>
                <w:b/>
                <w:sz w:val="18"/>
                <w:szCs w:val="18"/>
              </w:rPr>
            </w:pPr>
            <w:r w:rsidRPr="00F87AF9">
              <w:rPr>
                <w:rFonts w:cs="Arial"/>
                <w:b/>
                <w:sz w:val="18"/>
                <w:szCs w:val="18"/>
              </w:rPr>
              <w:t>KUSUR İNDİRİMİ</w:t>
            </w:r>
          </w:p>
        </w:tc>
        <w:tc>
          <w:tcPr>
            <w:tcW w:w="5806" w:type="dxa"/>
            <w:tcBorders>
              <w:left w:val="single" w:sz="4" w:space="0" w:color="auto"/>
              <w:bottom w:val="single" w:sz="4" w:space="0" w:color="auto"/>
            </w:tcBorders>
            <w:shd w:val="clear" w:color="auto" w:fill="auto"/>
          </w:tcPr>
          <w:p w:rsidR="00BD5209" w:rsidRPr="00F87AF9" w:rsidRDefault="00BD5209" w:rsidP="00325701">
            <w:pPr>
              <w:pStyle w:val="AralkYok"/>
              <w:shd w:val="clear" w:color="auto" w:fill="F2F2F2" w:themeFill="background1" w:themeFillShade="F2"/>
              <w:ind w:left="369"/>
              <w:jc w:val="both"/>
              <w:rPr>
                <w:rFonts w:cs="Arial"/>
                <w:sz w:val="18"/>
                <w:szCs w:val="18"/>
              </w:rPr>
            </w:pPr>
            <w:r w:rsidRPr="00F87AF9">
              <w:rPr>
                <w:rFonts w:cs="Arial"/>
                <w:sz w:val="18"/>
                <w:szCs w:val="18"/>
              </w:rPr>
              <w:t>%</w:t>
            </w:r>
            <w:r w:rsidR="00755582">
              <w:rPr>
                <w:rFonts w:cs="Arial"/>
                <w:sz w:val="18"/>
                <w:szCs w:val="18"/>
              </w:rPr>
              <w:t>15</w:t>
            </w:r>
          </w:p>
        </w:tc>
      </w:tr>
    </w:tbl>
    <w:p w:rsidR="007709E3" w:rsidRDefault="007709E3"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3681"/>
        <w:gridCol w:w="5806"/>
      </w:tblGrid>
      <w:tr w:rsidR="00E6365E" w:rsidRPr="00F87AF9" w:rsidTr="004F4E61">
        <w:tc>
          <w:tcPr>
            <w:tcW w:w="9487" w:type="dxa"/>
            <w:gridSpan w:val="2"/>
            <w:shd w:val="clear" w:color="auto" w:fill="DAEEF3" w:themeFill="accent5" w:themeFillTint="33"/>
          </w:tcPr>
          <w:p w:rsidR="00E6365E" w:rsidRPr="00F87AF9" w:rsidRDefault="00D950E9" w:rsidP="00E6365E">
            <w:pPr>
              <w:pStyle w:val="AralkYok"/>
              <w:jc w:val="center"/>
              <w:rPr>
                <w:rFonts w:cs="Arial"/>
                <w:b/>
                <w:sz w:val="18"/>
                <w:szCs w:val="18"/>
              </w:rPr>
            </w:pPr>
            <w:proofErr w:type="gramStart"/>
            <w:r>
              <w:rPr>
                <w:rFonts w:cs="Arial"/>
                <w:b/>
                <w:sz w:val="18"/>
                <w:szCs w:val="18"/>
              </w:rPr>
              <w:t>……………………</w:t>
            </w:r>
            <w:proofErr w:type="gramEnd"/>
            <w:r w:rsidR="00755582">
              <w:rPr>
                <w:rFonts w:cs="Arial"/>
                <w:b/>
                <w:sz w:val="18"/>
                <w:szCs w:val="18"/>
              </w:rPr>
              <w:t>’İN</w:t>
            </w:r>
            <w:r w:rsidR="00E6365E">
              <w:rPr>
                <w:rFonts w:cs="Arial"/>
                <w:b/>
                <w:sz w:val="18"/>
                <w:szCs w:val="18"/>
              </w:rPr>
              <w:t xml:space="preserve"> </w:t>
            </w:r>
            <w:r w:rsidR="00E6365E" w:rsidRPr="00F87AF9">
              <w:rPr>
                <w:rFonts w:cs="Arial"/>
                <w:b/>
                <w:sz w:val="18"/>
                <w:szCs w:val="18"/>
              </w:rPr>
              <w:t>BAKİYE ÖMRÜ:</w:t>
            </w:r>
          </w:p>
        </w:tc>
      </w:tr>
      <w:tr w:rsidR="00E6365E" w:rsidRPr="00F87AF9" w:rsidTr="004F4E61">
        <w:tc>
          <w:tcPr>
            <w:tcW w:w="3681" w:type="dxa"/>
            <w:tcBorders>
              <w:right w:val="single" w:sz="4" w:space="0" w:color="auto"/>
            </w:tcBorders>
            <w:shd w:val="clear" w:color="auto" w:fill="F2F2F2" w:themeFill="background1" w:themeFillShade="F2"/>
          </w:tcPr>
          <w:p w:rsidR="00E6365E" w:rsidRPr="00F87AF9" w:rsidRDefault="00E6365E" w:rsidP="000C2A51">
            <w:pPr>
              <w:pStyle w:val="AralkYok"/>
              <w:jc w:val="both"/>
              <w:rPr>
                <w:rFonts w:cs="Arial"/>
                <w:b/>
                <w:sz w:val="18"/>
                <w:szCs w:val="18"/>
              </w:rPr>
            </w:pPr>
            <w:r w:rsidRPr="00F87AF9">
              <w:rPr>
                <w:rFonts w:cs="Arial"/>
                <w:b/>
                <w:sz w:val="18"/>
                <w:szCs w:val="18"/>
              </w:rPr>
              <w:t>Doğum Tarihi</w:t>
            </w:r>
          </w:p>
        </w:tc>
        <w:tc>
          <w:tcPr>
            <w:tcW w:w="5806" w:type="dxa"/>
            <w:tcBorders>
              <w:left w:val="single" w:sz="4" w:space="0" w:color="auto"/>
            </w:tcBorders>
            <w:shd w:val="clear" w:color="auto" w:fill="F2F2F2" w:themeFill="background1" w:themeFillShade="F2"/>
          </w:tcPr>
          <w:p w:rsidR="00E6365E" w:rsidRPr="00F87AF9" w:rsidRDefault="00755582" w:rsidP="00755582">
            <w:pPr>
              <w:pStyle w:val="AralkYok"/>
              <w:ind w:left="369"/>
              <w:jc w:val="both"/>
              <w:rPr>
                <w:rFonts w:cs="Arial"/>
                <w:sz w:val="18"/>
                <w:szCs w:val="18"/>
              </w:rPr>
            </w:pPr>
            <w:r>
              <w:rPr>
                <w:rFonts w:cs="Arial"/>
                <w:sz w:val="18"/>
                <w:szCs w:val="18"/>
              </w:rPr>
              <w:t>03.12.2016</w:t>
            </w:r>
          </w:p>
        </w:tc>
      </w:tr>
      <w:tr w:rsidR="00755582" w:rsidRPr="00F87AF9" w:rsidTr="004F4E61">
        <w:tc>
          <w:tcPr>
            <w:tcW w:w="3681" w:type="dxa"/>
            <w:tcBorders>
              <w:right w:val="single" w:sz="4" w:space="0" w:color="auto"/>
            </w:tcBorders>
            <w:shd w:val="clear" w:color="auto" w:fill="F2F2F2" w:themeFill="background1" w:themeFillShade="F2"/>
          </w:tcPr>
          <w:p w:rsidR="00755582" w:rsidRPr="00F87AF9" w:rsidRDefault="00755582" w:rsidP="00755582">
            <w:pPr>
              <w:pStyle w:val="AralkYok"/>
              <w:jc w:val="both"/>
              <w:rPr>
                <w:rFonts w:cs="Arial"/>
                <w:b/>
                <w:sz w:val="18"/>
                <w:szCs w:val="18"/>
              </w:rPr>
            </w:pPr>
            <w:r w:rsidRPr="00F87AF9">
              <w:rPr>
                <w:rFonts w:cs="Arial"/>
                <w:b/>
                <w:sz w:val="18"/>
                <w:szCs w:val="18"/>
              </w:rPr>
              <w:t>Kaza Tarihi</w:t>
            </w:r>
          </w:p>
        </w:tc>
        <w:tc>
          <w:tcPr>
            <w:tcW w:w="5806" w:type="dxa"/>
            <w:tcBorders>
              <w:left w:val="single" w:sz="4" w:space="0" w:color="auto"/>
            </w:tcBorders>
            <w:shd w:val="clear" w:color="auto" w:fill="F2F2F2" w:themeFill="background1" w:themeFillShade="F2"/>
          </w:tcPr>
          <w:p w:rsidR="00755582" w:rsidRPr="00F87AF9" w:rsidRDefault="00755582" w:rsidP="00755582">
            <w:pPr>
              <w:pStyle w:val="AralkYok"/>
              <w:ind w:left="369"/>
              <w:jc w:val="both"/>
              <w:rPr>
                <w:rFonts w:cs="Arial"/>
                <w:sz w:val="18"/>
                <w:szCs w:val="18"/>
              </w:rPr>
            </w:pPr>
            <w:r>
              <w:rPr>
                <w:rFonts w:cs="Arial"/>
                <w:sz w:val="18"/>
                <w:szCs w:val="18"/>
              </w:rPr>
              <w:t>09.04.2018</w:t>
            </w:r>
          </w:p>
        </w:tc>
      </w:tr>
      <w:tr w:rsidR="00755582" w:rsidRPr="00F87AF9" w:rsidTr="004F4E61">
        <w:tc>
          <w:tcPr>
            <w:tcW w:w="3681" w:type="dxa"/>
            <w:tcBorders>
              <w:right w:val="single" w:sz="4" w:space="0" w:color="auto"/>
            </w:tcBorders>
            <w:shd w:val="clear" w:color="auto" w:fill="F2F2F2" w:themeFill="background1" w:themeFillShade="F2"/>
          </w:tcPr>
          <w:p w:rsidR="00755582" w:rsidRPr="00F87AF9" w:rsidRDefault="00755582" w:rsidP="00755582">
            <w:pPr>
              <w:pStyle w:val="AralkYok"/>
              <w:jc w:val="both"/>
              <w:rPr>
                <w:rFonts w:cs="Arial"/>
                <w:b/>
                <w:sz w:val="18"/>
                <w:szCs w:val="18"/>
              </w:rPr>
            </w:pPr>
            <w:r w:rsidRPr="00F87AF9">
              <w:rPr>
                <w:rFonts w:cs="Arial"/>
                <w:b/>
                <w:sz w:val="18"/>
                <w:szCs w:val="18"/>
              </w:rPr>
              <w:t>Hesap Tarihi</w:t>
            </w:r>
          </w:p>
        </w:tc>
        <w:tc>
          <w:tcPr>
            <w:tcW w:w="5806" w:type="dxa"/>
            <w:tcBorders>
              <w:left w:val="single" w:sz="4" w:space="0" w:color="auto"/>
            </w:tcBorders>
            <w:shd w:val="clear" w:color="auto" w:fill="F2F2F2" w:themeFill="background1" w:themeFillShade="F2"/>
          </w:tcPr>
          <w:p w:rsidR="00755582" w:rsidRPr="00F87AF9" w:rsidRDefault="00755582" w:rsidP="00755582">
            <w:pPr>
              <w:pStyle w:val="AralkYok"/>
              <w:ind w:left="369"/>
              <w:jc w:val="both"/>
              <w:rPr>
                <w:rFonts w:cs="Arial"/>
                <w:sz w:val="18"/>
                <w:szCs w:val="18"/>
              </w:rPr>
            </w:pPr>
            <w:r>
              <w:rPr>
                <w:rFonts w:cs="Arial"/>
                <w:sz w:val="18"/>
                <w:szCs w:val="18"/>
              </w:rPr>
              <w:t>30.01.2021</w:t>
            </w:r>
          </w:p>
        </w:tc>
      </w:tr>
      <w:tr w:rsidR="00E6365E" w:rsidRPr="00F87AF9" w:rsidTr="004F4E61">
        <w:tc>
          <w:tcPr>
            <w:tcW w:w="3681" w:type="dxa"/>
            <w:tcBorders>
              <w:right w:val="single" w:sz="4" w:space="0" w:color="auto"/>
            </w:tcBorders>
            <w:shd w:val="clear" w:color="auto" w:fill="F2F2F2" w:themeFill="background1" w:themeFillShade="F2"/>
          </w:tcPr>
          <w:p w:rsidR="00E6365E" w:rsidRPr="00F87AF9" w:rsidRDefault="00E6365E" w:rsidP="000C2A51">
            <w:pPr>
              <w:pStyle w:val="AralkYok"/>
              <w:jc w:val="both"/>
              <w:rPr>
                <w:rFonts w:cs="Arial"/>
                <w:b/>
                <w:sz w:val="18"/>
                <w:szCs w:val="18"/>
              </w:rPr>
            </w:pPr>
            <w:r w:rsidRPr="00F87AF9">
              <w:rPr>
                <w:rFonts w:cs="Arial"/>
                <w:b/>
                <w:sz w:val="18"/>
                <w:szCs w:val="18"/>
              </w:rPr>
              <w:t>Kaza Tarihindeki Yaşı</w:t>
            </w:r>
          </w:p>
        </w:tc>
        <w:tc>
          <w:tcPr>
            <w:tcW w:w="5806" w:type="dxa"/>
            <w:tcBorders>
              <w:left w:val="single" w:sz="4" w:space="0" w:color="auto"/>
            </w:tcBorders>
            <w:shd w:val="clear" w:color="auto" w:fill="F2F2F2" w:themeFill="background1" w:themeFillShade="F2"/>
          </w:tcPr>
          <w:p w:rsidR="00E6365E" w:rsidRPr="00F87AF9" w:rsidRDefault="00E6365E" w:rsidP="00755582">
            <w:pPr>
              <w:pStyle w:val="AralkYok"/>
              <w:ind w:left="369"/>
              <w:jc w:val="both"/>
              <w:rPr>
                <w:rFonts w:cs="Arial"/>
                <w:sz w:val="18"/>
                <w:szCs w:val="18"/>
              </w:rPr>
            </w:pPr>
            <w:r>
              <w:rPr>
                <w:rFonts w:cs="Arial"/>
                <w:sz w:val="18"/>
                <w:szCs w:val="18"/>
              </w:rPr>
              <w:t xml:space="preserve">1 </w:t>
            </w:r>
            <w:r w:rsidRPr="00F87AF9">
              <w:rPr>
                <w:rFonts w:cs="Arial"/>
                <w:sz w:val="18"/>
                <w:szCs w:val="18"/>
              </w:rPr>
              <w:t>Yıl,</w:t>
            </w:r>
            <w:r>
              <w:rPr>
                <w:rFonts w:cs="Arial"/>
                <w:sz w:val="18"/>
                <w:szCs w:val="18"/>
              </w:rPr>
              <w:t xml:space="preserve">  </w:t>
            </w:r>
            <w:r w:rsidR="00755582">
              <w:rPr>
                <w:rFonts w:cs="Arial"/>
                <w:sz w:val="18"/>
                <w:szCs w:val="18"/>
              </w:rPr>
              <w:t xml:space="preserve">4 </w:t>
            </w:r>
            <w:r>
              <w:rPr>
                <w:rFonts w:cs="Arial"/>
                <w:sz w:val="18"/>
                <w:szCs w:val="18"/>
              </w:rPr>
              <w:t xml:space="preserve">Ay, </w:t>
            </w:r>
            <w:r w:rsidR="00755582">
              <w:rPr>
                <w:rFonts w:cs="Arial"/>
                <w:sz w:val="18"/>
                <w:szCs w:val="18"/>
              </w:rPr>
              <w:t xml:space="preserve">5 </w:t>
            </w:r>
            <w:r>
              <w:rPr>
                <w:rFonts w:cs="Arial"/>
                <w:sz w:val="18"/>
                <w:szCs w:val="18"/>
              </w:rPr>
              <w:t>Gün</w:t>
            </w:r>
          </w:p>
        </w:tc>
      </w:tr>
      <w:tr w:rsidR="00E6365E" w:rsidRPr="00010D29" w:rsidTr="004F4E61">
        <w:tc>
          <w:tcPr>
            <w:tcW w:w="3681" w:type="dxa"/>
            <w:tcBorders>
              <w:right w:val="single" w:sz="4" w:space="0" w:color="auto"/>
            </w:tcBorders>
            <w:shd w:val="clear" w:color="auto" w:fill="F2F2F2" w:themeFill="background1" w:themeFillShade="F2"/>
          </w:tcPr>
          <w:p w:rsidR="00E6365E" w:rsidRPr="00F87AF9" w:rsidRDefault="00E6365E" w:rsidP="000C2A51">
            <w:pPr>
              <w:pStyle w:val="AralkYok"/>
              <w:jc w:val="both"/>
              <w:rPr>
                <w:rFonts w:cs="Arial"/>
                <w:b/>
                <w:sz w:val="18"/>
                <w:szCs w:val="18"/>
              </w:rPr>
            </w:pPr>
            <w:r w:rsidRPr="00F87AF9">
              <w:rPr>
                <w:rFonts w:cs="Arial"/>
                <w:b/>
                <w:sz w:val="18"/>
                <w:szCs w:val="18"/>
              </w:rPr>
              <w:t>TOPLAM DESTEK SÜRESİ</w:t>
            </w:r>
            <w:r>
              <w:rPr>
                <w:rFonts w:cs="Arial"/>
                <w:b/>
                <w:sz w:val="18"/>
                <w:szCs w:val="18"/>
              </w:rPr>
              <w:t xml:space="preserve"> SONU</w:t>
            </w:r>
          </w:p>
        </w:tc>
        <w:tc>
          <w:tcPr>
            <w:tcW w:w="5806" w:type="dxa"/>
            <w:tcBorders>
              <w:left w:val="single" w:sz="4" w:space="0" w:color="auto"/>
            </w:tcBorders>
            <w:shd w:val="clear" w:color="auto" w:fill="F2F2F2" w:themeFill="background1" w:themeFillShade="F2"/>
          </w:tcPr>
          <w:p w:rsidR="00E6365E" w:rsidRPr="00010D29" w:rsidRDefault="00E6365E" w:rsidP="00755582">
            <w:pPr>
              <w:pStyle w:val="AralkYok"/>
              <w:ind w:left="369"/>
              <w:jc w:val="both"/>
              <w:rPr>
                <w:rFonts w:cs="Arial"/>
                <w:sz w:val="18"/>
                <w:szCs w:val="18"/>
              </w:rPr>
            </w:pPr>
            <w:r w:rsidRPr="00F87AF9">
              <w:rPr>
                <w:rFonts w:cs="Arial"/>
                <w:b/>
                <w:sz w:val="18"/>
                <w:szCs w:val="18"/>
              </w:rPr>
              <w:t>(işlemiş ve işleyecek dönem)</w:t>
            </w:r>
            <w:r>
              <w:rPr>
                <w:rFonts w:cs="Arial"/>
                <w:b/>
                <w:sz w:val="18"/>
                <w:szCs w:val="18"/>
              </w:rPr>
              <w:t xml:space="preserve"> </w:t>
            </w:r>
            <w:r w:rsidR="00755582">
              <w:rPr>
                <w:rFonts w:cs="Arial"/>
                <w:b/>
                <w:sz w:val="18"/>
                <w:szCs w:val="18"/>
              </w:rPr>
              <w:t>–</w:t>
            </w:r>
            <w:r>
              <w:rPr>
                <w:rFonts w:cs="Arial"/>
                <w:b/>
                <w:sz w:val="18"/>
                <w:szCs w:val="18"/>
              </w:rPr>
              <w:t xml:space="preserve"> </w:t>
            </w:r>
            <w:r w:rsidR="00755582">
              <w:rPr>
                <w:rFonts w:cs="Arial"/>
                <w:b/>
                <w:sz w:val="18"/>
                <w:szCs w:val="18"/>
              </w:rPr>
              <w:t>03.12.2038</w:t>
            </w:r>
            <w:r>
              <w:rPr>
                <w:rFonts w:cs="Arial"/>
                <w:b/>
                <w:sz w:val="18"/>
                <w:szCs w:val="18"/>
              </w:rPr>
              <w:t xml:space="preserve"> </w:t>
            </w:r>
            <w:r>
              <w:rPr>
                <w:rFonts w:cs="Arial"/>
                <w:sz w:val="18"/>
                <w:szCs w:val="18"/>
              </w:rPr>
              <w:t xml:space="preserve">(Davacı </w:t>
            </w:r>
            <w:r w:rsidR="00935D9B">
              <w:rPr>
                <w:rFonts w:cs="Arial"/>
                <w:sz w:val="18"/>
                <w:szCs w:val="18"/>
              </w:rPr>
              <w:t xml:space="preserve">kız çocuğu olduğu için Yargıtay İçtihatları gereğince </w:t>
            </w:r>
            <w:r>
              <w:rPr>
                <w:rFonts w:cs="Arial"/>
                <w:sz w:val="18"/>
                <w:szCs w:val="18"/>
              </w:rPr>
              <w:t xml:space="preserve">22 Yaşına kadar destek göreceğinden </w:t>
            </w:r>
            <w:r w:rsidR="00516188">
              <w:rPr>
                <w:rFonts w:cs="Arial"/>
                <w:sz w:val="18"/>
                <w:szCs w:val="18"/>
              </w:rPr>
              <w:t>22</w:t>
            </w:r>
            <w:r>
              <w:rPr>
                <w:rFonts w:cs="Arial"/>
                <w:sz w:val="18"/>
                <w:szCs w:val="18"/>
              </w:rPr>
              <w:t xml:space="preserve"> yaşın</w:t>
            </w:r>
            <w:r w:rsidR="00755582">
              <w:rPr>
                <w:rFonts w:cs="Arial"/>
                <w:sz w:val="18"/>
                <w:szCs w:val="18"/>
              </w:rPr>
              <w:t xml:space="preserve">a gireceği tarihe </w:t>
            </w:r>
            <w:r>
              <w:rPr>
                <w:rFonts w:cs="Arial"/>
                <w:sz w:val="18"/>
                <w:szCs w:val="18"/>
              </w:rPr>
              <w:t>kadar hesaplama yapılacaktır.</w:t>
            </w:r>
            <w:r w:rsidR="00902ADB">
              <w:rPr>
                <w:rFonts w:cs="Arial"/>
                <w:sz w:val="18"/>
                <w:szCs w:val="18"/>
              </w:rPr>
              <w:t>)</w:t>
            </w:r>
          </w:p>
        </w:tc>
      </w:tr>
      <w:tr w:rsidR="00E6365E" w:rsidRPr="00F87AF9" w:rsidTr="004F4E61">
        <w:tc>
          <w:tcPr>
            <w:tcW w:w="3681" w:type="dxa"/>
            <w:tcBorders>
              <w:right w:val="single" w:sz="4" w:space="0" w:color="auto"/>
            </w:tcBorders>
            <w:shd w:val="clear" w:color="auto" w:fill="F2F2F2" w:themeFill="background1" w:themeFillShade="F2"/>
          </w:tcPr>
          <w:p w:rsidR="00E6365E" w:rsidRPr="00F87AF9" w:rsidRDefault="00E6365E" w:rsidP="000C2A51">
            <w:pPr>
              <w:pStyle w:val="AralkYok"/>
              <w:jc w:val="both"/>
              <w:rPr>
                <w:rFonts w:cs="Arial"/>
                <w:b/>
                <w:sz w:val="18"/>
                <w:szCs w:val="18"/>
              </w:rPr>
            </w:pPr>
            <w:r w:rsidRPr="00F87AF9">
              <w:rPr>
                <w:rFonts w:cs="Arial"/>
                <w:b/>
                <w:sz w:val="18"/>
                <w:szCs w:val="18"/>
              </w:rPr>
              <w:t>KUSUR İNDİRİMİ</w:t>
            </w:r>
          </w:p>
        </w:tc>
        <w:tc>
          <w:tcPr>
            <w:tcW w:w="5806" w:type="dxa"/>
            <w:tcBorders>
              <w:left w:val="single" w:sz="4" w:space="0" w:color="auto"/>
              <w:bottom w:val="single" w:sz="4" w:space="0" w:color="auto"/>
            </w:tcBorders>
            <w:shd w:val="clear" w:color="auto" w:fill="F2F2F2" w:themeFill="background1" w:themeFillShade="F2"/>
          </w:tcPr>
          <w:p w:rsidR="00E6365E" w:rsidRPr="00F87AF9" w:rsidRDefault="00E6365E" w:rsidP="00755582">
            <w:pPr>
              <w:pStyle w:val="AralkYok"/>
              <w:ind w:left="369"/>
              <w:jc w:val="both"/>
              <w:rPr>
                <w:rFonts w:cs="Arial"/>
                <w:sz w:val="18"/>
                <w:szCs w:val="18"/>
              </w:rPr>
            </w:pPr>
            <w:r w:rsidRPr="00F87AF9">
              <w:rPr>
                <w:rFonts w:cs="Arial"/>
                <w:sz w:val="18"/>
                <w:szCs w:val="18"/>
              </w:rPr>
              <w:t>%</w:t>
            </w:r>
            <w:r w:rsidR="00755582">
              <w:rPr>
                <w:rFonts w:cs="Arial"/>
                <w:sz w:val="18"/>
                <w:szCs w:val="18"/>
              </w:rPr>
              <w:t>15</w:t>
            </w:r>
          </w:p>
        </w:tc>
      </w:tr>
    </w:tbl>
    <w:p w:rsidR="007709E3" w:rsidRDefault="007709E3"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3681"/>
        <w:gridCol w:w="5806"/>
      </w:tblGrid>
      <w:tr w:rsidR="0052757C" w:rsidRPr="00F87AF9" w:rsidTr="004F4E61">
        <w:tc>
          <w:tcPr>
            <w:tcW w:w="9487" w:type="dxa"/>
            <w:gridSpan w:val="2"/>
            <w:shd w:val="clear" w:color="auto" w:fill="DAEEF3" w:themeFill="accent5" w:themeFillTint="33"/>
          </w:tcPr>
          <w:p w:rsidR="0052757C" w:rsidRPr="00F87AF9" w:rsidRDefault="00D950E9" w:rsidP="000C2A51">
            <w:pPr>
              <w:pStyle w:val="AralkYok"/>
              <w:jc w:val="center"/>
              <w:rPr>
                <w:rFonts w:cs="Arial"/>
                <w:b/>
                <w:sz w:val="18"/>
                <w:szCs w:val="18"/>
              </w:rPr>
            </w:pPr>
            <w:proofErr w:type="gramStart"/>
            <w:r>
              <w:rPr>
                <w:rFonts w:cs="Arial"/>
                <w:b/>
                <w:sz w:val="18"/>
                <w:szCs w:val="18"/>
              </w:rPr>
              <w:t>………………………….</w:t>
            </w:r>
            <w:proofErr w:type="gramEnd"/>
            <w:r w:rsidR="00755582">
              <w:rPr>
                <w:rFonts w:cs="Arial"/>
                <w:b/>
                <w:sz w:val="18"/>
                <w:szCs w:val="18"/>
              </w:rPr>
              <w:t xml:space="preserve"> SARIÇİÇEK’İN</w:t>
            </w:r>
            <w:r w:rsidR="0052757C">
              <w:rPr>
                <w:rFonts w:cs="Arial"/>
                <w:b/>
                <w:sz w:val="18"/>
                <w:szCs w:val="18"/>
              </w:rPr>
              <w:t xml:space="preserve"> </w:t>
            </w:r>
            <w:r w:rsidR="0052757C" w:rsidRPr="00F87AF9">
              <w:rPr>
                <w:rFonts w:cs="Arial"/>
                <w:b/>
                <w:sz w:val="18"/>
                <w:szCs w:val="18"/>
              </w:rPr>
              <w:t>BAKİYE ÖMRÜ:</w:t>
            </w:r>
          </w:p>
        </w:tc>
      </w:tr>
      <w:tr w:rsidR="0052757C" w:rsidRPr="00F87AF9" w:rsidTr="004F4E61">
        <w:tc>
          <w:tcPr>
            <w:tcW w:w="3681" w:type="dxa"/>
            <w:tcBorders>
              <w:right w:val="single" w:sz="4" w:space="0" w:color="auto"/>
            </w:tcBorders>
            <w:shd w:val="clear" w:color="auto" w:fill="F2F2F2" w:themeFill="background1" w:themeFillShade="F2"/>
          </w:tcPr>
          <w:p w:rsidR="0052757C" w:rsidRPr="00F87AF9" w:rsidRDefault="0052757C" w:rsidP="000C2A51">
            <w:pPr>
              <w:pStyle w:val="AralkYok"/>
              <w:jc w:val="both"/>
              <w:rPr>
                <w:rFonts w:cs="Arial"/>
                <w:b/>
                <w:sz w:val="18"/>
                <w:szCs w:val="18"/>
              </w:rPr>
            </w:pPr>
            <w:r w:rsidRPr="00F87AF9">
              <w:rPr>
                <w:rFonts w:cs="Arial"/>
                <w:b/>
                <w:sz w:val="18"/>
                <w:szCs w:val="18"/>
              </w:rPr>
              <w:t>Doğum Tarihi</w:t>
            </w:r>
          </w:p>
        </w:tc>
        <w:tc>
          <w:tcPr>
            <w:tcW w:w="5806" w:type="dxa"/>
            <w:tcBorders>
              <w:left w:val="single" w:sz="4" w:space="0" w:color="auto"/>
            </w:tcBorders>
            <w:shd w:val="clear" w:color="auto" w:fill="F2F2F2" w:themeFill="background1" w:themeFillShade="F2"/>
          </w:tcPr>
          <w:p w:rsidR="0052757C" w:rsidRPr="00F87AF9" w:rsidRDefault="00755582" w:rsidP="00755582">
            <w:pPr>
              <w:pStyle w:val="AralkYok"/>
              <w:ind w:left="369"/>
              <w:jc w:val="both"/>
              <w:rPr>
                <w:rFonts w:cs="Arial"/>
                <w:sz w:val="18"/>
                <w:szCs w:val="18"/>
              </w:rPr>
            </w:pPr>
            <w:r>
              <w:rPr>
                <w:rFonts w:cs="Arial"/>
                <w:sz w:val="18"/>
                <w:szCs w:val="18"/>
              </w:rPr>
              <w:t>14.04.2018</w:t>
            </w:r>
          </w:p>
        </w:tc>
      </w:tr>
      <w:tr w:rsidR="00755582" w:rsidRPr="00F87AF9" w:rsidTr="004F4E61">
        <w:tc>
          <w:tcPr>
            <w:tcW w:w="3681" w:type="dxa"/>
            <w:tcBorders>
              <w:right w:val="single" w:sz="4" w:space="0" w:color="auto"/>
            </w:tcBorders>
            <w:shd w:val="clear" w:color="auto" w:fill="F2F2F2" w:themeFill="background1" w:themeFillShade="F2"/>
          </w:tcPr>
          <w:p w:rsidR="00755582" w:rsidRPr="00F87AF9" w:rsidRDefault="00755582" w:rsidP="00755582">
            <w:pPr>
              <w:pStyle w:val="AralkYok"/>
              <w:jc w:val="both"/>
              <w:rPr>
                <w:rFonts w:cs="Arial"/>
                <w:b/>
                <w:sz w:val="18"/>
                <w:szCs w:val="18"/>
              </w:rPr>
            </w:pPr>
            <w:r w:rsidRPr="00F87AF9">
              <w:rPr>
                <w:rFonts w:cs="Arial"/>
                <w:b/>
                <w:sz w:val="18"/>
                <w:szCs w:val="18"/>
              </w:rPr>
              <w:t>Kaza Tarihi</w:t>
            </w:r>
          </w:p>
        </w:tc>
        <w:tc>
          <w:tcPr>
            <w:tcW w:w="5806" w:type="dxa"/>
            <w:tcBorders>
              <w:left w:val="single" w:sz="4" w:space="0" w:color="auto"/>
            </w:tcBorders>
            <w:shd w:val="clear" w:color="auto" w:fill="F2F2F2" w:themeFill="background1" w:themeFillShade="F2"/>
          </w:tcPr>
          <w:p w:rsidR="00755582" w:rsidRPr="00F87AF9" w:rsidRDefault="00755582" w:rsidP="00755582">
            <w:pPr>
              <w:pStyle w:val="AralkYok"/>
              <w:ind w:left="369"/>
              <w:jc w:val="both"/>
              <w:rPr>
                <w:rFonts w:cs="Arial"/>
                <w:sz w:val="18"/>
                <w:szCs w:val="18"/>
              </w:rPr>
            </w:pPr>
            <w:r>
              <w:rPr>
                <w:rFonts w:cs="Arial"/>
                <w:sz w:val="18"/>
                <w:szCs w:val="18"/>
              </w:rPr>
              <w:t>09.04.2018</w:t>
            </w:r>
          </w:p>
        </w:tc>
      </w:tr>
      <w:tr w:rsidR="00755582" w:rsidRPr="00F87AF9" w:rsidTr="004F4E61">
        <w:tc>
          <w:tcPr>
            <w:tcW w:w="3681" w:type="dxa"/>
            <w:tcBorders>
              <w:right w:val="single" w:sz="4" w:space="0" w:color="auto"/>
            </w:tcBorders>
            <w:shd w:val="clear" w:color="auto" w:fill="F2F2F2" w:themeFill="background1" w:themeFillShade="F2"/>
          </w:tcPr>
          <w:p w:rsidR="00755582" w:rsidRPr="00F87AF9" w:rsidRDefault="00755582" w:rsidP="00755582">
            <w:pPr>
              <w:pStyle w:val="AralkYok"/>
              <w:jc w:val="both"/>
              <w:rPr>
                <w:rFonts w:cs="Arial"/>
                <w:b/>
                <w:sz w:val="18"/>
                <w:szCs w:val="18"/>
              </w:rPr>
            </w:pPr>
            <w:r w:rsidRPr="00F87AF9">
              <w:rPr>
                <w:rFonts w:cs="Arial"/>
                <w:b/>
                <w:sz w:val="18"/>
                <w:szCs w:val="18"/>
              </w:rPr>
              <w:t>Hesap Tarihi</w:t>
            </w:r>
          </w:p>
        </w:tc>
        <w:tc>
          <w:tcPr>
            <w:tcW w:w="5806" w:type="dxa"/>
            <w:tcBorders>
              <w:left w:val="single" w:sz="4" w:space="0" w:color="auto"/>
            </w:tcBorders>
            <w:shd w:val="clear" w:color="auto" w:fill="F2F2F2" w:themeFill="background1" w:themeFillShade="F2"/>
          </w:tcPr>
          <w:p w:rsidR="00755582" w:rsidRPr="00F87AF9" w:rsidRDefault="00755582" w:rsidP="00755582">
            <w:pPr>
              <w:pStyle w:val="AralkYok"/>
              <w:ind w:left="369"/>
              <w:jc w:val="both"/>
              <w:rPr>
                <w:rFonts w:cs="Arial"/>
                <w:sz w:val="18"/>
                <w:szCs w:val="18"/>
              </w:rPr>
            </w:pPr>
            <w:r>
              <w:rPr>
                <w:rFonts w:cs="Arial"/>
                <w:sz w:val="18"/>
                <w:szCs w:val="18"/>
              </w:rPr>
              <w:t>30.01.2021</w:t>
            </w:r>
          </w:p>
        </w:tc>
      </w:tr>
      <w:tr w:rsidR="0052757C" w:rsidRPr="00F87AF9" w:rsidTr="004F4E61">
        <w:tc>
          <w:tcPr>
            <w:tcW w:w="3681" w:type="dxa"/>
            <w:tcBorders>
              <w:right w:val="single" w:sz="4" w:space="0" w:color="auto"/>
            </w:tcBorders>
            <w:shd w:val="clear" w:color="auto" w:fill="F2F2F2" w:themeFill="background1" w:themeFillShade="F2"/>
          </w:tcPr>
          <w:p w:rsidR="0052757C" w:rsidRPr="00F87AF9" w:rsidRDefault="0052757C" w:rsidP="000C2A51">
            <w:pPr>
              <w:pStyle w:val="AralkYok"/>
              <w:jc w:val="both"/>
              <w:rPr>
                <w:rFonts w:cs="Arial"/>
                <w:b/>
                <w:sz w:val="18"/>
                <w:szCs w:val="18"/>
              </w:rPr>
            </w:pPr>
            <w:r w:rsidRPr="00F87AF9">
              <w:rPr>
                <w:rFonts w:cs="Arial"/>
                <w:b/>
                <w:sz w:val="18"/>
                <w:szCs w:val="18"/>
              </w:rPr>
              <w:t>Kaza Tarihindeki Yaşı</w:t>
            </w:r>
          </w:p>
        </w:tc>
        <w:tc>
          <w:tcPr>
            <w:tcW w:w="5806" w:type="dxa"/>
            <w:tcBorders>
              <w:left w:val="single" w:sz="4" w:space="0" w:color="auto"/>
            </w:tcBorders>
            <w:shd w:val="clear" w:color="auto" w:fill="F2F2F2" w:themeFill="background1" w:themeFillShade="F2"/>
          </w:tcPr>
          <w:p w:rsidR="0052757C" w:rsidRPr="00F87AF9" w:rsidRDefault="00755582" w:rsidP="00755582">
            <w:pPr>
              <w:pStyle w:val="AralkYok"/>
              <w:ind w:left="369"/>
              <w:jc w:val="both"/>
              <w:rPr>
                <w:rFonts w:cs="Arial"/>
                <w:sz w:val="18"/>
                <w:szCs w:val="18"/>
              </w:rPr>
            </w:pPr>
            <w:r>
              <w:rPr>
                <w:rFonts w:cs="Arial"/>
                <w:sz w:val="18"/>
                <w:szCs w:val="18"/>
              </w:rPr>
              <w:t>0 Yaş (kazadan 5 gün sonra doğmuş)</w:t>
            </w:r>
          </w:p>
        </w:tc>
      </w:tr>
      <w:tr w:rsidR="0052757C" w:rsidRPr="00010D29" w:rsidTr="004F4E61">
        <w:tc>
          <w:tcPr>
            <w:tcW w:w="3681" w:type="dxa"/>
            <w:tcBorders>
              <w:right w:val="single" w:sz="4" w:space="0" w:color="auto"/>
            </w:tcBorders>
            <w:shd w:val="clear" w:color="auto" w:fill="F2F2F2" w:themeFill="background1" w:themeFillShade="F2"/>
          </w:tcPr>
          <w:p w:rsidR="0052757C" w:rsidRPr="00F87AF9" w:rsidRDefault="0052757C" w:rsidP="000C2A51">
            <w:pPr>
              <w:pStyle w:val="AralkYok"/>
              <w:jc w:val="both"/>
              <w:rPr>
                <w:rFonts w:cs="Arial"/>
                <w:b/>
                <w:sz w:val="18"/>
                <w:szCs w:val="18"/>
              </w:rPr>
            </w:pPr>
            <w:r w:rsidRPr="00F87AF9">
              <w:rPr>
                <w:rFonts w:cs="Arial"/>
                <w:b/>
                <w:sz w:val="18"/>
                <w:szCs w:val="18"/>
              </w:rPr>
              <w:t>TOPLAM DESTEK SÜRESİ</w:t>
            </w:r>
            <w:r>
              <w:rPr>
                <w:rFonts w:cs="Arial"/>
                <w:b/>
                <w:sz w:val="18"/>
                <w:szCs w:val="18"/>
              </w:rPr>
              <w:t xml:space="preserve"> SONU</w:t>
            </w:r>
          </w:p>
        </w:tc>
        <w:tc>
          <w:tcPr>
            <w:tcW w:w="5806" w:type="dxa"/>
            <w:tcBorders>
              <w:left w:val="single" w:sz="4" w:space="0" w:color="auto"/>
            </w:tcBorders>
            <w:shd w:val="clear" w:color="auto" w:fill="F2F2F2" w:themeFill="background1" w:themeFillShade="F2"/>
          </w:tcPr>
          <w:p w:rsidR="0052757C" w:rsidRPr="00010D29" w:rsidRDefault="00755582" w:rsidP="00755582">
            <w:pPr>
              <w:pStyle w:val="AralkYok"/>
              <w:ind w:left="369"/>
              <w:jc w:val="both"/>
              <w:rPr>
                <w:rFonts w:cs="Arial"/>
                <w:sz w:val="18"/>
                <w:szCs w:val="18"/>
              </w:rPr>
            </w:pPr>
            <w:r w:rsidRPr="00F87AF9">
              <w:rPr>
                <w:rFonts w:cs="Arial"/>
                <w:b/>
                <w:sz w:val="18"/>
                <w:szCs w:val="18"/>
              </w:rPr>
              <w:t>(işlemiş ve işleyecek dönem)</w:t>
            </w:r>
            <w:r>
              <w:rPr>
                <w:rFonts w:cs="Arial"/>
                <w:b/>
                <w:sz w:val="18"/>
                <w:szCs w:val="18"/>
              </w:rPr>
              <w:t xml:space="preserve"> – 14.04.2036 </w:t>
            </w:r>
            <w:r>
              <w:rPr>
                <w:rFonts w:cs="Arial"/>
                <w:sz w:val="18"/>
                <w:szCs w:val="18"/>
              </w:rPr>
              <w:t>(Davacı erkek çocuğu olduğu için Yargıtay İçtihatları gereğince 18 Yaşına kadar destek göreceğinden 18 yaşına gireceği tarihe kadar hesaplama yapılacaktır.)</w:t>
            </w:r>
          </w:p>
        </w:tc>
      </w:tr>
      <w:tr w:rsidR="0052757C" w:rsidRPr="00F87AF9" w:rsidTr="004F4E61">
        <w:tc>
          <w:tcPr>
            <w:tcW w:w="3681" w:type="dxa"/>
            <w:tcBorders>
              <w:right w:val="single" w:sz="4" w:space="0" w:color="auto"/>
            </w:tcBorders>
            <w:shd w:val="clear" w:color="auto" w:fill="F2F2F2" w:themeFill="background1" w:themeFillShade="F2"/>
          </w:tcPr>
          <w:p w:rsidR="0052757C" w:rsidRPr="00F87AF9" w:rsidRDefault="0052757C" w:rsidP="000C2A51">
            <w:pPr>
              <w:pStyle w:val="AralkYok"/>
              <w:jc w:val="both"/>
              <w:rPr>
                <w:rFonts w:cs="Arial"/>
                <w:b/>
                <w:sz w:val="18"/>
                <w:szCs w:val="18"/>
              </w:rPr>
            </w:pPr>
            <w:r w:rsidRPr="00F87AF9">
              <w:rPr>
                <w:rFonts w:cs="Arial"/>
                <w:b/>
                <w:sz w:val="18"/>
                <w:szCs w:val="18"/>
              </w:rPr>
              <w:t>KUSUR İNDİRİMİ</w:t>
            </w:r>
          </w:p>
        </w:tc>
        <w:tc>
          <w:tcPr>
            <w:tcW w:w="5806" w:type="dxa"/>
            <w:tcBorders>
              <w:left w:val="single" w:sz="4" w:space="0" w:color="auto"/>
              <w:bottom w:val="single" w:sz="4" w:space="0" w:color="auto"/>
            </w:tcBorders>
            <w:shd w:val="clear" w:color="auto" w:fill="F2F2F2" w:themeFill="background1" w:themeFillShade="F2"/>
          </w:tcPr>
          <w:p w:rsidR="0052757C" w:rsidRPr="00F87AF9" w:rsidRDefault="0052757C" w:rsidP="00755582">
            <w:pPr>
              <w:pStyle w:val="AralkYok"/>
              <w:ind w:left="369"/>
              <w:jc w:val="both"/>
              <w:rPr>
                <w:rFonts w:cs="Arial"/>
                <w:sz w:val="18"/>
                <w:szCs w:val="18"/>
              </w:rPr>
            </w:pPr>
            <w:r w:rsidRPr="00F87AF9">
              <w:rPr>
                <w:rFonts w:cs="Arial"/>
                <w:sz w:val="18"/>
                <w:szCs w:val="18"/>
              </w:rPr>
              <w:t>%</w:t>
            </w:r>
            <w:r w:rsidR="00755582">
              <w:rPr>
                <w:rFonts w:cs="Arial"/>
                <w:sz w:val="18"/>
                <w:szCs w:val="18"/>
              </w:rPr>
              <w:t>15</w:t>
            </w:r>
          </w:p>
        </w:tc>
      </w:tr>
    </w:tbl>
    <w:p w:rsidR="00755582" w:rsidRDefault="00755582" w:rsidP="009A11C9">
      <w:pPr>
        <w:pStyle w:val="AralkYok"/>
        <w:jc w:val="both"/>
        <w:rPr>
          <w:rFonts w:cs="Times New Roman"/>
          <w:u w:val="single"/>
        </w:rPr>
      </w:pPr>
    </w:p>
    <w:p w:rsidR="004F4E61" w:rsidRDefault="004F4E61" w:rsidP="009A11C9">
      <w:pPr>
        <w:pStyle w:val="AralkYok"/>
        <w:jc w:val="both"/>
        <w:rPr>
          <w:rFonts w:cs="Times New Roman"/>
          <w:u w:val="single"/>
        </w:rPr>
      </w:pPr>
    </w:p>
    <w:p w:rsidR="00347177" w:rsidRDefault="00347177" w:rsidP="000755AC">
      <w:pPr>
        <w:pStyle w:val="AralkYok"/>
        <w:shd w:val="clear" w:color="auto" w:fill="000000" w:themeFill="text1"/>
        <w:jc w:val="center"/>
        <w:rPr>
          <w:rFonts w:cs="Arial"/>
          <w:b/>
        </w:rPr>
      </w:pPr>
      <w:r>
        <w:rPr>
          <w:rFonts w:cs="Arial"/>
          <w:b/>
        </w:rPr>
        <w:t>PAY ORANLARI</w:t>
      </w:r>
    </w:p>
    <w:p w:rsidR="00F87AF9" w:rsidRDefault="00347177" w:rsidP="001E6529">
      <w:pPr>
        <w:pStyle w:val="AralkYok"/>
        <w:jc w:val="both"/>
        <w:rPr>
          <w:rFonts w:cs="Arial"/>
        </w:rPr>
      </w:pPr>
      <w:r>
        <w:rPr>
          <w:rFonts w:cs="Arial"/>
        </w:rPr>
        <w:tab/>
      </w:r>
      <w:r>
        <w:rPr>
          <w:rFonts w:cs="Arial"/>
        </w:rPr>
        <w:tab/>
      </w:r>
    </w:p>
    <w:p w:rsidR="002217E0" w:rsidRDefault="00F87AF9" w:rsidP="001E6529">
      <w:pPr>
        <w:pStyle w:val="AralkYok"/>
        <w:jc w:val="both"/>
        <w:rPr>
          <w:rFonts w:cs="Arial"/>
        </w:rPr>
      </w:pPr>
      <w:r>
        <w:rPr>
          <w:rFonts w:cs="Arial"/>
        </w:rPr>
        <w:tab/>
      </w:r>
      <w:r>
        <w:rPr>
          <w:rFonts w:cs="Arial"/>
        </w:rPr>
        <w:tab/>
      </w:r>
      <w:r w:rsidR="00347177">
        <w:rPr>
          <w:rFonts w:cs="Arial"/>
        </w:rPr>
        <w:t>Davacılar</w:t>
      </w:r>
      <w:r w:rsidR="005972C7">
        <w:rPr>
          <w:rFonts w:cs="Arial"/>
        </w:rPr>
        <w:t xml:space="preserve">, müteveffanın </w:t>
      </w:r>
      <w:r w:rsidR="000A7AFF">
        <w:rPr>
          <w:rFonts w:cs="Arial"/>
        </w:rPr>
        <w:t xml:space="preserve">eşi ve çocuklarıdır. </w:t>
      </w:r>
      <w:r w:rsidR="00347177" w:rsidRPr="001E6529">
        <w:rPr>
          <w:rFonts w:cs="Arial"/>
        </w:rPr>
        <w:t>Destek payları AYİM gelir tablosu</w:t>
      </w:r>
      <w:r w:rsidR="000A7AFF">
        <w:rPr>
          <w:rFonts w:cs="Arial"/>
        </w:rPr>
        <w:t xml:space="preserve"> ve Yargıtay İçtihatları </w:t>
      </w:r>
      <w:r w:rsidR="00347177" w:rsidRPr="001E6529">
        <w:rPr>
          <w:rFonts w:cs="Arial"/>
        </w:rPr>
        <w:t>dikkate alınarak tespit edilecektir</w:t>
      </w:r>
      <w:r w:rsidR="000A7AFF">
        <w:rPr>
          <w:rFonts w:cs="Arial"/>
        </w:rPr>
        <w:t xml:space="preserve">. </w:t>
      </w:r>
      <w:r w:rsidR="00347177" w:rsidRPr="001E6529">
        <w:rPr>
          <w:rFonts w:cs="Arial"/>
        </w:rPr>
        <w:t xml:space="preserve">Buna göre; </w:t>
      </w:r>
      <w:r w:rsidR="001E6529" w:rsidRPr="001E6529">
        <w:rPr>
          <w:rFonts w:cs="Arial"/>
        </w:rPr>
        <w:t>müteveffanın</w:t>
      </w:r>
      <w:r w:rsidR="00A226CA">
        <w:rPr>
          <w:rFonts w:cs="Arial"/>
        </w:rPr>
        <w:t xml:space="preserve"> </w:t>
      </w:r>
      <w:r w:rsidR="000A7AFF">
        <w:rPr>
          <w:rFonts w:cs="Arial"/>
        </w:rPr>
        <w:t xml:space="preserve">gelirinden 2 payı kendisine, 2 payı eşine, 1’er payı da çocuklarına ayıracağı var sayılacaktır. </w:t>
      </w:r>
    </w:p>
    <w:p w:rsidR="005E49EC" w:rsidRDefault="005E49EC" w:rsidP="001E6529">
      <w:pPr>
        <w:pStyle w:val="AralkYok"/>
        <w:jc w:val="both"/>
        <w:rPr>
          <w:rFonts w:cs="Arial"/>
        </w:rPr>
      </w:pPr>
    </w:p>
    <w:tbl>
      <w:tblPr>
        <w:tblStyle w:val="TabloKlavuzu"/>
        <w:tblpPr w:leftFromText="141" w:rightFromText="141" w:vertAnchor="text" w:horzAnchor="margin" w:tblpXSpec="center" w:tblpY="140"/>
        <w:tblW w:w="10398" w:type="dxa"/>
        <w:tblLayout w:type="fixed"/>
        <w:tblLook w:val="04A0" w:firstRow="1" w:lastRow="0" w:firstColumn="1" w:lastColumn="0" w:noHBand="0" w:noVBand="1"/>
      </w:tblPr>
      <w:tblGrid>
        <w:gridCol w:w="1301"/>
        <w:gridCol w:w="1134"/>
        <w:gridCol w:w="1559"/>
        <w:gridCol w:w="1559"/>
        <w:gridCol w:w="1559"/>
        <w:gridCol w:w="1643"/>
        <w:gridCol w:w="1643"/>
      </w:tblGrid>
      <w:tr w:rsidR="00755582" w:rsidTr="00F92C1B">
        <w:tc>
          <w:tcPr>
            <w:tcW w:w="10398" w:type="dxa"/>
            <w:gridSpan w:val="7"/>
            <w:shd w:val="clear" w:color="auto" w:fill="DAEEF3" w:themeFill="accent5" w:themeFillTint="33"/>
          </w:tcPr>
          <w:p w:rsidR="00755582" w:rsidRPr="00855C7F" w:rsidRDefault="00755582" w:rsidP="00A100FD">
            <w:pPr>
              <w:pStyle w:val="AralkYok"/>
              <w:jc w:val="center"/>
              <w:rPr>
                <w:rFonts w:cstheme="minorHAnsi"/>
                <w:b/>
                <w:sz w:val="18"/>
                <w:szCs w:val="18"/>
              </w:rPr>
            </w:pPr>
            <w:r w:rsidRPr="00855C7F">
              <w:rPr>
                <w:rFonts w:cstheme="minorHAnsi"/>
                <w:b/>
                <w:sz w:val="18"/>
                <w:szCs w:val="18"/>
              </w:rPr>
              <w:t>PAY ORANLARI TABLOSU</w:t>
            </w:r>
          </w:p>
        </w:tc>
      </w:tr>
      <w:tr w:rsidR="00755582" w:rsidTr="00F92C1B">
        <w:tc>
          <w:tcPr>
            <w:tcW w:w="1301" w:type="dxa"/>
            <w:shd w:val="clear" w:color="auto" w:fill="DAEEF3" w:themeFill="accent5" w:themeFillTint="33"/>
          </w:tcPr>
          <w:p w:rsidR="00755582" w:rsidRPr="00855C7F" w:rsidRDefault="00755582" w:rsidP="00A100FD">
            <w:pPr>
              <w:pStyle w:val="AralkYok"/>
              <w:jc w:val="both"/>
              <w:rPr>
                <w:rFonts w:cstheme="minorHAnsi"/>
                <w:b/>
                <w:sz w:val="18"/>
                <w:szCs w:val="18"/>
              </w:rPr>
            </w:pPr>
            <w:r w:rsidRPr="00855C7F">
              <w:rPr>
                <w:rFonts w:cstheme="minorHAnsi"/>
                <w:b/>
                <w:sz w:val="18"/>
                <w:szCs w:val="18"/>
              </w:rPr>
              <w:t>SÜRE</w:t>
            </w:r>
          </w:p>
        </w:tc>
        <w:tc>
          <w:tcPr>
            <w:tcW w:w="1134" w:type="dxa"/>
            <w:shd w:val="clear" w:color="auto" w:fill="DAEEF3" w:themeFill="accent5" w:themeFillTint="33"/>
          </w:tcPr>
          <w:p w:rsidR="00755582" w:rsidRPr="00855C7F" w:rsidRDefault="00D950E9" w:rsidP="00A100FD">
            <w:pPr>
              <w:pStyle w:val="AralkYok"/>
              <w:jc w:val="both"/>
              <w:rPr>
                <w:rFonts w:cstheme="minorHAnsi"/>
                <w:b/>
                <w:sz w:val="18"/>
                <w:szCs w:val="18"/>
              </w:rPr>
            </w:pPr>
            <w:proofErr w:type="gramStart"/>
            <w:r>
              <w:rPr>
                <w:rFonts w:cstheme="minorHAnsi"/>
                <w:b/>
                <w:sz w:val="18"/>
                <w:szCs w:val="18"/>
              </w:rPr>
              <w:t>…………..</w:t>
            </w:r>
            <w:proofErr w:type="gramEnd"/>
            <w:r w:rsidR="00755582">
              <w:rPr>
                <w:rFonts w:cstheme="minorHAnsi"/>
                <w:b/>
                <w:sz w:val="18"/>
                <w:szCs w:val="18"/>
              </w:rPr>
              <w:t xml:space="preserve"> (</w:t>
            </w:r>
            <w:r w:rsidR="00755582" w:rsidRPr="00670060">
              <w:rPr>
                <w:rFonts w:cstheme="minorHAnsi"/>
                <w:b/>
                <w:sz w:val="18"/>
                <w:szCs w:val="18"/>
              </w:rPr>
              <w:t>DESTEK)</w:t>
            </w:r>
          </w:p>
        </w:tc>
        <w:tc>
          <w:tcPr>
            <w:tcW w:w="1559" w:type="dxa"/>
            <w:shd w:val="clear" w:color="auto" w:fill="DAEEF3" w:themeFill="accent5" w:themeFillTint="33"/>
          </w:tcPr>
          <w:p w:rsidR="00755582" w:rsidRDefault="00D950E9" w:rsidP="00A100FD">
            <w:pPr>
              <w:pStyle w:val="AralkYok"/>
              <w:jc w:val="both"/>
              <w:rPr>
                <w:rFonts w:cstheme="minorHAnsi"/>
                <w:b/>
                <w:sz w:val="18"/>
                <w:szCs w:val="18"/>
              </w:rPr>
            </w:pPr>
            <w:proofErr w:type="gramStart"/>
            <w:r>
              <w:rPr>
                <w:rFonts w:cstheme="minorHAnsi"/>
                <w:b/>
                <w:sz w:val="18"/>
                <w:szCs w:val="18"/>
              </w:rPr>
              <w:t>……………….</w:t>
            </w:r>
            <w:proofErr w:type="gramEnd"/>
            <w:r>
              <w:rPr>
                <w:rFonts w:cstheme="minorHAnsi"/>
                <w:b/>
                <w:sz w:val="18"/>
                <w:szCs w:val="18"/>
              </w:rPr>
              <w:t xml:space="preserve"> Eş</w:t>
            </w:r>
          </w:p>
          <w:p w:rsidR="00755582" w:rsidRDefault="00755582" w:rsidP="00A100FD">
            <w:pPr>
              <w:pStyle w:val="AralkYok"/>
              <w:jc w:val="both"/>
              <w:rPr>
                <w:rFonts w:cstheme="minorHAnsi"/>
                <w:b/>
                <w:sz w:val="18"/>
                <w:szCs w:val="18"/>
              </w:rPr>
            </w:pPr>
            <w:r w:rsidRPr="00855C7F">
              <w:rPr>
                <w:rFonts w:cstheme="minorHAnsi"/>
                <w:b/>
                <w:sz w:val="18"/>
                <w:szCs w:val="18"/>
              </w:rPr>
              <w:t>(Destek Gören)</w:t>
            </w:r>
          </w:p>
        </w:tc>
        <w:tc>
          <w:tcPr>
            <w:tcW w:w="1559" w:type="dxa"/>
            <w:shd w:val="clear" w:color="auto" w:fill="DAEEF3" w:themeFill="accent5" w:themeFillTint="33"/>
          </w:tcPr>
          <w:p w:rsidR="00755582" w:rsidRPr="00855C7F" w:rsidRDefault="00D950E9" w:rsidP="00A100FD">
            <w:pPr>
              <w:pStyle w:val="AralkYok"/>
              <w:jc w:val="both"/>
              <w:rPr>
                <w:rFonts w:cstheme="minorHAnsi"/>
                <w:b/>
                <w:sz w:val="18"/>
                <w:szCs w:val="18"/>
              </w:rPr>
            </w:pPr>
            <w:proofErr w:type="gramStart"/>
            <w:r>
              <w:rPr>
                <w:rFonts w:cstheme="minorHAnsi"/>
                <w:b/>
                <w:sz w:val="18"/>
                <w:szCs w:val="18"/>
              </w:rPr>
              <w:t>……………….</w:t>
            </w:r>
            <w:proofErr w:type="gramEnd"/>
          </w:p>
          <w:p w:rsidR="00755582" w:rsidRPr="00855C7F" w:rsidRDefault="00755582" w:rsidP="00A100FD">
            <w:pPr>
              <w:pStyle w:val="AralkYok"/>
              <w:jc w:val="both"/>
              <w:rPr>
                <w:rFonts w:cstheme="minorHAnsi"/>
                <w:b/>
                <w:sz w:val="18"/>
                <w:szCs w:val="18"/>
              </w:rPr>
            </w:pPr>
            <w:r w:rsidRPr="00855C7F">
              <w:rPr>
                <w:rFonts w:cstheme="minorHAnsi"/>
                <w:b/>
                <w:sz w:val="18"/>
                <w:szCs w:val="18"/>
              </w:rPr>
              <w:t>(Destek Gören)</w:t>
            </w:r>
          </w:p>
        </w:tc>
        <w:tc>
          <w:tcPr>
            <w:tcW w:w="1559" w:type="dxa"/>
            <w:shd w:val="clear" w:color="auto" w:fill="DAEEF3" w:themeFill="accent5" w:themeFillTint="33"/>
          </w:tcPr>
          <w:p w:rsidR="00755582" w:rsidRDefault="00D950E9" w:rsidP="00A100FD">
            <w:pPr>
              <w:pStyle w:val="AralkYok"/>
              <w:jc w:val="both"/>
              <w:rPr>
                <w:rFonts w:cstheme="minorHAnsi"/>
                <w:b/>
                <w:sz w:val="18"/>
                <w:szCs w:val="18"/>
              </w:rPr>
            </w:pPr>
            <w:proofErr w:type="gramStart"/>
            <w:r>
              <w:rPr>
                <w:rFonts w:cstheme="minorHAnsi"/>
                <w:b/>
                <w:sz w:val="18"/>
                <w:szCs w:val="18"/>
              </w:rPr>
              <w:t>…………….</w:t>
            </w:r>
            <w:proofErr w:type="gramEnd"/>
          </w:p>
          <w:p w:rsidR="00755582" w:rsidRDefault="00755582" w:rsidP="00A100FD">
            <w:pPr>
              <w:pStyle w:val="AralkYok"/>
              <w:jc w:val="both"/>
              <w:rPr>
                <w:rFonts w:cstheme="minorHAnsi"/>
                <w:b/>
                <w:sz w:val="18"/>
                <w:szCs w:val="18"/>
              </w:rPr>
            </w:pPr>
            <w:r>
              <w:rPr>
                <w:rFonts w:cstheme="minorHAnsi"/>
                <w:b/>
                <w:sz w:val="18"/>
                <w:szCs w:val="18"/>
              </w:rPr>
              <w:t>(Destek Gören)</w:t>
            </w:r>
          </w:p>
        </w:tc>
        <w:tc>
          <w:tcPr>
            <w:tcW w:w="1643" w:type="dxa"/>
            <w:shd w:val="clear" w:color="auto" w:fill="DAEEF3" w:themeFill="accent5" w:themeFillTint="33"/>
          </w:tcPr>
          <w:p w:rsidR="00755582" w:rsidRPr="00855C7F" w:rsidRDefault="00D950E9" w:rsidP="00A100FD">
            <w:pPr>
              <w:pStyle w:val="AralkYok"/>
              <w:jc w:val="both"/>
              <w:rPr>
                <w:rFonts w:cstheme="minorHAnsi"/>
                <w:b/>
                <w:sz w:val="18"/>
                <w:szCs w:val="18"/>
              </w:rPr>
            </w:pPr>
            <w:proofErr w:type="gramStart"/>
            <w:r>
              <w:rPr>
                <w:rFonts w:cstheme="minorHAnsi"/>
                <w:b/>
                <w:sz w:val="18"/>
                <w:szCs w:val="18"/>
              </w:rPr>
              <w:t>…………….</w:t>
            </w:r>
            <w:proofErr w:type="gramEnd"/>
            <w:r w:rsidR="00755582">
              <w:rPr>
                <w:rFonts w:cstheme="minorHAnsi"/>
                <w:b/>
                <w:sz w:val="18"/>
                <w:szCs w:val="18"/>
              </w:rPr>
              <w:t xml:space="preserve"> (Destek gören)</w:t>
            </w:r>
          </w:p>
        </w:tc>
        <w:tc>
          <w:tcPr>
            <w:tcW w:w="1643" w:type="dxa"/>
            <w:shd w:val="clear" w:color="auto" w:fill="DAEEF3" w:themeFill="accent5" w:themeFillTint="33"/>
          </w:tcPr>
          <w:p w:rsidR="00755582" w:rsidRDefault="00D950E9" w:rsidP="00A100FD">
            <w:pPr>
              <w:pStyle w:val="AralkYok"/>
              <w:jc w:val="both"/>
              <w:rPr>
                <w:rFonts w:cstheme="minorHAnsi"/>
                <w:b/>
                <w:sz w:val="18"/>
                <w:szCs w:val="18"/>
              </w:rPr>
            </w:pPr>
            <w:proofErr w:type="gramStart"/>
            <w:r>
              <w:rPr>
                <w:rFonts w:cstheme="minorHAnsi"/>
                <w:b/>
                <w:sz w:val="18"/>
                <w:szCs w:val="18"/>
              </w:rPr>
              <w:t>……</w:t>
            </w:r>
            <w:proofErr w:type="gramEnd"/>
            <w:r w:rsidR="00755582">
              <w:rPr>
                <w:rFonts w:cstheme="minorHAnsi"/>
                <w:b/>
                <w:sz w:val="18"/>
                <w:szCs w:val="18"/>
              </w:rPr>
              <w:t xml:space="preserve"> (Destek Gören)</w:t>
            </w:r>
          </w:p>
        </w:tc>
      </w:tr>
      <w:tr w:rsidR="00755582" w:rsidRPr="00855C7F" w:rsidTr="00F92C1B">
        <w:tc>
          <w:tcPr>
            <w:tcW w:w="1301" w:type="dxa"/>
            <w:shd w:val="clear" w:color="auto" w:fill="F2F2F2" w:themeFill="background1" w:themeFillShade="F2"/>
          </w:tcPr>
          <w:p w:rsidR="00755582" w:rsidRDefault="008B1C46" w:rsidP="00A100FD">
            <w:pPr>
              <w:pStyle w:val="AralkYok"/>
              <w:jc w:val="both"/>
              <w:rPr>
                <w:rFonts w:cstheme="minorHAnsi"/>
                <w:sz w:val="18"/>
                <w:szCs w:val="18"/>
              </w:rPr>
            </w:pPr>
            <w:r>
              <w:rPr>
                <w:rFonts w:cstheme="minorHAnsi"/>
                <w:sz w:val="18"/>
                <w:szCs w:val="18"/>
              </w:rPr>
              <w:t>09.04.2018</w:t>
            </w:r>
            <w:r w:rsidR="00755582">
              <w:rPr>
                <w:rFonts w:cstheme="minorHAnsi"/>
                <w:sz w:val="18"/>
                <w:szCs w:val="18"/>
              </w:rPr>
              <w:t xml:space="preserve"> </w:t>
            </w:r>
          </w:p>
          <w:p w:rsidR="00755582" w:rsidRPr="00855C7F" w:rsidRDefault="008B1C46" w:rsidP="008B1C46">
            <w:pPr>
              <w:pStyle w:val="AralkYok"/>
              <w:jc w:val="both"/>
              <w:rPr>
                <w:rFonts w:cstheme="minorHAnsi"/>
                <w:sz w:val="18"/>
                <w:szCs w:val="18"/>
              </w:rPr>
            </w:pPr>
            <w:r>
              <w:rPr>
                <w:rFonts w:cstheme="minorHAnsi"/>
                <w:sz w:val="18"/>
                <w:szCs w:val="18"/>
              </w:rPr>
              <w:t>14</w:t>
            </w:r>
            <w:r w:rsidR="00755582">
              <w:rPr>
                <w:rFonts w:cstheme="minorHAnsi"/>
                <w:sz w:val="18"/>
                <w:szCs w:val="18"/>
              </w:rPr>
              <w:t>.</w:t>
            </w:r>
            <w:r>
              <w:rPr>
                <w:rFonts w:cstheme="minorHAnsi"/>
                <w:sz w:val="18"/>
                <w:szCs w:val="18"/>
              </w:rPr>
              <w:t>04</w:t>
            </w:r>
            <w:r w:rsidR="00755582">
              <w:rPr>
                <w:rFonts w:cstheme="minorHAnsi"/>
                <w:sz w:val="18"/>
                <w:szCs w:val="18"/>
              </w:rPr>
              <w:t>.</w:t>
            </w:r>
            <w:r>
              <w:rPr>
                <w:rFonts w:cstheme="minorHAnsi"/>
                <w:sz w:val="18"/>
                <w:szCs w:val="18"/>
              </w:rPr>
              <w:t>2018</w:t>
            </w:r>
          </w:p>
        </w:tc>
        <w:tc>
          <w:tcPr>
            <w:tcW w:w="1134" w:type="dxa"/>
            <w:shd w:val="clear" w:color="auto" w:fill="F2F2F2" w:themeFill="background1" w:themeFillShade="F2"/>
          </w:tcPr>
          <w:p w:rsidR="00755582" w:rsidRPr="00BE0CAF" w:rsidRDefault="00755582" w:rsidP="000A7AFF">
            <w:pPr>
              <w:pStyle w:val="AralkYok"/>
              <w:jc w:val="both"/>
              <w:rPr>
                <w:rFonts w:cstheme="minorHAnsi"/>
                <w:b/>
                <w:sz w:val="16"/>
                <w:szCs w:val="16"/>
              </w:rPr>
            </w:pPr>
            <w:r w:rsidRPr="00BE0CAF">
              <w:rPr>
                <w:rFonts w:cstheme="minorHAnsi"/>
                <w:b/>
                <w:sz w:val="16"/>
                <w:szCs w:val="16"/>
              </w:rPr>
              <w:t>2/7</w:t>
            </w:r>
          </w:p>
        </w:tc>
        <w:tc>
          <w:tcPr>
            <w:tcW w:w="1559" w:type="dxa"/>
            <w:shd w:val="clear" w:color="auto" w:fill="F2F2F2" w:themeFill="background1" w:themeFillShade="F2"/>
          </w:tcPr>
          <w:p w:rsidR="00755582" w:rsidRPr="00BE0CAF" w:rsidRDefault="00755582" w:rsidP="005E49EC">
            <w:pPr>
              <w:pStyle w:val="AralkYok"/>
              <w:jc w:val="both"/>
              <w:rPr>
                <w:rFonts w:cstheme="minorHAnsi"/>
                <w:b/>
                <w:sz w:val="16"/>
                <w:szCs w:val="16"/>
              </w:rPr>
            </w:pPr>
            <w:r w:rsidRPr="00BE0CAF">
              <w:rPr>
                <w:rFonts w:cstheme="minorHAnsi"/>
                <w:b/>
                <w:sz w:val="16"/>
                <w:szCs w:val="16"/>
              </w:rPr>
              <w:t>2/7</w:t>
            </w:r>
          </w:p>
        </w:tc>
        <w:tc>
          <w:tcPr>
            <w:tcW w:w="1559" w:type="dxa"/>
            <w:shd w:val="clear" w:color="auto" w:fill="F2F2F2" w:themeFill="background1" w:themeFillShade="F2"/>
          </w:tcPr>
          <w:p w:rsidR="00755582" w:rsidRPr="00BE0CAF" w:rsidRDefault="00755582" w:rsidP="005E49EC">
            <w:pPr>
              <w:pStyle w:val="AralkYok"/>
              <w:jc w:val="both"/>
              <w:rPr>
                <w:rFonts w:cstheme="minorHAnsi"/>
                <w:b/>
                <w:sz w:val="16"/>
                <w:szCs w:val="16"/>
              </w:rPr>
            </w:pPr>
            <w:r w:rsidRPr="00BE0CAF">
              <w:rPr>
                <w:rFonts w:cstheme="minorHAnsi"/>
                <w:b/>
                <w:sz w:val="16"/>
                <w:szCs w:val="16"/>
              </w:rPr>
              <w:t>1/7</w:t>
            </w:r>
          </w:p>
        </w:tc>
        <w:tc>
          <w:tcPr>
            <w:tcW w:w="1559" w:type="dxa"/>
            <w:shd w:val="clear" w:color="auto" w:fill="F2F2F2" w:themeFill="background1" w:themeFillShade="F2"/>
          </w:tcPr>
          <w:p w:rsidR="00755582" w:rsidRPr="00BE0CAF" w:rsidRDefault="00755582" w:rsidP="00A100FD">
            <w:pPr>
              <w:rPr>
                <w:rFonts w:asciiTheme="minorHAnsi" w:hAnsiTheme="minorHAnsi" w:cstheme="minorHAnsi"/>
                <w:b/>
                <w:sz w:val="16"/>
                <w:szCs w:val="16"/>
              </w:rPr>
            </w:pPr>
            <w:r w:rsidRPr="00BE0CAF">
              <w:rPr>
                <w:rFonts w:asciiTheme="minorHAnsi" w:hAnsiTheme="minorHAnsi" w:cstheme="minorHAnsi"/>
                <w:b/>
                <w:sz w:val="16"/>
                <w:szCs w:val="16"/>
              </w:rPr>
              <w:t>1/7</w:t>
            </w:r>
          </w:p>
        </w:tc>
        <w:tc>
          <w:tcPr>
            <w:tcW w:w="1643" w:type="dxa"/>
            <w:shd w:val="clear" w:color="auto" w:fill="F2F2F2" w:themeFill="background1" w:themeFillShade="F2"/>
          </w:tcPr>
          <w:p w:rsidR="00755582" w:rsidRPr="00BE0CAF" w:rsidRDefault="00755582" w:rsidP="00A100FD">
            <w:pPr>
              <w:rPr>
                <w:rFonts w:asciiTheme="minorHAnsi" w:hAnsiTheme="minorHAnsi"/>
                <w:b/>
                <w:sz w:val="16"/>
                <w:szCs w:val="16"/>
              </w:rPr>
            </w:pPr>
            <w:r w:rsidRPr="00BE0CAF">
              <w:rPr>
                <w:rFonts w:asciiTheme="minorHAnsi" w:hAnsiTheme="minorHAnsi" w:cstheme="minorHAnsi"/>
                <w:b/>
                <w:sz w:val="16"/>
                <w:szCs w:val="16"/>
              </w:rPr>
              <w:t>1/7</w:t>
            </w:r>
          </w:p>
        </w:tc>
        <w:tc>
          <w:tcPr>
            <w:tcW w:w="1643" w:type="dxa"/>
            <w:shd w:val="clear" w:color="auto" w:fill="F2F2F2" w:themeFill="background1" w:themeFillShade="F2"/>
          </w:tcPr>
          <w:p w:rsidR="00755582" w:rsidRPr="00BE0CAF" w:rsidRDefault="008B1C46" w:rsidP="00A100FD">
            <w:pPr>
              <w:rPr>
                <w:rFonts w:asciiTheme="minorHAnsi" w:hAnsiTheme="minorHAnsi" w:cstheme="minorHAnsi"/>
                <w:b/>
                <w:sz w:val="16"/>
                <w:szCs w:val="16"/>
              </w:rPr>
            </w:pPr>
            <w:r>
              <w:rPr>
                <w:rFonts w:asciiTheme="minorHAnsi" w:hAnsiTheme="minorHAnsi" w:cstheme="minorHAnsi"/>
                <w:b/>
                <w:sz w:val="16"/>
                <w:szCs w:val="16"/>
              </w:rPr>
              <w:t>----</w:t>
            </w:r>
          </w:p>
        </w:tc>
      </w:tr>
      <w:tr w:rsidR="00755582" w:rsidRPr="00855C7F" w:rsidTr="00F92C1B">
        <w:tc>
          <w:tcPr>
            <w:tcW w:w="1301" w:type="dxa"/>
            <w:shd w:val="clear" w:color="auto" w:fill="F2F2F2" w:themeFill="background1" w:themeFillShade="F2"/>
          </w:tcPr>
          <w:p w:rsidR="00755582" w:rsidRDefault="008B1C46" w:rsidP="00A100FD">
            <w:pPr>
              <w:pStyle w:val="AralkYok"/>
              <w:jc w:val="both"/>
              <w:rPr>
                <w:rFonts w:cstheme="minorHAnsi"/>
                <w:sz w:val="18"/>
                <w:szCs w:val="18"/>
              </w:rPr>
            </w:pPr>
            <w:r>
              <w:rPr>
                <w:rFonts w:cstheme="minorHAnsi"/>
                <w:sz w:val="18"/>
                <w:szCs w:val="18"/>
              </w:rPr>
              <w:t>14.04.2018</w:t>
            </w:r>
          </w:p>
          <w:p w:rsidR="00755582" w:rsidRPr="00855C7F" w:rsidRDefault="008B1C46" w:rsidP="008B1C46">
            <w:pPr>
              <w:pStyle w:val="AralkYok"/>
              <w:jc w:val="both"/>
              <w:rPr>
                <w:rFonts w:cstheme="minorHAnsi"/>
                <w:sz w:val="18"/>
                <w:szCs w:val="18"/>
              </w:rPr>
            </w:pPr>
            <w:r>
              <w:rPr>
                <w:rFonts w:cstheme="minorHAnsi"/>
                <w:sz w:val="18"/>
                <w:szCs w:val="18"/>
              </w:rPr>
              <w:t>30.10.2035</w:t>
            </w:r>
          </w:p>
        </w:tc>
        <w:tc>
          <w:tcPr>
            <w:tcW w:w="1134" w:type="dxa"/>
            <w:shd w:val="clear" w:color="auto" w:fill="F2F2F2" w:themeFill="background1" w:themeFillShade="F2"/>
          </w:tcPr>
          <w:p w:rsidR="00755582" w:rsidRPr="00BE0CAF" w:rsidRDefault="00755582" w:rsidP="008B1C46">
            <w:pPr>
              <w:pStyle w:val="AralkYok"/>
              <w:jc w:val="both"/>
              <w:rPr>
                <w:rFonts w:cstheme="minorHAnsi"/>
                <w:b/>
                <w:sz w:val="16"/>
                <w:szCs w:val="16"/>
              </w:rPr>
            </w:pPr>
            <w:r w:rsidRPr="00BE0CAF">
              <w:rPr>
                <w:rFonts w:cstheme="minorHAnsi"/>
                <w:b/>
                <w:sz w:val="16"/>
                <w:szCs w:val="16"/>
              </w:rPr>
              <w:t>2/</w:t>
            </w:r>
            <w:r w:rsidR="008B1C46">
              <w:rPr>
                <w:rFonts w:cstheme="minorHAnsi"/>
                <w:b/>
                <w:sz w:val="16"/>
                <w:szCs w:val="16"/>
              </w:rPr>
              <w:t>8</w:t>
            </w:r>
          </w:p>
        </w:tc>
        <w:tc>
          <w:tcPr>
            <w:tcW w:w="1559" w:type="dxa"/>
            <w:shd w:val="clear" w:color="auto" w:fill="F2F2F2" w:themeFill="background1" w:themeFillShade="F2"/>
          </w:tcPr>
          <w:p w:rsidR="00755582" w:rsidRPr="00BE0CAF" w:rsidRDefault="00755582" w:rsidP="008B1C46">
            <w:pPr>
              <w:pStyle w:val="AralkYok"/>
              <w:jc w:val="both"/>
              <w:rPr>
                <w:rFonts w:cstheme="minorHAnsi"/>
                <w:b/>
                <w:sz w:val="16"/>
                <w:szCs w:val="16"/>
              </w:rPr>
            </w:pPr>
            <w:r w:rsidRPr="00BE0CAF">
              <w:rPr>
                <w:rFonts w:cstheme="minorHAnsi"/>
                <w:b/>
                <w:sz w:val="16"/>
                <w:szCs w:val="16"/>
              </w:rPr>
              <w:t>2/</w:t>
            </w:r>
            <w:r w:rsidR="008B1C46">
              <w:rPr>
                <w:rFonts w:cstheme="minorHAnsi"/>
                <w:b/>
                <w:sz w:val="16"/>
                <w:szCs w:val="16"/>
              </w:rPr>
              <w:t>8</w:t>
            </w:r>
          </w:p>
        </w:tc>
        <w:tc>
          <w:tcPr>
            <w:tcW w:w="1559" w:type="dxa"/>
            <w:shd w:val="clear" w:color="auto" w:fill="F2F2F2" w:themeFill="background1" w:themeFillShade="F2"/>
          </w:tcPr>
          <w:p w:rsidR="00755582" w:rsidRPr="00BE0CAF" w:rsidRDefault="00755582" w:rsidP="008B1C46">
            <w:pPr>
              <w:pStyle w:val="AralkYok"/>
              <w:jc w:val="both"/>
              <w:rPr>
                <w:rFonts w:cstheme="minorHAnsi"/>
                <w:b/>
                <w:sz w:val="16"/>
                <w:szCs w:val="16"/>
              </w:rPr>
            </w:pPr>
            <w:r w:rsidRPr="00BE0CAF">
              <w:rPr>
                <w:rFonts w:cstheme="minorHAnsi"/>
                <w:b/>
                <w:sz w:val="16"/>
                <w:szCs w:val="16"/>
              </w:rPr>
              <w:t>1/</w:t>
            </w:r>
            <w:r w:rsidR="008B1C46">
              <w:rPr>
                <w:rFonts w:cstheme="minorHAnsi"/>
                <w:b/>
                <w:sz w:val="16"/>
                <w:szCs w:val="16"/>
              </w:rPr>
              <w:t>8</w:t>
            </w:r>
          </w:p>
        </w:tc>
        <w:tc>
          <w:tcPr>
            <w:tcW w:w="1559" w:type="dxa"/>
            <w:shd w:val="clear" w:color="auto" w:fill="F2F2F2" w:themeFill="background1" w:themeFillShade="F2"/>
          </w:tcPr>
          <w:p w:rsidR="00755582" w:rsidRPr="00BE0CAF" w:rsidRDefault="00755582" w:rsidP="008B1C46">
            <w:pPr>
              <w:pStyle w:val="AralkYok"/>
              <w:jc w:val="both"/>
              <w:rPr>
                <w:rFonts w:cstheme="minorHAnsi"/>
                <w:b/>
                <w:sz w:val="16"/>
                <w:szCs w:val="16"/>
              </w:rPr>
            </w:pPr>
            <w:r w:rsidRPr="00BE0CAF">
              <w:rPr>
                <w:rFonts w:cstheme="minorHAnsi"/>
                <w:b/>
                <w:sz w:val="16"/>
                <w:szCs w:val="16"/>
              </w:rPr>
              <w:t>1/</w:t>
            </w:r>
            <w:r w:rsidR="008B1C46">
              <w:rPr>
                <w:rFonts w:cstheme="minorHAnsi"/>
                <w:b/>
                <w:sz w:val="16"/>
                <w:szCs w:val="16"/>
              </w:rPr>
              <w:t>8</w:t>
            </w:r>
          </w:p>
        </w:tc>
        <w:tc>
          <w:tcPr>
            <w:tcW w:w="1643" w:type="dxa"/>
            <w:shd w:val="clear" w:color="auto" w:fill="F2F2F2" w:themeFill="background1" w:themeFillShade="F2"/>
          </w:tcPr>
          <w:p w:rsidR="00755582" w:rsidRPr="00BE0CAF" w:rsidRDefault="008B1C46" w:rsidP="005E49EC">
            <w:pPr>
              <w:pStyle w:val="AralkYok"/>
              <w:jc w:val="both"/>
              <w:rPr>
                <w:rFonts w:cstheme="minorHAnsi"/>
                <w:b/>
                <w:sz w:val="16"/>
                <w:szCs w:val="16"/>
              </w:rPr>
            </w:pPr>
            <w:r>
              <w:rPr>
                <w:rFonts w:cstheme="minorHAnsi"/>
                <w:b/>
                <w:sz w:val="16"/>
                <w:szCs w:val="16"/>
              </w:rPr>
              <w:t>1/8</w:t>
            </w:r>
          </w:p>
        </w:tc>
        <w:tc>
          <w:tcPr>
            <w:tcW w:w="1643" w:type="dxa"/>
            <w:shd w:val="clear" w:color="auto" w:fill="F2F2F2" w:themeFill="background1" w:themeFillShade="F2"/>
          </w:tcPr>
          <w:p w:rsidR="00755582" w:rsidRPr="00BE0CAF" w:rsidRDefault="008B1C46" w:rsidP="005E49EC">
            <w:pPr>
              <w:pStyle w:val="AralkYok"/>
              <w:jc w:val="both"/>
              <w:rPr>
                <w:rFonts w:cstheme="minorHAnsi"/>
                <w:b/>
                <w:sz w:val="16"/>
                <w:szCs w:val="16"/>
              </w:rPr>
            </w:pPr>
            <w:r>
              <w:rPr>
                <w:rFonts w:cstheme="minorHAnsi"/>
                <w:b/>
                <w:sz w:val="16"/>
                <w:szCs w:val="16"/>
              </w:rPr>
              <w:t>1/8</w:t>
            </w:r>
          </w:p>
        </w:tc>
      </w:tr>
      <w:tr w:rsidR="00755582" w:rsidRPr="00855C7F" w:rsidTr="00F92C1B">
        <w:tc>
          <w:tcPr>
            <w:tcW w:w="1301" w:type="dxa"/>
            <w:shd w:val="clear" w:color="auto" w:fill="F2F2F2" w:themeFill="background1" w:themeFillShade="F2"/>
          </w:tcPr>
          <w:p w:rsidR="00755582" w:rsidRDefault="008B1C46" w:rsidP="00A100FD">
            <w:pPr>
              <w:pStyle w:val="AralkYok"/>
              <w:jc w:val="both"/>
              <w:rPr>
                <w:rFonts w:cstheme="minorHAnsi"/>
                <w:sz w:val="18"/>
                <w:szCs w:val="18"/>
              </w:rPr>
            </w:pPr>
            <w:r>
              <w:rPr>
                <w:rFonts w:cstheme="minorHAnsi"/>
                <w:sz w:val="18"/>
                <w:szCs w:val="18"/>
              </w:rPr>
              <w:t>30.10.2035</w:t>
            </w:r>
          </w:p>
          <w:p w:rsidR="00755582" w:rsidRPr="00855C7F" w:rsidRDefault="008B1C46" w:rsidP="008B1C46">
            <w:pPr>
              <w:pStyle w:val="AralkYok"/>
              <w:jc w:val="both"/>
              <w:rPr>
                <w:rFonts w:cstheme="minorHAnsi"/>
                <w:sz w:val="18"/>
                <w:szCs w:val="18"/>
              </w:rPr>
            </w:pPr>
            <w:r>
              <w:rPr>
                <w:rFonts w:cstheme="minorHAnsi"/>
                <w:sz w:val="18"/>
                <w:szCs w:val="18"/>
              </w:rPr>
              <w:t>14.04.2036</w:t>
            </w:r>
          </w:p>
        </w:tc>
        <w:tc>
          <w:tcPr>
            <w:tcW w:w="1134" w:type="dxa"/>
            <w:shd w:val="clear" w:color="auto" w:fill="F2F2F2" w:themeFill="background1" w:themeFillShade="F2"/>
          </w:tcPr>
          <w:p w:rsidR="00755582" w:rsidRPr="00BE0CAF" w:rsidRDefault="00755582" w:rsidP="008B1C46">
            <w:pPr>
              <w:pStyle w:val="AralkYok"/>
              <w:jc w:val="both"/>
              <w:rPr>
                <w:rFonts w:cstheme="minorHAnsi"/>
                <w:b/>
                <w:sz w:val="16"/>
                <w:szCs w:val="16"/>
              </w:rPr>
            </w:pPr>
            <w:r w:rsidRPr="00BE0CAF">
              <w:rPr>
                <w:rFonts w:cstheme="minorHAnsi"/>
                <w:b/>
                <w:sz w:val="16"/>
                <w:szCs w:val="16"/>
              </w:rPr>
              <w:t>2/</w:t>
            </w:r>
            <w:r w:rsidR="008B1C46">
              <w:rPr>
                <w:rFonts w:cstheme="minorHAnsi"/>
                <w:b/>
                <w:sz w:val="16"/>
                <w:szCs w:val="16"/>
              </w:rPr>
              <w:t>7</w:t>
            </w:r>
          </w:p>
        </w:tc>
        <w:tc>
          <w:tcPr>
            <w:tcW w:w="1559" w:type="dxa"/>
            <w:shd w:val="clear" w:color="auto" w:fill="F2F2F2" w:themeFill="background1" w:themeFillShade="F2"/>
          </w:tcPr>
          <w:p w:rsidR="00755582" w:rsidRPr="00BE0CAF" w:rsidRDefault="00755582" w:rsidP="008B1C46">
            <w:pPr>
              <w:pStyle w:val="AralkYok"/>
              <w:jc w:val="both"/>
              <w:rPr>
                <w:rFonts w:cstheme="minorHAnsi"/>
                <w:b/>
                <w:sz w:val="16"/>
                <w:szCs w:val="16"/>
              </w:rPr>
            </w:pPr>
            <w:r w:rsidRPr="00BE0CAF">
              <w:rPr>
                <w:rFonts w:cstheme="minorHAnsi"/>
                <w:b/>
                <w:sz w:val="16"/>
                <w:szCs w:val="16"/>
              </w:rPr>
              <w:t>2/</w:t>
            </w:r>
            <w:r w:rsidR="008B1C46">
              <w:rPr>
                <w:rFonts w:cstheme="minorHAnsi"/>
                <w:b/>
                <w:sz w:val="16"/>
                <w:szCs w:val="16"/>
              </w:rPr>
              <w:t>7</w:t>
            </w:r>
          </w:p>
        </w:tc>
        <w:tc>
          <w:tcPr>
            <w:tcW w:w="1559" w:type="dxa"/>
            <w:shd w:val="clear" w:color="auto" w:fill="F2F2F2" w:themeFill="background1" w:themeFillShade="F2"/>
          </w:tcPr>
          <w:p w:rsidR="00755582" w:rsidRPr="00BE0CAF" w:rsidRDefault="008B1C46" w:rsidP="005E49EC">
            <w:pPr>
              <w:pStyle w:val="AralkYok"/>
              <w:jc w:val="both"/>
              <w:rPr>
                <w:rFonts w:cstheme="minorHAnsi"/>
                <w:b/>
                <w:sz w:val="16"/>
                <w:szCs w:val="16"/>
              </w:rPr>
            </w:pPr>
            <w:r>
              <w:rPr>
                <w:rFonts w:cstheme="minorHAnsi"/>
                <w:b/>
                <w:sz w:val="16"/>
                <w:szCs w:val="16"/>
              </w:rPr>
              <w:t>------</w:t>
            </w:r>
          </w:p>
        </w:tc>
        <w:tc>
          <w:tcPr>
            <w:tcW w:w="1559" w:type="dxa"/>
            <w:shd w:val="clear" w:color="auto" w:fill="F2F2F2" w:themeFill="background1" w:themeFillShade="F2"/>
          </w:tcPr>
          <w:p w:rsidR="00755582" w:rsidRPr="00BE0CAF" w:rsidRDefault="008B1C46" w:rsidP="005E49EC">
            <w:pPr>
              <w:pStyle w:val="AralkYok"/>
              <w:jc w:val="both"/>
              <w:rPr>
                <w:rFonts w:cstheme="minorHAnsi"/>
                <w:b/>
                <w:sz w:val="16"/>
                <w:szCs w:val="16"/>
              </w:rPr>
            </w:pPr>
            <w:r>
              <w:rPr>
                <w:rFonts w:cstheme="minorHAnsi"/>
                <w:b/>
                <w:sz w:val="16"/>
                <w:szCs w:val="16"/>
              </w:rPr>
              <w:t>1/7</w:t>
            </w:r>
          </w:p>
        </w:tc>
        <w:tc>
          <w:tcPr>
            <w:tcW w:w="1643" w:type="dxa"/>
            <w:shd w:val="clear" w:color="auto" w:fill="F2F2F2" w:themeFill="background1" w:themeFillShade="F2"/>
          </w:tcPr>
          <w:p w:rsidR="00755582" w:rsidRPr="00BE0CAF" w:rsidRDefault="008B1C46" w:rsidP="005E49EC">
            <w:pPr>
              <w:pStyle w:val="AralkYok"/>
              <w:jc w:val="both"/>
              <w:rPr>
                <w:rFonts w:cstheme="minorHAnsi"/>
                <w:b/>
                <w:sz w:val="16"/>
                <w:szCs w:val="16"/>
              </w:rPr>
            </w:pPr>
            <w:r>
              <w:rPr>
                <w:rFonts w:cstheme="minorHAnsi"/>
                <w:b/>
                <w:sz w:val="16"/>
                <w:szCs w:val="16"/>
              </w:rPr>
              <w:t>1/7</w:t>
            </w:r>
          </w:p>
        </w:tc>
        <w:tc>
          <w:tcPr>
            <w:tcW w:w="1643" w:type="dxa"/>
            <w:shd w:val="clear" w:color="auto" w:fill="F2F2F2" w:themeFill="background1" w:themeFillShade="F2"/>
          </w:tcPr>
          <w:p w:rsidR="00755582" w:rsidRPr="00BE0CAF" w:rsidRDefault="008B1C46" w:rsidP="005E49EC">
            <w:pPr>
              <w:pStyle w:val="AralkYok"/>
              <w:jc w:val="both"/>
              <w:rPr>
                <w:rFonts w:cstheme="minorHAnsi"/>
                <w:b/>
                <w:sz w:val="16"/>
                <w:szCs w:val="16"/>
              </w:rPr>
            </w:pPr>
            <w:r>
              <w:rPr>
                <w:rFonts w:cstheme="minorHAnsi"/>
                <w:b/>
                <w:sz w:val="16"/>
                <w:szCs w:val="16"/>
              </w:rPr>
              <w:t>1/7</w:t>
            </w:r>
          </w:p>
        </w:tc>
      </w:tr>
      <w:tr w:rsidR="00755582" w:rsidRPr="00855C7F" w:rsidTr="00F92C1B">
        <w:tc>
          <w:tcPr>
            <w:tcW w:w="1301" w:type="dxa"/>
            <w:shd w:val="clear" w:color="auto" w:fill="F2F2F2" w:themeFill="background1" w:themeFillShade="F2"/>
          </w:tcPr>
          <w:p w:rsidR="00755582" w:rsidRDefault="008B1C46" w:rsidP="00A100FD">
            <w:pPr>
              <w:pStyle w:val="AralkYok"/>
              <w:jc w:val="both"/>
              <w:rPr>
                <w:rFonts w:cstheme="minorHAnsi"/>
                <w:sz w:val="18"/>
                <w:szCs w:val="18"/>
              </w:rPr>
            </w:pPr>
            <w:r>
              <w:rPr>
                <w:rFonts w:cstheme="minorHAnsi"/>
                <w:sz w:val="18"/>
                <w:szCs w:val="18"/>
              </w:rPr>
              <w:t>14.04.2036</w:t>
            </w:r>
          </w:p>
          <w:p w:rsidR="00755582" w:rsidRPr="00855C7F" w:rsidRDefault="008B1C46" w:rsidP="00A100FD">
            <w:pPr>
              <w:pStyle w:val="AralkYok"/>
              <w:jc w:val="both"/>
              <w:rPr>
                <w:rFonts w:cstheme="minorHAnsi"/>
                <w:sz w:val="18"/>
                <w:szCs w:val="18"/>
              </w:rPr>
            </w:pPr>
            <w:r>
              <w:rPr>
                <w:rFonts w:cstheme="minorHAnsi"/>
                <w:sz w:val="18"/>
                <w:szCs w:val="18"/>
              </w:rPr>
              <w:t>02.09.2036</w:t>
            </w:r>
          </w:p>
        </w:tc>
        <w:tc>
          <w:tcPr>
            <w:tcW w:w="1134" w:type="dxa"/>
            <w:shd w:val="clear" w:color="auto" w:fill="F2F2F2" w:themeFill="background1" w:themeFillShade="F2"/>
          </w:tcPr>
          <w:p w:rsidR="00755582" w:rsidRPr="00BE0CAF" w:rsidRDefault="00755582" w:rsidP="008B1C46">
            <w:pPr>
              <w:pStyle w:val="AralkYok"/>
              <w:jc w:val="both"/>
              <w:rPr>
                <w:rFonts w:cstheme="minorHAnsi"/>
                <w:b/>
                <w:sz w:val="16"/>
                <w:szCs w:val="16"/>
              </w:rPr>
            </w:pPr>
            <w:r w:rsidRPr="00BE0CAF">
              <w:rPr>
                <w:rFonts w:cstheme="minorHAnsi"/>
                <w:b/>
                <w:sz w:val="16"/>
                <w:szCs w:val="16"/>
              </w:rPr>
              <w:t>2/</w:t>
            </w:r>
            <w:r w:rsidR="008B1C46">
              <w:rPr>
                <w:rFonts w:cstheme="minorHAnsi"/>
                <w:b/>
                <w:sz w:val="16"/>
                <w:szCs w:val="16"/>
              </w:rPr>
              <w:t>6</w:t>
            </w:r>
          </w:p>
        </w:tc>
        <w:tc>
          <w:tcPr>
            <w:tcW w:w="1559" w:type="dxa"/>
            <w:shd w:val="clear" w:color="auto" w:fill="F2F2F2" w:themeFill="background1" w:themeFillShade="F2"/>
          </w:tcPr>
          <w:p w:rsidR="00755582" w:rsidRPr="00BE0CAF" w:rsidRDefault="00755582" w:rsidP="008B1C46">
            <w:pPr>
              <w:pStyle w:val="AralkYok"/>
              <w:jc w:val="both"/>
              <w:rPr>
                <w:rFonts w:cstheme="minorHAnsi"/>
                <w:b/>
                <w:sz w:val="16"/>
                <w:szCs w:val="16"/>
              </w:rPr>
            </w:pPr>
            <w:r w:rsidRPr="00BE0CAF">
              <w:rPr>
                <w:rFonts w:cstheme="minorHAnsi"/>
                <w:b/>
                <w:sz w:val="16"/>
                <w:szCs w:val="16"/>
              </w:rPr>
              <w:t>2/</w:t>
            </w:r>
            <w:r w:rsidR="008B1C46">
              <w:rPr>
                <w:rFonts w:cstheme="minorHAnsi"/>
                <w:b/>
                <w:sz w:val="16"/>
                <w:szCs w:val="16"/>
              </w:rPr>
              <w:t>6</w:t>
            </w:r>
          </w:p>
        </w:tc>
        <w:tc>
          <w:tcPr>
            <w:tcW w:w="1559" w:type="dxa"/>
            <w:shd w:val="clear" w:color="auto" w:fill="F2F2F2" w:themeFill="background1" w:themeFillShade="F2"/>
          </w:tcPr>
          <w:p w:rsidR="00755582" w:rsidRPr="00BE0CAF" w:rsidRDefault="00755582" w:rsidP="005E49EC">
            <w:pPr>
              <w:pStyle w:val="AralkYok"/>
              <w:jc w:val="both"/>
              <w:rPr>
                <w:rFonts w:cstheme="minorHAnsi"/>
                <w:b/>
                <w:sz w:val="16"/>
                <w:szCs w:val="16"/>
              </w:rPr>
            </w:pPr>
            <w:r w:rsidRPr="00BE0CAF">
              <w:rPr>
                <w:rFonts w:cstheme="minorHAnsi"/>
                <w:b/>
                <w:sz w:val="16"/>
                <w:szCs w:val="16"/>
              </w:rPr>
              <w:t>-----</w:t>
            </w:r>
          </w:p>
        </w:tc>
        <w:tc>
          <w:tcPr>
            <w:tcW w:w="1559" w:type="dxa"/>
            <w:shd w:val="clear" w:color="auto" w:fill="F2F2F2" w:themeFill="background1" w:themeFillShade="F2"/>
          </w:tcPr>
          <w:p w:rsidR="00755582" w:rsidRPr="00BE0CAF" w:rsidRDefault="008B1C46" w:rsidP="00A100FD">
            <w:pPr>
              <w:pStyle w:val="AralkYok"/>
              <w:jc w:val="both"/>
              <w:rPr>
                <w:rFonts w:cstheme="minorHAnsi"/>
                <w:b/>
                <w:sz w:val="16"/>
                <w:szCs w:val="16"/>
              </w:rPr>
            </w:pPr>
            <w:r>
              <w:rPr>
                <w:rFonts w:cstheme="minorHAnsi"/>
                <w:b/>
                <w:sz w:val="16"/>
                <w:szCs w:val="16"/>
              </w:rPr>
              <w:t>1/6</w:t>
            </w:r>
          </w:p>
        </w:tc>
        <w:tc>
          <w:tcPr>
            <w:tcW w:w="1643" w:type="dxa"/>
            <w:shd w:val="clear" w:color="auto" w:fill="F2F2F2" w:themeFill="background1" w:themeFillShade="F2"/>
          </w:tcPr>
          <w:p w:rsidR="00755582" w:rsidRPr="00BE0CAF" w:rsidRDefault="008B1C46" w:rsidP="005E49EC">
            <w:pPr>
              <w:pStyle w:val="AralkYok"/>
              <w:jc w:val="both"/>
              <w:rPr>
                <w:rFonts w:cstheme="minorHAnsi"/>
                <w:b/>
                <w:sz w:val="16"/>
                <w:szCs w:val="16"/>
              </w:rPr>
            </w:pPr>
            <w:r>
              <w:rPr>
                <w:rFonts w:cstheme="minorHAnsi"/>
                <w:b/>
                <w:sz w:val="16"/>
                <w:szCs w:val="16"/>
              </w:rPr>
              <w:t>1/6</w:t>
            </w:r>
          </w:p>
        </w:tc>
        <w:tc>
          <w:tcPr>
            <w:tcW w:w="1643" w:type="dxa"/>
            <w:shd w:val="clear" w:color="auto" w:fill="F2F2F2" w:themeFill="background1" w:themeFillShade="F2"/>
          </w:tcPr>
          <w:p w:rsidR="00755582" w:rsidRPr="00BE0CAF" w:rsidRDefault="008B1C46" w:rsidP="005E49EC">
            <w:pPr>
              <w:pStyle w:val="AralkYok"/>
              <w:jc w:val="both"/>
              <w:rPr>
                <w:rFonts w:cstheme="minorHAnsi"/>
                <w:b/>
                <w:sz w:val="16"/>
                <w:szCs w:val="16"/>
              </w:rPr>
            </w:pPr>
            <w:r>
              <w:rPr>
                <w:rFonts w:cstheme="minorHAnsi"/>
                <w:b/>
                <w:sz w:val="16"/>
                <w:szCs w:val="16"/>
              </w:rPr>
              <w:t>------</w:t>
            </w:r>
          </w:p>
        </w:tc>
      </w:tr>
      <w:tr w:rsidR="008B1C46" w:rsidRPr="00855C7F" w:rsidTr="00F92C1B">
        <w:tc>
          <w:tcPr>
            <w:tcW w:w="1301" w:type="dxa"/>
            <w:shd w:val="clear" w:color="auto" w:fill="F2F2F2" w:themeFill="background1" w:themeFillShade="F2"/>
          </w:tcPr>
          <w:p w:rsidR="008B1C46" w:rsidRDefault="008B1C46" w:rsidP="00A100FD">
            <w:pPr>
              <w:pStyle w:val="AralkYok"/>
              <w:jc w:val="both"/>
              <w:rPr>
                <w:rFonts w:cstheme="minorHAnsi"/>
                <w:sz w:val="18"/>
                <w:szCs w:val="18"/>
              </w:rPr>
            </w:pPr>
            <w:r>
              <w:rPr>
                <w:rFonts w:cstheme="minorHAnsi"/>
                <w:sz w:val="18"/>
                <w:szCs w:val="18"/>
              </w:rPr>
              <w:t>02.09.2036</w:t>
            </w:r>
          </w:p>
          <w:p w:rsidR="008B1C46" w:rsidRDefault="008B1C46" w:rsidP="00A100FD">
            <w:pPr>
              <w:pStyle w:val="AralkYok"/>
              <w:jc w:val="both"/>
              <w:rPr>
                <w:rFonts w:cstheme="minorHAnsi"/>
                <w:sz w:val="18"/>
                <w:szCs w:val="18"/>
              </w:rPr>
            </w:pPr>
            <w:r>
              <w:rPr>
                <w:rFonts w:cstheme="minorHAnsi"/>
                <w:sz w:val="18"/>
                <w:szCs w:val="18"/>
              </w:rPr>
              <w:t>03.12.2038</w:t>
            </w:r>
          </w:p>
        </w:tc>
        <w:tc>
          <w:tcPr>
            <w:tcW w:w="1134" w:type="dxa"/>
            <w:shd w:val="clear" w:color="auto" w:fill="F2F2F2" w:themeFill="background1" w:themeFillShade="F2"/>
          </w:tcPr>
          <w:p w:rsidR="008B1C46" w:rsidRPr="00BE0CAF" w:rsidRDefault="008B1C46" w:rsidP="005E49EC">
            <w:pPr>
              <w:pStyle w:val="AralkYok"/>
              <w:jc w:val="both"/>
              <w:rPr>
                <w:rFonts w:cstheme="minorHAnsi"/>
                <w:b/>
                <w:sz w:val="16"/>
                <w:szCs w:val="16"/>
              </w:rPr>
            </w:pPr>
            <w:r>
              <w:rPr>
                <w:rFonts w:cstheme="minorHAnsi"/>
                <w:b/>
                <w:sz w:val="16"/>
                <w:szCs w:val="16"/>
              </w:rPr>
              <w:t>2/5</w:t>
            </w:r>
          </w:p>
        </w:tc>
        <w:tc>
          <w:tcPr>
            <w:tcW w:w="1559" w:type="dxa"/>
            <w:shd w:val="clear" w:color="auto" w:fill="F2F2F2" w:themeFill="background1" w:themeFillShade="F2"/>
          </w:tcPr>
          <w:p w:rsidR="008B1C46" w:rsidRPr="00BE0CAF" w:rsidRDefault="008B1C46" w:rsidP="005E49EC">
            <w:pPr>
              <w:pStyle w:val="AralkYok"/>
              <w:jc w:val="both"/>
              <w:rPr>
                <w:rFonts w:cstheme="minorHAnsi"/>
                <w:b/>
                <w:sz w:val="16"/>
                <w:szCs w:val="16"/>
              </w:rPr>
            </w:pPr>
            <w:r>
              <w:rPr>
                <w:rFonts w:cstheme="minorHAnsi"/>
                <w:b/>
                <w:sz w:val="16"/>
                <w:szCs w:val="16"/>
              </w:rPr>
              <w:t>2/5</w:t>
            </w:r>
          </w:p>
        </w:tc>
        <w:tc>
          <w:tcPr>
            <w:tcW w:w="1559" w:type="dxa"/>
            <w:shd w:val="clear" w:color="auto" w:fill="F2F2F2" w:themeFill="background1" w:themeFillShade="F2"/>
          </w:tcPr>
          <w:p w:rsidR="008B1C46" w:rsidRPr="00BE0CAF" w:rsidRDefault="008B1C46" w:rsidP="005E49EC">
            <w:pPr>
              <w:pStyle w:val="AralkYok"/>
              <w:jc w:val="both"/>
              <w:rPr>
                <w:rFonts w:cstheme="minorHAnsi"/>
                <w:b/>
                <w:sz w:val="16"/>
                <w:szCs w:val="16"/>
              </w:rPr>
            </w:pPr>
            <w:r>
              <w:rPr>
                <w:rFonts w:cstheme="minorHAnsi"/>
                <w:b/>
                <w:sz w:val="16"/>
                <w:szCs w:val="16"/>
              </w:rPr>
              <w:t>----</w:t>
            </w:r>
          </w:p>
        </w:tc>
        <w:tc>
          <w:tcPr>
            <w:tcW w:w="1559" w:type="dxa"/>
            <w:shd w:val="clear" w:color="auto" w:fill="F2F2F2" w:themeFill="background1" w:themeFillShade="F2"/>
          </w:tcPr>
          <w:p w:rsidR="008B1C46" w:rsidRPr="00BE0CAF" w:rsidRDefault="008B1C46" w:rsidP="00A100FD">
            <w:pPr>
              <w:pStyle w:val="AralkYok"/>
              <w:jc w:val="both"/>
              <w:rPr>
                <w:rFonts w:cstheme="minorHAnsi"/>
                <w:b/>
                <w:sz w:val="16"/>
                <w:szCs w:val="16"/>
              </w:rPr>
            </w:pPr>
            <w:r>
              <w:rPr>
                <w:rFonts w:cstheme="minorHAnsi"/>
                <w:b/>
                <w:sz w:val="16"/>
                <w:szCs w:val="16"/>
              </w:rPr>
              <w:t>----</w:t>
            </w:r>
          </w:p>
        </w:tc>
        <w:tc>
          <w:tcPr>
            <w:tcW w:w="1643" w:type="dxa"/>
            <w:shd w:val="clear" w:color="auto" w:fill="F2F2F2" w:themeFill="background1" w:themeFillShade="F2"/>
          </w:tcPr>
          <w:p w:rsidR="008B1C46" w:rsidRPr="00BE0CAF" w:rsidRDefault="008B1C46" w:rsidP="005E49EC">
            <w:pPr>
              <w:pStyle w:val="AralkYok"/>
              <w:jc w:val="both"/>
              <w:rPr>
                <w:rFonts w:cstheme="minorHAnsi"/>
                <w:b/>
                <w:sz w:val="16"/>
                <w:szCs w:val="16"/>
              </w:rPr>
            </w:pPr>
            <w:r>
              <w:rPr>
                <w:rFonts w:cstheme="minorHAnsi"/>
                <w:b/>
                <w:sz w:val="16"/>
                <w:szCs w:val="16"/>
              </w:rPr>
              <w:t>1/5</w:t>
            </w:r>
          </w:p>
        </w:tc>
        <w:tc>
          <w:tcPr>
            <w:tcW w:w="1643" w:type="dxa"/>
            <w:shd w:val="clear" w:color="auto" w:fill="F2F2F2" w:themeFill="background1" w:themeFillShade="F2"/>
          </w:tcPr>
          <w:p w:rsidR="008B1C46" w:rsidRPr="00BE0CAF" w:rsidRDefault="008B1C46" w:rsidP="005E49EC">
            <w:pPr>
              <w:pStyle w:val="AralkYok"/>
              <w:jc w:val="both"/>
              <w:rPr>
                <w:rFonts w:cstheme="minorHAnsi"/>
                <w:b/>
                <w:sz w:val="16"/>
                <w:szCs w:val="16"/>
              </w:rPr>
            </w:pPr>
            <w:r>
              <w:rPr>
                <w:rFonts w:cstheme="minorHAnsi"/>
                <w:b/>
                <w:sz w:val="16"/>
                <w:szCs w:val="16"/>
              </w:rPr>
              <w:t>----</w:t>
            </w:r>
          </w:p>
        </w:tc>
      </w:tr>
      <w:tr w:rsidR="008B1C46" w:rsidRPr="00855C7F" w:rsidTr="00F92C1B">
        <w:tc>
          <w:tcPr>
            <w:tcW w:w="1301" w:type="dxa"/>
            <w:shd w:val="clear" w:color="auto" w:fill="F2F2F2" w:themeFill="background1" w:themeFillShade="F2"/>
          </w:tcPr>
          <w:p w:rsidR="008B1C46" w:rsidRDefault="008B1C46" w:rsidP="00A100FD">
            <w:pPr>
              <w:pStyle w:val="AralkYok"/>
              <w:jc w:val="both"/>
              <w:rPr>
                <w:rFonts w:cstheme="minorHAnsi"/>
                <w:sz w:val="18"/>
                <w:szCs w:val="18"/>
              </w:rPr>
            </w:pPr>
            <w:r>
              <w:rPr>
                <w:rFonts w:cstheme="minorHAnsi"/>
                <w:sz w:val="18"/>
                <w:szCs w:val="18"/>
              </w:rPr>
              <w:t>03.12.2038</w:t>
            </w:r>
          </w:p>
          <w:p w:rsidR="008B1C46" w:rsidRDefault="00C84426" w:rsidP="00A100FD">
            <w:pPr>
              <w:pStyle w:val="AralkYok"/>
              <w:jc w:val="both"/>
              <w:rPr>
                <w:rFonts w:cstheme="minorHAnsi"/>
                <w:sz w:val="18"/>
                <w:szCs w:val="18"/>
              </w:rPr>
            </w:pPr>
            <w:r>
              <w:rPr>
                <w:rFonts w:cstheme="minorHAnsi"/>
                <w:sz w:val="18"/>
                <w:szCs w:val="18"/>
              </w:rPr>
              <w:t>09.10.2061</w:t>
            </w:r>
          </w:p>
        </w:tc>
        <w:tc>
          <w:tcPr>
            <w:tcW w:w="1134" w:type="dxa"/>
            <w:shd w:val="clear" w:color="auto" w:fill="F2F2F2" w:themeFill="background1" w:themeFillShade="F2"/>
          </w:tcPr>
          <w:p w:rsidR="008B1C46" w:rsidRDefault="008B1C46" w:rsidP="005E49EC">
            <w:pPr>
              <w:pStyle w:val="AralkYok"/>
              <w:jc w:val="both"/>
              <w:rPr>
                <w:rFonts w:cstheme="minorHAnsi"/>
                <w:b/>
                <w:sz w:val="16"/>
                <w:szCs w:val="16"/>
              </w:rPr>
            </w:pPr>
            <w:r>
              <w:rPr>
                <w:rFonts w:cstheme="minorHAnsi"/>
                <w:b/>
                <w:sz w:val="16"/>
                <w:szCs w:val="16"/>
              </w:rPr>
              <w:t>2/4</w:t>
            </w:r>
          </w:p>
          <w:p w:rsidR="008B1C46" w:rsidRPr="00BE0CAF" w:rsidRDefault="008B1C46" w:rsidP="005E49EC">
            <w:pPr>
              <w:pStyle w:val="AralkYok"/>
              <w:jc w:val="both"/>
              <w:rPr>
                <w:rFonts w:cstheme="minorHAnsi"/>
                <w:b/>
                <w:sz w:val="16"/>
                <w:szCs w:val="16"/>
              </w:rPr>
            </w:pPr>
          </w:p>
        </w:tc>
        <w:tc>
          <w:tcPr>
            <w:tcW w:w="1559" w:type="dxa"/>
            <w:shd w:val="clear" w:color="auto" w:fill="F2F2F2" w:themeFill="background1" w:themeFillShade="F2"/>
          </w:tcPr>
          <w:p w:rsidR="008B1C46" w:rsidRPr="00BE0CAF" w:rsidRDefault="008B1C46" w:rsidP="005E49EC">
            <w:pPr>
              <w:pStyle w:val="AralkYok"/>
              <w:jc w:val="both"/>
              <w:rPr>
                <w:rFonts w:cstheme="minorHAnsi"/>
                <w:b/>
                <w:sz w:val="16"/>
                <w:szCs w:val="16"/>
              </w:rPr>
            </w:pPr>
            <w:r>
              <w:rPr>
                <w:rFonts w:cstheme="minorHAnsi"/>
                <w:b/>
                <w:sz w:val="16"/>
                <w:szCs w:val="16"/>
              </w:rPr>
              <w:t>2/4</w:t>
            </w:r>
          </w:p>
        </w:tc>
        <w:tc>
          <w:tcPr>
            <w:tcW w:w="1559" w:type="dxa"/>
            <w:shd w:val="clear" w:color="auto" w:fill="F2F2F2" w:themeFill="background1" w:themeFillShade="F2"/>
          </w:tcPr>
          <w:p w:rsidR="008B1C46" w:rsidRPr="00BE0CAF" w:rsidRDefault="008B1C46" w:rsidP="005E49EC">
            <w:pPr>
              <w:pStyle w:val="AralkYok"/>
              <w:jc w:val="both"/>
              <w:rPr>
                <w:rFonts w:cstheme="minorHAnsi"/>
                <w:b/>
                <w:sz w:val="16"/>
                <w:szCs w:val="16"/>
              </w:rPr>
            </w:pPr>
            <w:r>
              <w:rPr>
                <w:rFonts w:cstheme="minorHAnsi"/>
                <w:b/>
                <w:sz w:val="16"/>
                <w:szCs w:val="16"/>
              </w:rPr>
              <w:t>----</w:t>
            </w:r>
          </w:p>
        </w:tc>
        <w:tc>
          <w:tcPr>
            <w:tcW w:w="1559" w:type="dxa"/>
            <w:shd w:val="clear" w:color="auto" w:fill="F2F2F2" w:themeFill="background1" w:themeFillShade="F2"/>
          </w:tcPr>
          <w:p w:rsidR="008B1C46" w:rsidRPr="00BE0CAF" w:rsidRDefault="008B1C46" w:rsidP="00A100FD">
            <w:pPr>
              <w:pStyle w:val="AralkYok"/>
              <w:jc w:val="both"/>
              <w:rPr>
                <w:rFonts w:cstheme="minorHAnsi"/>
                <w:b/>
                <w:sz w:val="16"/>
                <w:szCs w:val="16"/>
              </w:rPr>
            </w:pPr>
            <w:r>
              <w:rPr>
                <w:rFonts w:cstheme="minorHAnsi"/>
                <w:b/>
                <w:sz w:val="16"/>
                <w:szCs w:val="16"/>
              </w:rPr>
              <w:t>----</w:t>
            </w:r>
          </w:p>
        </w:tc>
        <w:tc>
          <w:tcPr>
            <w:tcW w:w="1643" w:type="dxa"/>
            <w:shd w:val="clear" w:color="auto" w:fill="F2F2F2" w:themeFill="background1" w:themeFillShade="F2"/>
          </w:tcPr>
          <w:p w:rsidR="008B1C46" w:rsidRPr="00BE0CAF" w:rsidRDefault="008B1C46" w:rsidP="005E49EC">
            <w:pPr>
              <w:pStyle w:val="AralkYok"/>
              <w:jc w:val="both"/>
              <w:rPr>
                <w:rFonts w:cstheme="minorHAnsi"/>
                <w:b/>
                <w:sz w:val="16"/>
                <w:szCs w:val="16"/>
              </w:rPr>
            </w:pPr>
            <w:r>
              <w:rPr>
                <w:rFonts w:cstheme="minorHAnsi"/>
                <w:b/>
                <w:sz w:val="16"/>
                <w:szCs w:val="16"/>
              </w:rPr>
              <w:t>-----</w:t>
            </w:r>
          </w:p>
        </w:tc>
        <w:tc>
          <w:tcPr>
            <w:tcW w:w="1643" w:type="dxa"/>
            <w:shd w:val="clear" w:color="auto" w:fill="F2F2F2" w:themeFill="background1" w:themeFillShade="F2"/>
          </w:tcPr>
          <w:p w:rsidR="008B1C46" w:rsidRPr="00BE0CAF" w:rsidRDefault="008B1C46" w:rsidP="005E49EC">
            <w:pPr>
              <w:pStyle w:val="AralkYok"/>
              <w:jc w:val="both"/>
              <w:rPr>
                <w:rFonts w:cstheme="minorHAnsi"/>
                <w:b/>
                <w:sz w:val="16"/>
                <w:szCs w:val="16"/>
              </w:rPr>
            </w:pPr>
            <w:r>
              <w:rPr>
                <w:rFonts w:cstheme="minorHAnsi"/>
                <w:b/>
                <w:sz w:val="16"/>
                <w:szCs w:val="16"/>
              </w:rPr>
              <w:t>----</w:t>
            </w:r>
          </w:p>
        </w:tc>
      </w:tr>
    </w:tbl>
    <w:p w:rsidR="00582372" w:rsidRDefault="00582372" w:rsidP="00582372">
      <w:pPr>
        <w:pStyle w:val="AralkYok"/>
        <w:jc w:val="center"/>
        <w:rPr>
          <w:rFonts w:cs="Arial"/>
          <w:b/>
        </w:rPr>
      </w:pPr>
    </w:p>
    <w:p w:rsidR="00582372" w:rsidRDefault="00582372" w:rsidP="00582372">
      <w:pPr>
        <w:pStyle w:val="AralkYok"/>
        <w:jc w:val="center"/>
        <w:rPr>
          <w:rFonts w:cs="Arial"/>
          <w:b/>
        </w:rPr>
      </w:pPr>
    </w:p>
    <w:p w:rsidR="00582372" w:rsidRDefault="00582372" w:rsidP="00582372">
      <w:pPr>
        <w:pStyle w:val="AralkYok"/>
        <w:jc w:val="center"/>
        <w:rPr>
          <w:rFonts w:cs="Arial"/>
          <w:b/>
        </w:rPr>
      </w:pPr>
    </w:p>
    <w:p w:rsidR="00030BCC" w:rsidRDefault="00030BCC" w:rsidP="00F92C1B">
      <w:pPr>
        <w:pStyle w:val="AralkYok"/>
        <w:shd w:val="clear" w:color="auto" w:fill="000000" w:themeFill="text1"/>
        <w:jc w:val="center"/>
        <w:rPr>
          <w:rFonts w:cs="Arial"/>
          <w:b/>
        </w:rPr>
      </w:pPr>
      <w:r w:rsidRPr="00D43F3F">
        <w:rPr>
          <w:rFonts w:cs="Arial"/>
          <w:b/>
        </w:rPr>
        <w:lastRenderedPageBreak/>
        <w:t>II – TAZMİNAT HESABI:</w:t>
      </w:r>
    </w:p>
    <w:p w:rsidR="00194CA9" w:rsidRPr="00D43F3F" w:rsidRDefault="00194CA9" w:rsidP="00265118">
      <w:pPr>
        <w:pStyle w:val="AralkYok"/>
        <w:jc w:val="center"/>
        <w:rPr>
          <w:rFonts w:cs="Arial"/>
          <w:b/>
        </w:rPr>
      </w:pPr>
    </w:p>
    <w:p w:rsidR="00030BCC" w:rsidRPr="00D43F3F" w:rsidRDefault="00030BCC" w:rsidP="00C72D9E">
      <w:pPr>
        <w:pStyle w:val="AralkYok"/>
        <w:jc w:val="both"/>
        <w:rPr>
          <w:rFonts w:cs="Arial"/>
          <w:b/>
        </w:rPr>
      </w:pPr>
      <w:r w:rsidRPr="00D43F3F">
        <w:rPr>
          <w:rFonts w:cs="Arial"/>
          <w:b/>
        </w:rPr>
        <w:t xml:space="preserve">HESAPLAMAYA ESAS KAZANÇLAR: </w:t>
      </w:r>
    </w:p>
    <w:p w:rsidR="00265118" w:rsidRPr="00D43F3F" w:rsidRDefault="00265118" w:rsidP="00C72D9E">
      <w:pPr>
        <w:pStyle w:val="AralkYok"/>
        <w:jc w:val="both"/>
        <w:rPr>
          <w:rFonts w:cs="Arial"/>
          <w:b/>
        </w:rPr>
      </w:pPr>
    </w:p>
    <w:p w:rsidR="00030BCC" w:rsidRPr="00D43F3F" w:rsidRDefault="00030BCC" w:rsidP="00C72D9E">
      <w:pPr>
        <w:pStyle w:val="AralkYok"/>
        <w:jc w:val="both"/>
        <w:rPr>
          <w:rFonts w:cs="Arial"/>
          <w:b/>
        </w:rPr>
      </w:pPr>
      <w:r w:rsidRPr="00D43F3F">
        <w:rPr>
          <w:rFonts w:cs="Arial"/>
          <w:b/>
        </w:rPr>
        <w:t xml:space="preserve">1. İşlemiş Dönem: </w:t>
      </w:r>
    </w:p>
    <w:p w:rsidR="00C11C23" w:rsidRDefault="00313F22" w:rsidP="00C72D9E">
      <w:pPr>
        <w:pStyle w:val="AralkYok"/>
        <w:jc w:val="both"/>
        <w:rPr>
          <w:rFonts w:cs="Arial"/>
        </w:rPr>
      </w:pPr>
      <w:r w:rsidRPr="00D43F3F">
        <w:rPr>
          <w:rFonts w:cs="Arial"/>
        </w:rPr>
        <w:t xml:space="preserve">İşlemiş dönem hesabına esas olmak üzere </w:t>
      </w:r>
      <w:r w:rsidR="00E24220">
        <w:rPr>
          <w:rFonts w:cs="Arial"/>
        </w:rPr>
        <w:t xml:space="preserve">vefat </w:t>
      </w:r>
      <w:r w:rsidRPr="00D43F3F">
        <w:rPr>
          <w:rFonts w:cs="Arial"/>
        </w:rPr>
        <w:t xml:space="preserve">tarihi olan </w:t>
      </w:r>
      <w:r w:rsidR="00CA4A58">
        <w:rPr>
          <w:rFonts w:cs="Arial"/>
        </w:rPr>
        <w:t>09.04.2018</w:t>
      </w:r>
      <w:r w:rsidR="00BE0CAF">
        <w:rPr>
          <w:rFonts w:cs="Arial"/>
        </w:rPr>
        <w:t xml:space="preserve"> </w:t>
      </w:r>
      <w:r w:rsidRPr="00D43F3F">
        <w:rPr>
          <w:rFonts w:cs="Arial"/>
        </w:rPr>
        <w:t xml:space="preserve">tarihinden </w:t>
      </w:r>
      <w:r w:rsidR="00CD7D92">
        <w:rPr>
          <w:rFonts w:cs="Arial"/>
        </w:rPr>
        <w:t xml:space="preserve">kök rapor tarihi olan </w:t>
      </w:r>
      <w:r w:rsidR="00CA4A58">
        <w:rPr>
          <w:rFonts w:cs="Arial"/>
        </w:rPr>
        <w:t>30</w:t>
      </w:r>
      <w:r w:rsidR="009652C9">
        <w:rPr>
          <w:rFonts w:cs="Arial"/>
        </w:rPr>
        <w:t>.</w:t>
      </w:r>
      <w:r w:rsidR="00CA4A58">
        <w:rPr>
          <w:rFonts w:cs="Arial"/>
        </w:rPr>
        <w:t>01</w:t>
      </w:r>
      <w:r w:rsidR="009652C9">
        <w:rPr>
          <w:rFonts w:cs="Arial"/>
        </w:rPr>
        <w:t>.</w:t>
      </w:r>
      <w:r w:rsidR="00CA4A58">
        <w:rPr>
          <w:rFonts w:cs="Arial"/>
        </w:rPr>
        <w:t xml:space="preserve">2021 </w:t>
      </w:r>
      <w:r w:rsidRPr="00D43F3F">
        <w:rPr>
          <w:rFonts w:cs="Arial"/>
        </w:rPr>
        <w:t>tarihi</w:t>
      </w:r>
      <w:r w:rsidR="00CA4A58">
        <w:rPr>
          <w:rFonts w:cs="Arial"/>
        </w:rPr>
        <w:t xml:space="preserve">ne kadar hesaplama yapılmıştır. </w:t>
      </w:r>
      <w:r w:rsidR="007104A5" w:rsidRPr="00D43F3F">
        <w:rPr>
          <w:rFonts w:cs="Arial"/>
        </w:rPr>
        <w:t xml:space="preserve">Belirtilen tarihlerde yürürlükte bulunan asgari ücretler dikkate alınacaktır. </w:t>
      </w:r>
    </w:p>
    <w:p w:rsidR="00973C02" w:rsidRDefault="006E0DC0" w:rsidP="00C72D9E">
      <w:pPr>
        <w:pStyle w:val="AralkYok"/>
        <w:jc w:val="both"/>
        <w:rPr>
          <w:rFonts w:cs="Arial"/>
        </w:rPr>
      </w:pPr>
      <w:r w:rsidRPr="00D43F3F">
        <w:rPr>
          <w:rFonts w:cs="Arial"/>
        </w:rPr>
        <w:t>Buna göre davacı</w:t>
      </w:r>
      <w:r w:rsidR="000E7629">
        <w:rPr>
          <w:rFonts w:cs="Arial"/>
        </w:rPr>
        <w:t xml:space="preserve">nın </w:t>
      </w:r>
      <w:r w:rsidRPr="00D43F3F">
        <w:rPr>
          <w:rFonts w:cs="Arial"/>
        </w:rPr>
        <w:t>bilinen dönem zararları</w:t>
      </w:r>
      <w:r w:rsidR="00C11C23">
        <w:rPr>
          <w:rFonts w:cs="Arial"/>
        </w:rPr>
        <w:t xml:space="preserve"> aşağıdaki tabloda gösterilmiştir:</w:t>
      </w:r>
    </w:p>
    <w:tbl>
      <w:tblPr>
        <w:tblpPr w:leftFromText="141" w:rightFromText="141" w:vertAnchor="text" w:horzAnchor="margin" w:tblpXSpec="center" w:tblpY="172"/>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783"/>
        <w:gridCol w:w="788"/>
        <w:gridCol w:w="528"/>
        <w:gridCol w:w="1013"/>
        <w:gridCol w:w="945"/>
        <w:gridCol w:w="1113"/>
        <w:gridCol w:w="991"/>
        <w:gridCol w:w="862"/>
        <w:gridCol w:w="895"/>
      </w:tblGrid>
      <w:tr w:rsidR="00135A83" w:rsidTr="002C18D0">
        <w:trPr>
          <w:trHeight w:val="257"/>
        </w:trPr>
        <w:tc>
          <w:tcPr>
            <w:tcW w:w="946" w:type="dxa"/>
            <w:shd w:val="clear" w:color="auto" w:fill="DAEEF3" w:themeFill="accent5" w:themeFillTint="33"/>
          </w:tcPr>
          <w:p w:rsidR="00135A83" w:rsidRPr="00A74649" w:rsidRDefault="00135A83" w:rsidP="00BE0CAF">
            <w:pPr>
              <w:jc w:val="center"/>
              <w:rPr>
                <w:rFonts w:asciiTheme="minorHAnsi" w:hAnsiTheme="minorHAnsi" w:cstheme="minorHAnsi"/>
                <w:b/>
                <w:sz w:val="16"/>
                <w:szCs w:val="16"/>
              </w:rPr>
            </w:pPr>
            <w:r w:rsidRPr="00A74649">
              <w:rPr>
                <w:rFonts w:asciiTheme="minorHAnsi" w:hAnsiTheme="minorHAnsi" w:cstheme="minorHAnsi"/>
                <w:b/>
                <w:sz w:val="16"/>
                <w:szCs w:val="16"/>
              </w:rPr>
              <w:t>TARİHLER</w:t>
            </w:r>
          </w:p>
        </w:tc>
        <w:tc>
          <w:tcPr>
            <w:tcW w:w="783" w:type="dxa"/>
            <w:shd w:val="clear" w:color="auto" w:fill="DAEEF3" w:themeFill="accent5" w:themeFillTint="33"/>
          </w:tcPr>
          <w:p w:rsidR="00135A83" w:rsidRPr="00A74649" w:rsidRDefault="00135A83" w:rsidP="00BE0CAF">
            <w:pPr>
              <w:jc w:val="center"/>
              <w:rPr>
                <w:rFonts w:asciiTheme="minorHAnsi" w:hAnsiTheme="minorHAnsi" w:cstheme="minorHAnsi"/>
                <w:b/>
                <w:sz w:val="16"/>
                <w:szCs w:val="16"/>
              </w:rPr>
            </w:pPr>
            <w:r w:rsidRPr="00A74649">
              <w:rPr>
                <w:rFonts w:asciiTheme="minorHAnsi" w:hAnsiTheme="minorHAnsi" w:cstheme="minorHAnsi"/>
                <w:b/>
                <w:sz w:val="16"/>
                <w:szCs w:val="16"/>
              </w:rPr>
              <w:t>ASGARİ ÜCRET (AGİ DAHİL)</w:t>
            </w:r>
          </w:p>
        </w:tc>
        <w:tc>
          <w:tcPr>
            <w:tcW w:w="788" w:type="dxa"/>
            <w:shd w:val="clear" w:color="auto" w:fill="DAEEF3" w:themeFill="accent5" w:themeFillTint="33"/>
          </w:tcPr>
          <w:p w:rsidR="00135A83" w:rsidRPr="00A74649" w:rsidRDefault="00135A83" w:rsidP="00BE0CAF">
            <w:pPr>
              <w:jc w:val="center"/>
              <w:rPr>
                <w:rFonts w:asciiTheme="minorHAnsi" w:hAnsiTheme="minorHAnsi" w:cstheme="minorHAnsi"/>
                <w:b/>
                <w:sz w:val="16"/>
                <w:szCs w:val="16"/>
              </w:rPr>
            </w:pPr>
            <w:r w:rsidRPr="00A74649">
              <w:rPr>
                <w:rFonts w:asciiTheme="minorHAnsi" w:hAnsiTheme="minorHAnsi" w:cstheme="minorHAnsi"/>
                <w:b/>
                <w:sz w:val="16"/>
                <w:szCs w:val="16"/>
              </w:rPr>
              <w:t>GÜNLÜK ÜCRET</w:t>
            </w:r>
          </w:p>
        </w:tc>
        <w:tc>
          <w:tcPr>
            <w:tcW w:w="528" w:type="dxa"/>
            <w:shd w:val="clear" w:color="auto" w:fill="DAEEF3" w:themeFill="accent5" w:themeFillTint="33"/>
          </w:tcPr>
          <w:p w:rsidR="00135A83" w:rsidRPr="00A74649" w:rsidRDefault="00135A83" w:rsidP="00BE0CAF">
            <w:pPr>
              <w:jc w:val="center"/>
              <w:rPr>
                <w:rFonts w:asciiTheme="minorHAnsi" w:hAnsiTheme="minorHAnsi" w:cstheme="minorHAnsi"/>
                <w:b/>
                <w:color w:val="000000"/>
                <w:sz w:val="16"/>
                <w:szCs w:val="16"/>
              </w:rPr>
            </w:pPr>
            <w:r w:rsidRPr="00A74649">
              <w:rPr>
                <w:rFonts w:asciiTheme="minorHAnsi" w:hAnsiTheme="minorHAnsi" w:cstheme="minorHAnsi"/>
                <w:b/>
                <w:color w:val="000000"/>
                <w:sz w:val="16"/>
                <w:szCs w:val="16"/>
              </w:rPr>
              <w:t>GÜN</w:t>
            </w:r>
          </w:p>
        </w:tc>
        <w:tc>
          <w:tcPr>
            <w:tcW w:w="1013" w:type="dxa"/>
            <w:shd w:val="clear" w:color="auto" w:fill="DAEEF3" w:themeFill="accent5" w:themeFillTint="33"/>
          </w:tcPr>
          <w:p w:rsidR="00135A83" w:rsidRPr="00A74649" w:rsidRDefault="00135A83" w:rsidP="00BE0CAF">
            <w:pPr>
              <w:jc w:val="center"/>
              <w:rPr>
                <w:rFonts w:asciiTheme="minorHAnsi" w:hAnsiTheme="minorHAnsi" w:cstheme="minorHAnsi"/>
                <w:b/>
                <w:color w:val="000000"/>
                <w:sz w:val="16"/>
                <w:szCs w:val="16"/>
              </w:rPr>
            </w:pPr>
            <w:r w:rsidRPr="00A74649">
              <w:rPr>
                <w:rFonts w:asciiTheme="minorHAnsi" w:hAnsiTheme="minorHAnsi" w:cstheme="minorHAnsi"/>
                <w:b/>
                <w:color w:val="000000"/>
                <w:sz w:val="16"/>
                <w:szCs w:val="16"/>
              </w:rPr>
              <w:t>DÖNEM ZARARI</w:t>
            </w:r>
          </w:p>
        </w:tc>
        <w:tc>
          <w:tcPr>
            <w:tcW w:w="945" w:type="dxa"/>
            <w:shd w:val="clear" w:color="auto" w:fill="DAEEF3" w:themeFill="accent5" w:themeFillTint="33"/>
          </w:tcPr>
          <w:p w:rsidR="00135A83" w:rsidRPr="00A74649" w:rsidRDefault="00D950E9" w:rsidP="00135A83">
            <w:pPr>
              <w:jc w:val="center"/>
              <w:rPr>
                <w:rFonts w:asciiTheme="minorHAnsi" w:hAnsiTheme="minorHAnsi" w:cstheme="minorHAnsi"/>
                <w:b/>
                <w:sz w:val="16"/>
                <w:szCs w:val="16"/>
              </w:rPr>
            </w:pPr>
            <w:proofErr w:type="gramStart"/>
            <w:r>
              <w:rPr>
                <w:rFonts w:asciiTheme="minorHAnsi" w:hAnsiTheme="minorHAnsi" w:cstheme="minorHAnsi"/>
                <w:b/>
                <w:sz w:val="16"/>
                <w:szCs w:val="16"/>
              </w:rPr>
              <w:t>…….</w:t>
            </w:r>
            <w:proofErr w:type="gramEnd"/>
            <w:r w:rsidR="00135A83">
              <w:rPr>
                <w:rFonts w:asciiTheme="minorHAnsi" w:hAnsiTheme="minorHAnsi" w:cstheme="minorHAnsi"/>
                <w:b/>
                <w:sz w:val="16"/>
                <w:szCs w:val="16"/>
              </w:rPr>
              <w:t>’in</w:t>
            </w:r>
            <w:r w:rsidR="00135A83" w:rsidRPr="00A74649">
              <w:rPr>
                <w:rFonts w:asciiTheme="minorHAnsi" w:hAnsiTheme="minorHAnsi" w:cstheme="minorHAnsi"/>
                <w:b/>
                <w:sz w:val="16"/>
                <w:szCs w:val="16"/>
              </w:rPr>
              <w:t xml:space="preserve"> PAY ORANI</w:t>
            </w:r>
            <w:r w:rsidR="00135A83">
              <w:rPr>
                <w:rFonts w:asciiTheme="minorHAnsi" w:hAnsiTheme="minorHAnsi" w:cstheme="minorHAnsi"/>
                <w:b/>
                <w:sz w:val="16"/>
                <w:szCs w:val="16"/>
              </w:rPr>
              <w:t>NA GÖRE ZARARI</w:t>
            </w:r>
          </w:p>
        </w:tc>
        <w:tc>
          <w:tcPr>
            <w:tcW w:w="1113" w:type="dxa"/>
            <w:shd w:val="clear" w:color="auto" w:fill="DAEEF3" w:themeFill="accent5" w:themeFillTint="33"/>
          </w:tcPr>
          <w:p w:rsidR="00135A83" w:rsidRPr="00A74649" w:rsidRDefault="00D950E9" w:rsidP="00BE0CAF">
            <w:pPr>
              <w:jc w:val="center"/>
              <w:rPr>
                <w:rFonts w:asciiTheme="minorHAnsi" w:hAnsiTheme="minorHAnsi" w:cstheme="minorHAnsi"/>
                <w:b/>
                <w:color w:val="000000"/>
                <w:sz w:val="16"/>
                <w:szCs w:val="16"/>
              </w:rPr>
            </w:pPr>
            <w:proofErr w:type="gramStart"/>
            <w:r>
              <w:rPr>
                <w:rFonts w:asciiTheme="minorHAnsi" w:hAnsiTheme="minorHAnsi" w:cstheme="minorHAnsi"/>
                <w:b/>
                <w:sz w:val="16"/>
                <w:szCs w:val="16"/>
              </w:rPr>
              <w:t>…….</w:t>
            </w:r>
            <w:proofErr w:type="gramEnd"/>
            <w:r w:rsidR="00135A83">
              <w:rPr>
                <w:rFonts w:asciiTheme="minorHAnsi" w:hAnsiTheme="minorHAnsi" w:cstheme="minorHAnsi"/>
                <w:b/>
                <w:sz w:val="16"/>
                <w:szCs w:val="16"/>
              </w:rPr>
              <w:t>’un</w:t>
            </w:r>
            <w:r w:rsidR="00135A83" w:rsidRPr="00A74649">
              <w:rPr>
                <w:rFonts w:asciiTheme="minorHAnsi" w:hAnsiTheme="minorHAnsi" w:cstheme="minorHAnsi"/>
                <w:b/>
                <w:sz w:val="16"/>
                <w:szCs w:val="16"/>
              </w:rPr>
              <w:t xml:space="preserve"> PAY ORANI</w:t>
            </w:r>
            <w:r w:rsidR="00135A83">
              <w:rPr>
                <w:rFonts w:asciiTheme="minorHAnsi" w:hAnsiTheme="minorHAnsi" w:cstheme="minorHAnsi"/>
                <w:b/>
                <w:sz w:val="16"/>
                <w:szCs w:val="16"/>
              </w:rPr>
              <w:t>NA GÖRE ZARARI</w:t>
            </w:r>
          </w:p>
        </w:tc>
        <w:tc>
          <w:tcPr>
            <w:tcW w:w="991" w:type="dxa"/>
            <w:shd w:val="clear" w:color="auto" w:fill="DAEEF3" w:themeFill="accent5" w:themeFillTint="33"/>
          </w:tcPr>
          <w:p w:rsidR="00135A83" w:rsidRPr="00A74649" w:rsidRDefault="00D950E9" w:rsidP="00BE0CAF">
            <w:pPr>
              <w:jc w:val="center"/>
              <w:rPr>
                <w:rFonts w:asciiTheme="minorHAnsi" w:hAnsiTheme="minorHAnsi" w:cstheme="minorHAnsi"/>
                <w:b/>
                <w:color w:val="000000"/>
                <w:sz w:val="16"/>
                <w:szCs w:val="16"/>
              </w:rPr>
            </w:pPr>
            <w:proofErr w:type="gramStart"/>
            <w:r>
              <w:rPr>
                <w:rFonts w:asciiTheme="minorHAnsi" w:hAnsiTheme="minorHAnsi" w:cstheme="minorHAnsi"/>
                <w:b/>
                <w:sz w:val="16"/>
                <w:szCs w:val="16"/>
              </w:rPr>
              <w:t>……..</w:t>
            </w:r>
            <w:proofErr w:type="gramEnd"/>
            <w:r w:rsidR="00135A83">
              <w:rPr>
                <w:rFonts w:asciiTheme="minorHAnsi" w:hAnsiTheme="minorHAnsi" w:cstheme="minorHAnsi"/>
                <w:b/>
                <w:sz w:val="16"/>
                <w:szCs w:val="16"/>
              </w:rPr>
              <w:t>’</w:t>
            </w:r>
            <w:proofErr w:type="spellStart"/>
            <w:r w:rsidR="00135A83">
              <w:rPr>
                <w:rFonts w:asciiTheme="minorHAnsi" w:hAnsiTheme="minorHAnsi" w:cstheme="minorHAnsi"/>
                <w:b/>
                <w:sz w:val="16"/>
                <w:szCs w:val="16"/>
              </w:rPr>
              <w:t>nin</w:t>
            </w:r>
            <w:proofErr w:type="spellEnd"/>
            <w:r w:rsidR="00135A83" w:rsidRPr="00A74649">
              <w:rPr>
                <w:rFonts w:asciiTheme="minorHAnsi" w:hAnsiTheme="minorHAnsi" w:cstheme="minorHAnsi"/>
                <w:b/>
                <w:sz w:val="16"/>
                <w:szCs w:val="16"/>
              </w:rPr>
              <w:t xml:space="preserve"> PAY ORANI</w:t>
            </w:r>
            <w:r w:rsidR="00135A83">
              <w:rPr>
                <w:rFonts w:asciiTheme="minorHAnsi" w:hAnsiTheme="minorHAnsi" w:cstheme="minorHAnsi"/>
                <w:b/>
                <w:sz w:val="16"/>
                <w:szCs w:val="16"/>
              </w:rPr>
              <w:t>NA GÖRE ZARARI</w:t>
            </w:r>
          </w:p>
        </w:tc>
        <w:tc>
          <w:tcPr>
            <w:tcW w:w="862" w:type="dxa"/>
            <w:shd w:val="clear" w:color="auto" w:fill="DAEEF3" w:themeFill="accent5" w:themeFillTint="33"/>
          </w:tcPr>
          <w:p w:rsidR="00135A83" w:rsidRPr="00A74649" w:rsidRDefault="00D950E9" w:rsidP="00BE0CAF">
            <w:pPr>
              <w:jc w:val="center"/>
              <w:rPr>
                <w:rFonts w:asciiTheme="minorHAnsi" w:hAnsiTheme="minorHAnsi" w:cstheme="minorHAnsi"/>
                <w:b/>
                <w:color w:val="000000"/>
                <w:sz w:val="16"/>
                <w:szCs w:val="16"/>
              </w:rPr>
            </w:pPr>
            <w:proofErr w:type="gramStart"/>
            <w:r>
              <w:rPr>
                <w:rFonts w:asciiTheme="minorHAnsi" w:hAnsiTheme="minorHAnsi" w:cstheme="minorHAnsi"/>
                <w:b/>
                <w:sz w:val="16"/>
                <w:szCs w:val="16"/>
              </w:rPr>
              <w:t>……..</w:t>
            </w:r>
            <w:proofErr w:type="gramEnd"/>
            <w:r w:rsidR="00135A83">
              <w:rPr>
                <w:rFonts w:asciiTheme="minorHAnsi" w:hAnsiTheme="minorHAnsi" w:cstheme="minorHAnsi"/>
                <w:b/>
                <w:sz w:val="16"/>
                <w:szCs w:val="16"/>
              </w:rPr>
              <w:t>’</w:t>
            </w:r>
            <w:proofErr w:type="spellStart"/>
            <w:r w:rsidR="00135A83">
              <w:rPr>
                <w:rFonts w:asciiTheme="minorHAnsi" w:hAnsiTheme="minorHAnsi" w:cstheme="minorHAnsi"/>
                <w:b/>
                <w:sz w:val="16"/>
                <w:szCs w:val="16"/>
              </w:rPr>
              <w:t>nin</w:t>
            </w:r>
            <w:proofErr w:type="spellEnd"/>
            <w:r w:rsidR="00135A83">
              <w:rPr>
                <w:rFonts w:asciiTheme="minorHAnsi" w:hAnsiTheme="minorHAnsi" w:cstheme="minorHAnsi"/>
                <w:b/>
                <w:sz w:val="16"/>
                <w:szCs w:val="16"/>
              </w:rPr>
              <w:t xml:space="preserve"> </w:t>
            </w:r>
            <w:r w:rsidR="00135A83" w:rsidRPr="00A74649">
              <w:rPr>
                <w:rFonts w:asciiTheme="minorHAnsi" w:hAnsiTheme="minorHAnsi" w:cstheme="minorHAnsi"/>
                <w:b/>
                <w:sz w:val="16"/>
                <w:szCs w:val="16"/>
              </w:rPr>
              <w:t xml:space="preserve"> PAY ORANI</w:t>
            </w:r>
            <w:r w:rsidR="00135A83">
              <w:rPr>
                <w:rFonts w:asciiTheme="minorHAnsi" w:hAnsiTheme="minorHAnsi" w:cstheme="minorHAnsi"/>
                <w:b/>
                <w:sz w:val="16"/>
                <w:szCs w:val="16"/>
              </w:rPr>
              <w:t>NA GÖRE ZARARI</w:t>
            </w:r>
          </w:p>
        </w:tc>
        <w:tc>
          <w:tcPr>
            <w:tcW w:w="895" w:type="dxa"/>
            <w:shd w:val="clear" w:color="auto" w:fill="DAEEF3" w:themeFill="accent5" w:themeFillTint="33"/>
          </w:tcPr>
          <w:p w:rsidR="00135A83" w:rsidRDefault="00D950E9" w:rsidP="00BE0CAF">
            <w:pPr>
              <w:jc w:val="center"/>
              <w:rPr>
                <w:rFonts w:asciiTheme="minorHAnsi" w:hAnsiTheme="minorHAnsi" w:cstheme="minorHAnsi"/>
                <w:b/>
                <w:sz w:val="16"/>
                <w:szCs w:val="16"/>
              </w:rPr>
            </w:pPr>
            <w:proofErr w:type="gramStart"/>
            <w:r>
              <w:rPr>
                <w:rFonts w:asciiTheme="minorHAnsi" w:hAnsiTheme="minorHAnsi" w:cstheme="minorHAnsi"/>
                <w:b/>
                <w:sz w:val="16"/>
                <w:szCs w:val="16"/>
              </w:rPr>
              <w:t>……..</w:t>
            </w:r>
            <w:proofErr w:type="gramEnd"/>
            <w:r w:rsidR="00135A83">
              <w:rPr>
                <w:rFonts w:asciiTheme="minorHAnsi" w:hAnsiTheme="minorHAnsi" w:cstheme="minorHAnsi"/>
                <w:b/>
                <w:sz w:val="16"/>
                <w:szCs w:val="16"/>
              </w:rPr>
              <w:t>’</w:t>
            </w:r>
            <w:proofErr w:type="spellStart"/>
            <w:r w:rsidR="00135A83">
              <w:rPr>
                <w:rFonts w:asciiTheme="minorHAnsi" w:hAnsiTheme="minorHAnsi" w:cstheme="minorHAnsi"/>
                <w:b/>
                <w:sz w:val="16"/>
                <w:szCs w:val="16"/>
              </w:rPr>
              <w:t>ın</w:t>
            </w:r>
            <w:proofErr w:type="spellEnd"/>
            <w:r w:rsidR="00135A83">
              <w:rPr>
                <w:rFonts w:asciiTheme="minorHAnsi" w:hAnsiTheme="minorHAnsi" w:cstheme="minorHAnsi"/>
                <w:b/>
                <w:sz w:val="16"/>
                <w:szCs w:val="16"/>
              </w:rPr>
              <w:t xml:space="preserve"> Pay Oranına Göre Zararı</w:t>
            </w:r>
          </w:p>
        </w:tc>
      </w:tr>
      <w:tr w:rsidR="00135A83" w:rsidTr="002C18D0">
        <w:trPr>
          <w:trHeight w:val="257"/>
        </w:trPr>
        <w:tc>
          <w:tcPr>
            <w:tcW w:w="946" w:type="dxa"/>
            <w:shd w:val="clear" w:color="auto" w:fill="F2F2F2" w:themeFill="background1" w:themeFillShade="F2"/>
          </w:tcPr>
          <w:p w:rsidR="00135A83" w:rsidRPr="00135A83" w:rsidRDefault="00135A83" w:rsidP="00135A83">
            <w:pPr>
              <w:pStyle w:val="AralkYok"/>
              <w:jc w:val="right"/>
              <w:rPr>
                <w:rFonts w:cstheme="minorHAnsi"/>
                <w:sz w:val="16"/>
                <w:szCs w:val="16"/>
              </w:rPr>
            </w:pPr>
            <w:r w:rsidRPr="00135A83">
              <w:rPr>
                <w:rFonts w:cstheme="minorHAnsi"/>
                <w:sz w:val="16"/>
                <w:szCs w:val="16"/>
              </w:rPr>
              <w:t>09.04.2018</w:t>
            </w:r>
          </w:p>
          <w:p w:rsidR="00135A83" w:rsidRPr="00135A83" w:rsidRDefault="00135A83" w:rsidP="00135A83">
            <w:pPr>
              <w:pStyle w:val="AralkYok"/>
              <w:jc w:val="right"/>
              <w:rPr>
                <w:rFonts w:cstheme="minorHAnsi"/>
                <w:sz w:val="16"/>
                <w:szCs w:val="16"/>
              </w:rPr>
            </w:pPr>
            <w:r w:rsidRPr="00135A83">
              <w:rPr>
                <w:rFonts w:cstheme="minorHAnsi"/>
                <w:sz w:val="16"/>
                <w:szCs w:val="16"/>
              </w:rPr>
              <w:t>14.04.2018</w:t>
            </w:r>
          </w:p>
        </w:tc>
        <w:tc>
          <w:tcPr>
            <w:tcW w:w="783"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r w:rsidRPr="00135A83">
              <w:rPr>
                <w:rFonts w:cstheme="minorHAnsi"/>
                <w:color w:val="000000"/>
                <w:sz w:val="16"/>
                <w:szCs w:val="16"/>
              </w:rPr>
              <w:t>1.603,12</w:t>
            </w:r>
          </w:p>
        </w:tc>
        <w:tc>
          <w:tcPr>
            <w:tcW w:w="788"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r w:rsidRPr="00135A83">
              <w:rPr>
                <w:rFonts w:cstheme="minorHAnsi"/>
                <w:color w:val="000000"/>
                <w:sz w:val="16"/>
                <w:szCs w:val="16"/>
              </w:rPr>
              <w:t>53,44</w:t>
            </w:r>
          </w:p>
        </w:tc>
        <w:tc>
          <w:tcPr>
            <w:tcW w:w="528"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r w:rsidRPr="00135A83">
              <w:rPr>
                <w:rFonts w:cstheme="minorHAnsi"/>
                <w:color w:val="000000"/>
                <w:sz w:val="16"/>
                <w:szCs w:val="16"/>
              </w:rPr>
              <w:t>5</w:t>
            </w:r>
          </w:p>
        </w:tc>
        <w:tc>
          <w:tcPr>
            <w:tcW w:w="1013"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267,20</w:t>
            </w:r>
          </w:p>
        </w:tc>
        <w:tc>
          <w:tcPr>
            <w:tcW w:w="945"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76,34</w:t>
            </w:r>
          </w:p>
        </w:tc>
        <w:tc>
          <w:tcPr>
            <w:tcW w:w="1113"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38,17</w:t>
            </w:r>
          </w:p>
        </w:tc>
        <w:tc>
          <w:tcPr>
            <w:tcW w:w="991"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38,17</w:t>
            </w:r>
          </w:p>
        </w:tc>
        <w:tc>
          <w:tcPr>
            <w:tcW w:w="862"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38,17</w:t>
            </w:r>
          </w:p>
        </w:tc>
        <w:tc>
          <w:tcPr>
            <w:tcW w:w="895"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0,00</w:t>
            </w:r>
          </w:p>
        </w:tc>
      </w:tr>
      <w:tr w:rsidR="00135A83" w:rsidTr="002C18D0">
        <w:trPr>
          <w:trHeight w:val="257"/>
        </w:trPr>
        <w:tc>
          <w:tcPr>
            <w:tcW w:w="946" w:type="dxa"/>
            <w:shd w:val="clear" w:color="auto" w:fill="F2F2F2" w:themeFill="background1" w:themeFillShade="F2"/>
          </w:tcPr>
          <w:p w:rsidR="00135A83" w:rsidRPr="00135A83" w:rsidRDefault="00135A83" w:rsidP="00135A83">
            <w:pPr>
              <w:pStyle w:val="AralkYok"/>
              <w:jc w:val="right"/>
              <w:rPr>
                <w:rFonts w:cstheme="minorHAnsi"/>
                <w:sz w:val="16"/>
                <w:szCs w:val="16"/>
              </w:rPr>
            </w:pPr>
            <w:r w:rsidRPr="00135A83">
              <w:rPr>
                <w:rFonts w:cstheme="minorHAnsi"/>
                <w:sz w:val="16"/>
                <w:szCs w:val="16"/>
              </w:rPr>
              <w:t>14.04.2018</w:t>
            </w:r>
          </w:p>
          <w:p w:rsidR="00135A83" w:rsidRPr="00135A83" w:rsidRDefault="00135A83" w:rsidP="00135A83">
            <w:pPr>
              <w:pStyle w:val="AralkYok"/>
              <w:jc w:val="right"/>
              <w:rPr>
                <w:rFonts w:cstheme="minorHAnsi"/>
                <w:sz w:val="16"/>
                <w:szCs w:val="16"/>
              </w:rPr>
            </w:pPr>
            <w:r w:rsidRPr="00135A83">
              <w:rPr>
                <w:rFonts w:cstheme="minorHAnsi"/>
                <w:sz w:val="16"/>
                <w:szCs w:val="16"/>
              </w:rPr>
              <w:t>31.12.2018</w:t>
            </w:r>
          </w:p>
        </w:tc>
        <w:tc>
          <w:tcPr>
            <w:tcW w:w="783"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r w:rsidRPr="00135A83">
              <w:rPr>
                <w:rFonts w:cstheme="minorHAnsi"/>
                <w:color w:val="000000"/>
                <w:sz w:val="16"/>
                <w:szCs w:val="16"/>
              </w:rPr>
              <w:t>1.603,12</w:t>
            </w:r>
          </w:p>
        </w:tc>
        <w:tc>
          <w:tcPr>
            <w:tcW w:w="788"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r w:rsidRPr="00135A83">
              <w:rPr>
                <w:rFonts w:cstheme="minorHAnsi"/>
                <w:color w:val="000000"/>
                <w:sz w:val="16"/>
                <w:szCs w:val="16"/>
              </w:rPr>
              <w:t>53,44</w:t>
            </w:r>
          </w:p>
        </w:tc>
        <w:tc>
          <w:tcPr>
            <w:tcW w:w="528"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r>
              <w:rPr>
                <w:rFonts w:cstheme="minorHAnsi"/>
                <w:color w:val="000000"/>
                <w:sz w:val="16"/>
                <w:szCs w:val="16"/>
              </w:rPr>
              <w:t>255</w:t>
            </w:r>
          </w:p>
        </w:tc>
        <w:tc>
          <w:tcPr>
            <w:tcW w:w="1013"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13.627,20</w:t>
            </w:r>
          </w:p>
        </w:tc>
        <w:tc>
          <w:tcPr>
            <w:tcW w:w="945"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3.406,80</w:t>
            </w:r>
          </w:p>
        </w:tc>
        <w:tc>
          <w:tcPr>
            <w:tcW w:w="1113"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1.703,40</w:t>
            </w:r>
          </w:p>
        </w:tc>
        <w:tc>
          <w:tcPr>
            <w:tcW w:w="991"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1.703,40</w:t>
            </w:r>
          </w:p>
        </w:tc>
        <w:tc>
          <w:tcPr>
            <w:tcW w:w="862"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1.703,40</w:t>
            </w:r>
          </w:p>
        </w:tc>
        <w:tc>
          <w:tcPr>
            <w:tcW w:w="895"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1.703,40</w:t>
            </w:r>
          </w:p>
        </w:tc>
      </w:tr>
      <w:tr w:rsidR="00135A83" w:rsidTr="002C18D0">
        <w:trPr>
          <w:trHeight w:val="257"/>
        </w:trPr>
        <w:tc>
          <w:tcPr>
            <w:tcW w:w="946" w:type="dxa"/>
            <w:shd w:val="clear" w:color="auto" w:fill="F2F2F2" w:themeFill="background1" w:themeFillShade="F2"/>
          </w:tcPr>
          <w:p w:rsidR="00135A83" w:rsidRPr="00135A83" w:rsidRDefault="00135A83" w:rsidP="00135A83">
            <w:pPr>
              <w:pStyle w:val="AralkYok"/>
              <w:jc w:val="right"/>
              <w:rPr>
                <w:rFonts w:cstheme="minorHAnsi"/>
                <w:sz w:val="16"/>
                <w:szCs w:val="16"/>
              </w:rPr>
            </w:pPr>
            <w:r w:rsidRPr="00135A83">
              <w:rPr>
                <w:rFonts w:cstheme="minorHAnsi"/>
                <w:sz w:val="16"/>
                <w:szCs w:val="16"/>
              </w:rPr>
              <w:t>01.01.2019</w:t>
            </w:r>
          </w:p>
          <w:p w:rsidR="00135A83" w:rsidRPr="00135A83" w:rsidRDefault="00135A83" w:rsidP="00135A83">
            <w:pPr>
              <w:pStyle w:val="AralkYok"/>
              <w:jc w:val="right"/>
              <w:rPr>
                <w:rFonts w:cstheme="minorHAnsi"/>
                <w:sz w:val="16"/>
                <w:szCs w:val="16"/>
              </w:rPr>
            </w:pPr>
            <w:r w:rsidRPr="00135A83">
              <w:rPr>
                <w:rFonts w:cstheme="minorHAnsi"/>
                <w:sz w:val="16"/>
                <w:szCs w:val="16"/>
              </w:rPr>
              <w:t>31.12.2019</w:t>
            </w:r>
          </w:p>
        </w:tc>
        <w:tc>
          <w:tcPr>
            <w:tcW w:w="783"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r w:rsidRPr="00135A83">
              <w:rPr>
                <w:rFonts w:cstheme="minorHAnsi"/>
                <w:color w:val="000000"/>
                <w:sz w:val="16"/>
                <w:szCs w:val="16"/>
              </w:rPr>
              <w:t>2.020,90</w:t>
            </w:r>
          </w:p>
        </w:tc>
        <w:tc>
          <w:tcPr>
            <w:tcW w:w="788"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r w:rsidRPr="00135A83">
              <w:rPr>
                <w:rFonts w:cstheme="minorHAnsi"/>
                <w:color w:val="000000"/>
                <w:sz w:val="16"/>
                <w:szCs w:val="16"/>
              </w:rPr>
              <w:t>67,36</w:t>
            </w:r>
          </w:p>
        </w:tc>
        <w:tc>
          <w:tcPr>
            <w:tcW w:w="528"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r>
              <w:rPr>
                <w:rFonts w:cstheme="minorHAnsi"/>
                <w:color w:val="000000"/>
                <w:sz w:val="16"/>
                <w:szCs w:val="16"/>
              </w:rPr>
              <w:t>360</w:t>
            </w:r>
          </w:p>
        </w:tc>
        <w:tc>
          <w:tcPr>
            <w:tcW w:w="1013"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24.249,60</w:t>
            </w:r>
          </w:p>
        </w:tc>
        <w:tc>
          <w:tcPr>
            <w:tcW w:w="945"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6.062,40</w:t>
            </w:r>
          </w:p>
        </w:tc>
        <w:tc>
          <w:tcPr>
            <w:tcW w:w="1113"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3.031,20</w:t>
            </w:r>
          </w:p>
        </w:tc>
        <w:tc>
          <w:tcPr>
            <w:tcW w:w="991"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3.031,20</w:t>
            </w:r>
          </w:p>
        </w:tc>
        <w:tc>
          <w:tcPr>
            <w:tcW w:w="862"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3.031,20</w:t>
            </w:r>
          </w:p>
        </w:tc>
        <w:tc>
          <w:tcPr>
            <w:tcW w:w="895"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3.031,20</w:t>
            </w:r>
          </w:p>
        </w:tc>
      </w:tr>
      <w:tr w:rsidR="00135A83" w:rsidTr="002C18D0">
        <w:trPr>
          <w:trHeight w:val="257"/>
        </w:trPr>
        <w:tc>
          <w:tcPr>
            <w:tcW w:w="946" w:type="dxa"/>
            <w:shd w:val="clear" w:color="auto" w:fill="F2F2F2" w:themeFill="background1" w:themeFillShade="F2"/>
          </w:tcPr>
          <w:p w:rsidR="00135A83" w:rsidRPr="00135A83" w:rsidRDefault="00135A83" w:rsidP="00135A83">
            <w:pPr>
              <w:pStyle w:val="AralkYok"/>
              <w:jc w:val="right"/>
              <w:rPr>
                <w:rFonts w:cstheme="minorHAnsi"/>
                <w:sz w:val="16"/>
                <w:szCs w:val="16"/>
              </w:rPr>
            </w:pPr>
            <w:r w:rsidRPr="00135A83">
              <w:rPr>
                <w:rFonts w:cstheme="minorHAnsi"/>
                <w:sz w:val="16"/>
                <w:szCs w:val="16"/>
              </w:rPr>
              <w:t>01.01.2020</w:t>
            </w:r>
          </w:p>
          <w:p w:rsidR="00135A83" w:rsidRPr="00135A83" w:rsidRDefault="00135A83" w:rsidP="00135A83">
            <w:pPr>
              <w:pStyle w:val="AralkYok"/>
              <w:jc w:val="right"/>
              <w:rPr>
                <w:rFonts w:cstheme="minorHAnsi"/>
                <w:sz w:val="16"/>
                <w:szCs w:val="16"/>
              </w:rPr>
            </w:pPr>
            <w:r w:rsidRPr="00135A83">
              <w:rPr>
                <w:rFonts w:cstheme="minorHAnsi"/>
                <w:sz w:val="16"/>
                <w:szCs w:val="16"/>
              </w:rPr>
              <w:t>31.12.2020</w:t>
            </w:r>
          </w:p>
        </w:tc>
        <w:tc>
          <w:tcPr>
            <w:tcW w:w="783"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r w:rsidRPr="00135A83">
              <w:rPr>
                <w:rFonts w:cstheme="minorHAnsi"/>
                <w:color w:val="000000"/>
                <w:sz w:val="16"/>
                <w:szCs w:val="16"/>
              </w:rPr>
              <w:t>2.324,71</w:t>
            </w:r>
          </w:p>
        </w:tc>
        <w:tc>
          <w:tcPr>
            <w:tcW w:w="788"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r w:rsidRPr="00135A83">
              <w:rPr>
                <w:rFonts w:cstheme="minorHAnsi"/>
                <w:color w:val="000000"/>
                <w:sz w:val="16"/>
                <w:szCs w:val="16"/>
              </w:rPr>
              <w:t>77,49</w:t>
            </w:r>
          </w:p>
        </w:tc>
        <w:tc>
          <w:tcPr>
            <w:tcW w:w="528"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r>
              <w:rPr>
                <w:rFonts w:cstheme="minorHAnsi"/>
                <w:color w:val="000000"/>
                <w:sz w:val="16"/>
                <w:szCs w:val="16"/>
              </w:rPr>
              <w:t>3</w:t>
            </w:r>
            <w:r w:rsidRPr="00135A83">
              <w:rPr>
                <w:rFonts w:cstheme="minorHAnsi"/>
                <w:color w:val="000000"/>
                <w:sz w:val="16"/>
                <w:szCs w:val="16"/>
              </w:rPr>
              <w:t>60</w:t>
            </w:r>
          </w:p>
        </w:tc>
        <w:tc>
          <w:tcPr>
            <w:tcW w:w="1013"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27.896,40</w:t>
            </w:r>
          </w:p>
        </w:tc>
        <w:tc>
          <w:tcPr>
            <w:tcW w:w="945"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6.974,10</w:t>
            </w:r>
          </w:p>
        </w:tc>
        <w:tc>
          <w:tcPr>
            <w:tcW w:w="1113"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3.487,05</w:t>
            </w:r>
          </w:p>
        </w:tc>
        <w:tc>
          <w:tcPr>
            <w:tcW w:w="991"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3.487,05</w:t>
            </w:r>
          </w:p>
        </w:tc>
        <w:tc>
          <w:tcPr>
            <w:tcW w:w="862"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3.487,05</w:t>
            </w:r>
          </w:p>
        </w:tc>
        <w:tc>
          <w:tcPr>
            <w:tcW w:w="895"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3.487,05</w:t>
            </w:r>
          </w:p>
        </w:tc>
      </w:tr>
      <w:tr w:rsidR="00135A83" w:rsidTr="002C18D0">
        <w:trPr>
          <w:trHeight w:val="257"/>
        </w:trPr>
        <w:tc>
          <w:tcPr>
            <w:tcW w:w="946" w:type="dxa"/>
            <w:shd w:val="clear" w:color="auto" w:fill="F2F2F2" w:themeFill="background1" w:themeFillShade="F2"/>
          </w:tcPr>
          <w:p w:rsidR="00135A83" w:rsidRPr="00135A83" w:rsidRDefault="00135A83" w:rsidP="00135A83">
            <w:pPr>
              <w:pStyle w:val="AralkYok"/>
              <w:jc w:val="right"/>
              <w:rPr>
                <w:rFonts w:cstheme="minorHAnsi"/>
                <w:sz w:val="16"/>
                <w:szCs w:val="16"/>
              </w:rPr>
            </w:pPr>
            <w:r w:rsidRPr="00135A83">
              <w:rPr>
                <w:rFonts w:cstheme="minorHAnsi"/>
                <w:sz w:val="16"/>
                <w:szCs w:val="16"/>
              </w:rPr>
              <w:t>01.01.2021</w:t>
            </w:r>
          </w:p>
          <w:p w:rsidR="00135A83" w:rsidRPr="00135A83" w:rsidRDefault="00135A83" w:rsidP="00135A83">
            <w:pPr>
              <w:pStyle w:val="AralkYok"/>
              <w:jc w:val="right"/>
              <w:rPr>
                <w:rFonts w:cstheme="minorHAnsi"/>
                <w:sz w:val="16"/>
                <w:szCs w:val="16"/>
              </w:rPr>
            </w:pPr>
            <w:r w:rsidRPr="00135A83">
              <w:rPr>
                <w:rFonts w:cstheme="minorHAnsi"/>
                <w:sz w:val="16"/>
                <w:szCs w:val="16"/>
              </w:rPr>
              <w:t>30.01.2021</w:t>
            </w:r>
          </w:p>
        </w:tc>
        <w:tc>
          <w:tcPr>
            <w:tcW w:w="783"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r w:rsidRPr="00135A83">
              <w:rPr>
                <w:rFonts w:cstheme="minorHAnsi"/>
                <w:color w:val="000000"/>
                <w:sz w:val="16"/>
                <w:szCs w:val="16"/>
              </w:rPr>
              <w:t>2.825,90</w:t>
            </w:r>
          </w:p>
        </w:tc>
        <w:tc>
          <w:tcPr>
            <w:tcW w:w="788"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r w:rsidRPr="00135A83">
              <w:rPr>
                <w:rFonts w:cstheme="minorHAnsi"/>
                <w:color w:val="000000"/>
                <w:sz w:val="16"/>
                <w:szCs w:val="16"/>
              </w:rPr>
              <w:t>94,20</w:t>
            </w:r>
          </w:p>
        </w:tc>
        <w:tc>
          <w:tcPr>
            <w:tcW w:w="528"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r>
              <w:rPr>
                <w:rFonts w:cstheme="minorHAnsi"/>
                <w:color w:val="000000"/>
                <w:sz w:val="16"/>
                <w:szCs w:val="16"/>
              </w:rPr>
              <w:t>30</w:t>
            </w:r>
          </w:p>
        </w:tc>
        <w:tc>
          <w:tcPr>
            <w:tcW w:w="1013"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2.826,00</w:t>
            </w:r>
          </w:p>
        </w:tc>
        <w:tc>
          <w:tcPr>
            <w:tcW w:w="945"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706,50</w:t>
            </w:r>
          </w:p>
        </w:tc>
        <w:tc>
          <w:tcPr>
            <w:tcW w:w="1113"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353,25</w:t>
            </w:r>
          </w:p>
        </w:tc>
        <w:tc>
          <w:tcPr>
            <w:tcW w:w="991"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353,25</w:t>
            </w:r>
          </w:p>
        </w:tc>
        <w:tc>
          <w:tcPr>
            <w:tcW w:w="862"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353,25</w:t>
            </w:r>
          </w:p>
        </w:tc>
        <w:tc>
          <w:tcPr>
            <w:tcW w:w="895" w:type="dxa"/>
            <w:shd w:val="clear" w:color="auto" w:fill="F2F2F2" w:themeFill="background1" w:themeFillShade="F2"/>
          </w:tcPr>
          <w:p w:rsidR="00135A83" w:rsidRDefault="00135A83" w:rsidP="00135A83">
            <w:pPr>
              <w:jc w:val="right"/>
              <w:rPr>
                <w:rFonts w:ascii="Calibri" w:hAnsi="Calibri" w:cs="Calibri"/>
                <w:color w:val="000000"/>
                <w:sz w:val="16"/>
                <w:szCs w:val="16"/>
              </w:rPr>
            </w:pPr>
            <w:r>
              <w:rPr>
                <w:rFonts w:ascii="Calibri" w:hAnsi="Calibri" w:cs="Calibri"/>
                <w:color w:val="000000"/>
                <w:sz w:val="16"/>
                <w:szCs w:val="16"/>
              </w:rPr>
              <w:t>353,25</w:t>
            </w:r>
          </w:p>
        </w:tc>
      </w:tr>
      <w:tr w:rsidR="00135A83" w:rsidTr="002C18D0">
        <w:trPr>
          <w:trHeight w:val="257"/>
        </w:trPr>
        <w:tc>
          <w:tcPr>
            <w:tcW w:w="946" w:type="dxa"/>
            <w:shd w:val="clear" w:color="auto" w:fill="F2F2F2" w:themeFill="background1" w:themeFillShade="F2"/>
          </w:tcPr>
          <w:p w:rsidR="00135A83" w:rsidRPr="00135A83" w:rsidRDefault="00135A83" w:rsidP="00135A83">
            <w:pPr>
              <w:pStyle w:val="AralkYok"/>
              <w:jc w:val="right"/>
              <w:rPr>
                <w:rFonts w:cstheme="minorHAnsi"/>
                <w:sz w:val="16"/>
                <w:szCs w:val="16"/>
              </w:rPr>
            </w:pPr>
          </w:p>
        </w:tc>
        <w:tc>
          <w:tcPr>
            <w:tcW w:w="783"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p>
        </w:tc>
        <w:tc>
          <w:tcPr>
            <w:tcW w:w="788"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p>
        </w:tc>
        <w:tc>
          <w:tcPr>
            <w:tcW w:w="528"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p>
        </w:tc>
        <w:tc>
          <w:tcPr>
            <w:tcW w:w="1013" w:type="dxa"/>
            <w:shd w:val="clear" w:color="auto" w:fill="F2F2F2" w:themeFill="background1" w:themeFillShade="F2"/>
          </w:tcPr>
          <w:p w:rsidR="00135A83" w:rsidRPr="00135A83" w:rsidRDefault="00135A83" w:rsidP="00135A83">
            <w:pPr>
              <w:pStyle w:val="AralkYok"/>
              <w:jc w:val="right"/>
              <w:rPr>
                <w:rFonts w:cstheme="minorHAnsi"/>
                <w:color w:val="000000"/>
                <w:sz w:val="16"/>
                <w:szCs w:val="16"/>
              </w:rPr>
            </w:pPr>
            <w:r w:rsidRPr="00135A83">
              <w:rPr>
                <w:rFonts w:cstheme="minorHAnsi"/>
                <w:b/>
                <w:sz w:val="16"/>
                <w:szCs w:val="16"/>
              </w:rPr>
              <w:t>TOPLAM</w:t>
            </w:r>
          </w:p>
        </w:tc>
        <w:tc>
          <w:tcPr>
            <w:tcW w:w="945" w:type="dxa"/>
            <w:shd w:val="clear" w:color="auto" w:fill="F2F2F2" w:themeFill="background1" w:themeFillShade="F2"/>
          </w:tcPr>
          <w:p w:rsidR="00135A83" w:rsidRPr="00135A83" w:rsidRDefault="00135A83" w:rsidP="00135A83">
            <w:pPr>
              <w:jc w:val="right"/>
              <w:rPr>
                <w:rFonts w:ascii="Calibri" w:hAnsi="Calibri" w:cs="Calibri"/>
                <w:b/>
                <w:color w:val="000000"/>
                <w:sz w:val="16"/>
                <w:szCs w:val="16"/>
              </w:rPr>
            </w:pPr>
            <w:r w:rsidRPr="00135A83">
              <w:rPr>
                <w:rFonts w:ascii="Calibri" w:hAnsi="Calibri" w:cs="Calibri"/>
                <w:b/>
                <w:color w:val="000000"/>
                <w:sz w:val="16"/>
                <w:szCs w:val="16"/>
              </w:rPr>
              <w:t>17.226,14</w:t>
            </w:r>
          </w:p>
        </w:tc>
        <w:tc>
          <w:tcPr>
            <w:tcW w:w="1113" w:type="dxa"/>
            <w:shd w:val="clear" w:color="auto" w:fill="F2F2F2" w:themeFill="background1" w:themeFillShade="F2"/>
          </w:tcPr>
          <w:p w:rsidR="00135A83" w:rsidRPr="00135A83" w:rsidRDefault="00135A83" w:rsidP="00135A83">
            <w:pPr>
              <w:jc w:val="right"/>
              <w:rPr>
                <w:rFonts w:ascii="Calibri" w:hAnsi="Calibri" w:cs="Calibri"/>
                <w:b/>
                <w:color w:val="000000"/>
                <w:sz w:val="16"/>
                <w:szCs w:val="16"/>
              </w:rPr>
            </w:pPr>
            <w:r w:rsidRPr="00135A83">
              <w:rPr>
                <w:rFonts w:ascii="Calibri" w:hAnsi="Calibri" w:cs="Calibri"/>
                <w:b/>
                <w:color w:val="000000"/>
                <w:sz w:val="16"/>
                <w:szCs w:val="16"/>
              </w:rPr>
              <w:t>8.613,07</w:t>
            </w:r>
          </w:p>
        </w:tc>
        <w:tc>
          <w:tcPr>
            <w:tcW w:w="991" w:type="dxa"/>
            <w:shd w:val="clear" w:color="auto" w:fill="F2F2F2" w:themeFill="background1" w:themeFillShade="F2"/>
          </w:tcPr>
          <w:p w:rsidR="00135A83" w:rsidRPr="00135A83" w:rsidRDefault="00135A83" w:rsidP="00135A83">
            <w:pPr>
              <w:jc w:val="right"/>
              <w:rPr>
                <w:rFonts w:ascii="Calibri" w:hAnsi="Calibri" w:cs="Calibri"/>
                <w:b/>
                <w:color w:val="000000"/>
                <w:sz w:val="16"/>
                <w:szCs w:val="16"/>
              </w:rPr>
            </w:pPr>
            <w:r w:rsidRPr="00135A83">
              <w:rPr>
                <w:rFonts w:ascii="Calibri" w:hAnsi="Calibri" w:cs="Calibri"/>
                <w:b/>
                <w:color w:val="000000"/>
                <w:sz w:val="16"/>
                <w:szCs w:val="16"/>
              </w:rPr>
              <w:t>8.613,07</w:t>
            </w:r>
          </w:p>
        </w:tc>
        <w:tc>
          <w:tcPr>
            <w:tcW w:w="862" w:type="dxa"/>
            <w:shd w:val="clear" w:color="auto" w:fill="F2F2F2" w:themeFill="background1" w:themeFillShade="F2"/>
          </w:tcPr>
          <w:p w:rsidR="00135A83" w:rsidRPr="00135A83" w:rsidRDefault="00135A83" w:rsidP="00135A83">
            <w:pPr>
              <w:jc w:val="right"/>
              <w:rPr>
                <w:rFonts w:ascii="Calibri" w:hAnsi="Calibri" w:cs="Calibri"/>
                <w:b/>
                <w:color w:val="000000"/>
                <w:sz w:val="16"/>
                <w:szCs w:val="16"/>
              </w:rPr>
            </w:pPr>
            <w:r w:rsidRPr="00135A83">
              <w:rPr>
                <w:rFonts w:ascii="Calibri" w:hAnsi="Calibri" w:cs="Calibri"/>
                <w:b/>
                <w:color w:val="000000"/>
                <w:sz w:val="16"/>
                <w:szCs w:val="16"/>
              </w:rPr>
              <w:t>8.613,07</w:t>
            </w:r>
          </w:p>
        </w:tc>
        <w:tc>
          <w:tcPr>
            <w:tcW w:w="895" w:type="dxa"/>
            <w:shd w:val="clear" w:color="auto" w:fill="F2F2F2" w:themeFill="background1" w:themeFillShade="F2"/>
          </w:tcPr>
          <w:p w:rsidR="00135A83" w:rsidRPr="00135A83" w:rsidRDefault="00135A83" w:rsidP="00135A83">
            <w:pPr>
              <w:jc w:val="right"/>
              <w:rPr>
                <w:rFonts w:ascii="Calibri" w:hAnsi="Calibri" w:cs="Calibri"/>
                <w:b/>
                <w:color w:val="000000"/>
                <w:sz w:val="16"/>
                <w:szCs w:val="16"/>
              </w:rPr>
            </w:pPr>
            <w:r w:rsidRPr="00135A83">
              <w:rPr>
                <w:rFonts w:ascii="Calibri" w:hAnsi="Calibri" w:cs="Calibri"/>
                <w:b/>
                <w:color w:val="000000"/>
                <w:sz w:val="16"/>
                <w:szCs w:val="16"/>
              </w:rPr>
              <w:t>8.574,90</w:t>
            </w:r>
          </w:p>
        </w:tc>
      </w:tr>
    </w:tbl>
    <w:p w:rsidR="00112FD7" w:rsidRDefault="00112FD7" w:rsidP="00C72D9E">
      <w:pPr>
        <w:pStyle w:val="AralkYok"/>
        <w:jc w:val="both"/>
        <w:rPr>
          <w:rFonts w:cs="Arial"/>
        </w:rPr>
      </w:pPr>
    </w:p>
    <w:p w:rsidR="00112FD7" w:rsidRPr="00D43F3F" w:rsidRDefault="00112FD7" w:rsidP="00C72D9E">
      <w:pPr>
        <w:pStyle w:val="AralkYok"/>
        <w:jc w:val="both"/>
        <w:rPr>
          <w:rFonts w:cs="Arial"/>
        </w:rPr>
      </w:pPr>
    </w:p>
    <w:p w:rsidR="00030BCC" w:rsidRPr="00D43F3F" w:rsidRDefault="00030BCC" w:rsidP="00C72D9E">
      <w:pPr>
        <w:pStyle w:val="AralkYok"/>
        <w:jc w:val="both"/>
        <w:rPr>
          <w:rFonts w:cs="Arial"/>
          <w:b/>
        </w:rPr>
      </w:pPr>
      <w:r w:rsidRPr="00D43F3F">
        <w:rPr>
          <w:rFonts w:cs="Arial"/>
          <w:b/>
        </w:rPr>
        <w:t xml:space="preserve">2. İşleyecek Dönem: </w:t>
      </w:r>
    </w:p>
    <w:p w:rsidR="00A145FA" w:rsidRPr="00617A20" w:rsidRDefault="00C75E95" w:rsidP="00A145FA">
      <w:pPr>
        <w:pStyle w:val="AralkYok"/>
        <w:jc w:val="both"/>
      </w:pPr>
      <w:r w:rsidRPr="00D43F3F">
        <w:rPr>
          <w:rFonts w:cs="Arial"/>
        </w:rPr>
        <w:tab/>
      </w:r>
      <w:r w:rsidR="00030BCC" w:rsidRPr="00D43F3F">
        <w:rPr>
          <w:rFonts w:cs="Arial"/>
        </w:rPr>
        <w:t>Davacı</w:t>
      </w:r>
      <w:r w:rsidR="00A145FA">
        <w:rPr>
          <w:rFonts w:cs="Arial"/>
        </w:rPr>
        <w:t xml:space="preserve">nın işleyecek </w:t>
      </w:r>
      <w:r w:rsidR="00030BCC" w:rsidRPr="00D43F3F">
        <w:rPr>
          <w:rFonts w:cs="Arial"/>
        </w:rPr>
        <w:t xml:space="preserve">dönem zararları hesabı yapılırken yukarıda belirtilen </w:t>
      </w:r>
      <w:r w:rsidR="006317B2" w:rsidRPr="00D43F3F">
        <w:rPr>
          <w:rFonts w:cs="Arial"/>
        </w:rPr>
        <w:t xml:space="preserve">bilinen </w:t>
      </w:r>
      <w:r w:rsidR="00030BCC" w:rsidRPr="00D43F3F">
        <w:rPr>
          <w:rFonts w:cs="Arial"/>
        </w:rPr>
        <w:t xml:space="preserve">son yıllık gelir </w:t>
      </w:r>
      <w:r w:rsidR="006317B2" w:rsidRPr="00D43F3F">
        <w:rPr>
          <w:rFonts w:cs="Arial"/>
        </w:rPr>
        <w:t xml:space="preserve">miktarı dikkate alınarak </w:t>
      </w:r>
      <w:r w:rsidR="00030BCC" w:rsidRPr="00D43F3F">
        <w:rPr>
          <w:rFonts w:cs="Arial"/>
        </w:rPr>
        <w:t>hesaplama yapılacaktır.</w:t>
      </w:r>
      <w:r w:rsidRPr="00D43F3F">
        <w:rPr>
          <w:rFonts w:cs="Arial"/>
        </w:rPr>
        <w:t xml:space="preserve"> Hesaplama tarihi itibariyle bilinen </w:t>
      </w:r>
      <w:r w:rsidR="00EE5474">
        <w:rPr>
          <w:b/>
        </w:rPr>
        <w:t>202</w:t>
      </w:r>
      <w:r w:rsidR="006B593D">
        <w:rPr>
          <w:b/>
        </w:rPr>
        <w:t>1</w:t>
      </w:r>
      <w:r w:rsidR="00A145FA" w:rsidRPr="001D6AF2">
        <w:rPr>
          <w:b/>
        </w:rPr>
        <w:t xml:space="preserve"> Yılı AGİ </w:t>
      </w:r>
      <w:r w:rsidR="00CA4BB3">
        <w:rPr>
          <w:b/>
        </w:rPr>
        <w:t xml:space="preserve">Dahil </w:t>
      </w:r>
      <w:r w:rsidR="00A145FA" w:rsidRPr="00617A20">
        <w:t xml:space="preserve">net asgari ücret </w:t>
      </w:r>
      <w:r w:rsidR="006B593D">
        <w:t>2.825,90 TL</w:t>
      </w:r>
      <w:r w:rsidR="00A145FA">
        <w:t xml:space="preserve">, günlük </w:t>
      </w:r>
      <w:r w:rsidR="006B593D">
        <w:t xml:space="preserve">94,20 </w:t>
      </w:r>
      <w:r w:rsidR="00A145FA">
        <w:t xml:space="preserve">TL, dikkate alınacaktır. </w:t>
      </w:r>
      <w:r w:rsidR="00CA4BB3">
        <w:t>Ayrıca destek görenlerin zarar süresi müteveffanın pasif dönemine denk gelme</w:t>
      </w:r>
      <w:r w:rsidR="008D71DD">
        <w:t xml:space="preserve">si halinde ise AGİ hariç net asgari ücret üzerinden hesaplama yapılacaktır. </w:t>
      </w:r>
      <w:r w:rsidR="008D71DD" w:rsidRPr="006B593D">
        <w:rPr>
          <w:b/>
        </w:rPr>
        <w:t xml:space="preserve">AGİ hariç net asgari ücret </w:t>
      </w:r>
      <w:r w:rsidR="006B593D" w:rsidRPr="006B593D">
        <w:rPr>
          <w:b/>
        </w:rPr>
        <w:t xml:space="preserve">2021 </w:t>
      </w:r>
      <w:r w:rsidR="008D71DD" w:rsidRPr="006B593D">
        <w:rPr>
          <w:b/>
        </w:rPr>
        <w:t xml:space="preserve">Yılı için </w:t>
      </w:r>
      <w:r w:rsidR="006B593D" w:rsidRPr="006B593D">
        <w:rPr>
          <w:rFonts w:cs="Arial"/>
          <w:b/>
        </w:rPr>
        <w:t xml:space="preserve">2.557,59 </w:t>
      </w:r>
      <w:r w:rsidR="008D71DD" w:rsidRPr="006B593D">
        <w:rPr>
          <w:rFonts w:cs="Arial"/>
          <w:b/>
        </w:rPr>
        <w:t>TL</w:t>
      </w:r>
      <w:r w:rsidR="008D71DD" w:rsidRPr="006B593D">
        <w:rPr>
          <w:b/>
        </w:rPr>
        <w:t xml:space="preserve">, günlük ücret ise </w:t>
      </w:r>
      <w:r w:rsidR="006B593D" w:rsidRPr="006B593D">
        <w:rPr>
          <w:b/>
        </w:rPr>
        <w:t xml:space="preserve">85,25 </w:t>
      </w:r>
      <w:r w:rsidR="008D71DD" w:rsidRPr="006B593D">
        <w:rPr>
          <w:b/>
        </w:rPr>
        <w:t>TL’dir.</w:t>
      </w:r>
      <w:r w:rsidR="00CA4BB3">
        <w:t xml:space="preserve"> </w:t>
      </w:r>
    </w:p>
    <w:p w:rsidR="00C75E95" w:rsidRPr="00D43F3F" w:rsidRDefault="00C75E95" w:rsidP="00C72D9E">
      <w:pPr>
        <w:pStyle w:val="AralkYok"/>
        <w:jc w:val="both"/>
        <w:rPr>
          <w:rFonts w:cs="Arial"/>
        </w:rPr>
      </w:pPr>
    </w:p>
    <w:p w:rsidR="00302355" w:rsidRPr="00302355" w:rsidRDefault="00C75E95" w:rsidP="00C72D9E">
      <w:pPr>
        <w:pStyle w:val="AralkYok"/>
        <w:jc w:val="both"/>
        <w:rPr>
          <w:rFonts w:cs="Arial"/>
        </w:rPr>
      </w:pPr>
      <w:r w:rsidRPr="00D43F3F">
        <w:rPr>
          <w:rFonts w:cs="Arial"/>
        </w:rPr>
        <w:tab/>
      </w:r>
      <w:r w:rsidR="00030BCC" w:rsidRPr="00D43F3F">
        <w:rPr>
          <w:rFonts w:cs="Arial"/>
        </w:rPr>
        <w:t xml:space="preserve">Yine hesaplama yapılırken </w:t>
      </w:r>
      <w:r w:rsidR="00DE7B0C" w:rsidRPr="00D43F3F">
        <w:rPr>
          <w:rFonts w:cs="Arial"/>
        </w:rPr>
        <w:t>yukarıda gerekçesi belirtildiği üzere</w:t>
      </w:r>
      <w:r w:rsidR="0071576A">
        <w:rPr>
          <w:rFonts w:cs="Arial"/>
        </w:rPr>
        <w:t xml:space="preserve"> </w:t>
      </w:r>
      <w:r w:rsidR="00EE5474" w:rsidRPr="00040C18">
        <w:rPr>
          <w:rFonts w:cstheme="minorHAnsi"/>
        </w:rPr>
        <w:t>her yıl için ayrı ayrı %10 artırım (</w:t>
      </w:r>
      <w:proofErr w:type="spellStart"/>
      <w:r w:rsidR="00EE5474" w:rsidRPr="00040C18">
        <w:rPr>
          <w:rFonts w:cstheme="minorHAnsi"/>
        </w:rPr>
        <w:t>Kn</w:t>
      </w:r>
      <w:proofErr w:type="spellEnd"/>
      <w:r w:rsidR="00EE5474" w:rsidRPr="00040C18">
        <w:rPr>
          <w:rFonts w:cstheme="minorHAnsi"/>
        </w:rPr>
        <w:t xml:space="preserve"> formülü) ve %10 iskonto (1/</w:t>
      </w:r>
      <w:proofErr w:type="spellStart"/>
      <w:r w:rsidR="00EE5474" w:rsidRPr="00040C18">
        <w:rPr>
          <w:rFonts w:cstheme="minorHAnsi"/>
        </w:rPr>
        <w:t>kn</w:t>
      </w:r>
      <w:proofErr w:type="spellEnd"/>
      <w:r w:rsidR="00EE5474" w:rsidRPr="00040C18">
        <w:rPr>
          <w:rFonts w:cstheme="minorHAnsi"/>
        </w:rPr>
        <w:t>) formülü yöntemine göre hesaplama yapılacaktır</w:t>
      </w:r>
      <w:r w:rsidR="00DE7B0C" w:rsidRPr="00D43F3F">
        <w:rPr>
          <w:rFonts w:cs="Arial"/>
        </w:rPr>
        <w:t xml:space="preserve">. </w:t>
      </w:r>
      <w:r w:rsidR="00DB329E">
        <w:rPr>
          <w:rFonts w:cs="Arial"/>
        </w:rPr>
        <w:t xml:space="preserve">Destek süresi sadece davacı anne yönünden devam ettiğinden sadece bu davacı için hesaplama yapılacaktır. </w:t>
      </w:r>
      <w:r w:rsidR="00F72325" w:rsidRPr="00D43F3F">
        <w:rPr>
          <w:rFonts w:cs="Arial"/>
        </w:rPr>
        <w:t>Buna göre;</w:t>
      </w:r>
    </w:p>
    <w:tbl>
      <w:tblPr>
        <w:tblpPr w:leftFromText="141" w:rightFromText="141" w:vertAnchor="text" w:horzAnchor="margin" w:tblpXSpec="center" w:tblpY="462"/>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640"/>
        <w:gridCol w:w="1134"/>
        <w:gridCol w:w="1134"/>
        <w:gridCol w:w="709"/>
        <w:gridCol w:w="1134"/>
        <w:gridCol w:w="992"/>
        <w:gridCol w:w="993"/>
        <w:gridCol w:w="1134"/>
        <w:gridCol w:w="992"/>
        <w:gridCol w:w="992"/>
      </w:tblGrid>
      <w:tr w:rsidR="006B593D" w:rsidRPr="00FE08BC" w:rsidTr="0071576A">
        <w:trPr>
          <w:trHeight w:val="984"/>
        </w:trPr>
        <w:tc>
          <w:tcPr>
            <w:tcW w:w="743" w:type="dxa"/>
            <w:shd w:val="clear" w:color="auto" w:fill="DAEEF3" w:themeFill="accent5" w:themeFillTint="33"/>
          </w:tcPr>
          <w:p w:rsidR="006B593D" w:rsidRPr="00FE08BC" w:rsidRDefault="006B593D" w:rsidP="00EE5474">
            <w:pPr>
              <w:jc w:val="both"/>
              <w:rPr>
                <w:rFonts w:ascii="Calibri" w:hAnsi="Calibri" w:cs="Calibri"/>
                <w:b/>
                <w:sz w:val="16"/>
                <w:szCs w:val="16"/>
              </w:rPr>
            </w:pPr>
            <w:r w:rsidRPr="00FE08BC">
              <w:rPr>
                <w:rFonts w:ascii="Calibri" w:hAnsi="Calibri" w:cs="Calibri"/>
                <w:b/>
                <w:sz w:val="16"/>
                <w:szCs w:val="16"/>
              </w:rPr>
              <w:t xml:space="preserve">YILLAR </w:t>
            </w:r>
          </w:p>
        </w:tc>
        <w:tc>
          <w:tcPr>
            <w:tcW w:w="640" w:type="dxa"/>
            <w:shd w:val="clear" w:color="auto" w:fill="DAEEF3" w:themeFill="accent5" w:themeFillTint="33"/>
          </w:tcPr>
          <w:p w:rsidR="006B593D" w:rsidRPr="00FE08BC" w:rsidRDefault="006B593D" w:rsidP="00EE5474">
            <w:pPr>
              <w:jc w:val="both"/>
              <w:rPr>
                <w:rFonts w:ascii="Calibri" w:hAnsi="Calibri" w:cs="Calibri"/>
                <w:b/>
                <w:sz w:val="16"/>
                <w:szCs w:val="16"/>
              </w:rPr>
            </w:pPr>
            <w:r w:rsidRPr="00FE08BC">
              <w:rPr>
                <w:rFonts w:ascii="Calibri" w:hAnsi="Calibri" w:cs="Calibri"/>
                <w:b/>
                <w:sz w:val="16"/>
                <w:szCs w:val="16"/>
              </w:rPr>
              <w:t>GÜN SAYISI</w:t>
            </w:r>
          </w:p>
        </w:tc>
        <w:tc>
          <w:tcPr>
            <w:tcW w:w="1134" w:type="dxa"/>
            <w:shd w:val="clear" w:color="auto" w:fill="DAEEF3" w:themeFill="accent5" w:themeFillTint="33"/>
          </w:tcPr>
          <w:p w:rsidR="006B593D" w:rsidRPr="00FE08BC" w:rsidRDefault="006B593D" w:rsidP="00EE5474">
            <w:pPr>
              <w:rPr>
                <w:rFonts w:ascii="Calibri" w:hAnsi="Calibri" w:cs="Calibri"/>
                <w:b/>
                <w:color w:val="000000"/>
                <w:sz w:val="16"/>
                <w:szCs w:val="16"/>
              </w:rPr>
            </w:pPr>
            <w:r w:rsidRPr="00FE08BC">
              <w:rPr>
                <w:rFonts w:ascii="Calibri" w:hAnsi="Calibri" w:cs="Calibri"/>
                <w:b/>
                <w:color w:val="000000"/>
                <w:sz w:val="16"/>
                <w:szCs w:val="16"/>
              </w:rPr>
              <w:t>%10 Artış Çarpanı(</w:t>
            </w:r>
            <w:proofErr w:type="spellStart"/>
            <w:r w:rsidRPr="00FE08BC">
              <w:rPr>
                <w:rFonts w:ascii="Calibri" w:hAnsi="Calibri" w:cs="Calibri"/>
                <w:b/>
                <w:color w:val="000000"/>
                <w:sz w:val="16"/>
                <w:szCs w:val="16"/>
              </w:rPr>
              <w:t>kn</w:t>
            </w:r>
            <w:proofErr w:type="spellEnd"/>
            <w:r w:rsidRPr="00FE08BC">
              <w:rPr>
                <w:rFonts w:ascii="Calibri" w:hAnsi="Calibri" w:cs="Calibri"/>
                <w:b/>
                <w:color w:val="000000"/>
                <w:sz w:val="16"/>
                <w:szCs w:val="16"/>
              </w:rPr>
              <w:t>)</w:t>
            </w:r>
          </w:p>
        </w:tc>
        <w:tc>
          <w:tcPr>
            <w:tcW w:w="1134" w:type="dxa"/>
            <w:shd w:val="clear" w:color="auto" w:fill="DAEEF3" w:themeFill="accent5" w:themeFillTint="33"/>
          </w:tcPr>
          <w:p w:rsidR="006B593D" w:rsidRPr="00FE08BC" w:rsidRDefault="006B593D" w:rsidP="00EE5474">
            <w:pPr>
              <w:rPr>
                <w:rFonts w:ascii="Calibri" w:hAnsi="Calibri" w:cs="Calibri"/>
                <w:b/>
                <w:color w:val="000000"/>
                <w:sz w:val="16"/>
                <w:szCs w:val="16"/>
              </w:rPr>
            </w:pPr>
            <w:r w:rsidRPr="00FE08BC">
              <w:rPr>
                <w:rFonts w:ascii="Calibri" w:hAnsi="Calibri" w:cs="Calibri"/>
                <w:b/>
                <w:color w:val="000000"/>
                <w:sz w:val="16"/>
                <w:szCs w:val="16"/>
              </w:rPr>
              <w:t>%10 İskonto çarpanı (1/</w:t>
            </w:r>
            <w:proofErr w:type="spellStart"/>
            <w:r w:rsidRPr="00FE08BC">
              <w:rPr>
                <w:rFonts w:ascii="Calibri" w:hAnsi="Calibri" w:cs="Calibri"/>
                <w:b/>
                <w:color w:val="000000"/>
                <w:sz w:val="16"/>
                <w:szCs w:val="16"/>
              </w:rPr>
              <w:t>kn</w:t>
            </w:r>
            <w:proofErr w:type="spellEnd"/>
            <w:r w:rsidRPr="00FE08BC">
              <w:rPr>
                <w:rFonts w:ascii="Calibri" w:hAnsi="Calibri" w:cs="Calibri"/>
                <w:b/>
                <w:color w:val="000000"/>
                <w:sz w:val="16"/>
                <w:szCs w:val="16"/>
              </w:rPr>
              <w:t>)</w:t>
            </w:r>
          </w:p>
        </w:tc>
        <w:tc>
          <w:tcPr>
            <w:tcW w:w="709" w:type="dxa"/>
            <w:shd w:val="clear" w:color="auto" w:fill="DAEEF3" w:themeFill="accent5" w:themeFillTint="33"/>
          </w:tcPr>
          <w:p w:rsidR="006B593D" w:rsidRPr="00FE08BC" w:rsidRDefault="006B593D" w:rsidP="00EE5474">
            <w:pPr>
              <w:jc w:val="both"/>
              <w:rPr>
                <w:rFonts w:ascii="Calibri" w:hAnsi="Calibri" w:cs="Calibri"/>
                <w:b/>
                <w:sz w:val="16"/>
                <w:szCs w:val="16"/>
              </w:rPr>
            </w:pPr>
            <w:r w:rsidRPr="00FE08BC">
              <w:rPr>
                <w:rFonts w:ascii="Calibri" w:hAnsi="Calibri" w:cs="Calibri"/>
                <w:b/>
                <w:sz w:val="16"/>
                <w:szCs w:val="16"/>
              </w:rPr>
              <w:t>GÜNLÜK ÜCRET</w:t>
            </w:r>
          </w:p>
        </w:tc>
        <w:tc>
          <w:tcPr>
            <w:tcW w:w="1134" w:type="dxa"/>
            <w:shd w:val="clear" w:color="auto" w:fill="DAEEF3" w:themeFill="accent5" w:themeFillTint="33"/>
          </w:tcPr>
          <w:p w:rsidR="006B593D" w:rsidRPr="00FE08BC" w:rsidRDefault="006B593D" w:rsidP="00EE5474">
            <w:pPr>
              <w:jc w:val="both"/>
              <w:rPr>
                <w:rFonts w:ascii="Calibri" w:hAnsi="Calibri" w:cs="Calibri"/>
                <w:b/>
                <w:sz w:val="16"/>
                <w:szCs w:val="16"/>
              </w:rPr>
            </w:pPr>
            <w:r w:rsidRPr="00FE08BC">
              <w:rPr>
                <w:rFonts w:ascii="Calibri" w:hAnsi="Calibri" w:cs="Calibri"/>
                <w:b/>
                <w:sz w:val="16"/>
                <w:szCs w:val="16"/>
              </w:rPr>
              <w:t>İSKONTOLU DÖNEM GELİRİ</w:t>
            </w:r>
          </w:p>
        </w:tc>
        <w:tc>
          <w:tcPr>
            <w:tcW w:w="992" w:type="dxa"/>
            <w:shd w:val="clear" w:color="auto" w:fill="DAEEF3" w:themeFill="accent5" w:themeFillTint="33"/>
          </w:tcPr>
          <w:p w:rsidR="006B593D" w:rsidRPr="00FE08BC" w:rsidRDefault="00D950E9" w:rsidP="00EE5474">
            <w:pPr>
              <w:rPr>
                <w:rFonts w:ascii="Calibri" w:hAnsi="Calibri" w:cs="Calibri"/>
                <w:b/>
                <w:color w:val="000000"/>
                <w:sz w:val="16"/>
                <w:szCs w:val="16"/>
              </w:rPr>
            </w:pPr>
            <w:proofErr w:type="gramStart"/>
            <w:r>
              <w:rPr>
                <w:rFonts w:ascii="Calibri" w:hAnsi="Calibri" w:cs="Calibri"/>
                <w:b/>
                <w:color w:val="000000"/>
                <w:sz w:val="16"/>
                <w:szCs w:val="16"/>
              </w:rPr>
              <w:t>…….</w:t>
            </w:r>
            <w:proofErr w:type="gramEnd"/>
            <w:r w:rsidR="006B593D">
              <w:rPr>
                <w:rFonts w:ascii="Calibri" w:hAnsi="Calibri" w:cs="Calibri"/>
                <w:b/>
                <w:color w:val="000000"/>
                <w:sz w:val="16"/>
                <w:szCs w:val="16"/>
              </w:rPr>
              <w:t>PAY ORANINA GÖRE GELİRİ</w:t>
            </w:r>
          </w:p>
        </w:tc>
        <w:tc>
          <w:tcPr>
            <w:tcW w:w="993" w:type="dxa"/>
            <w:shd w:val="clear" w:color="auto" w:fill="DAEEF3" w:themeFill="accent5" w:themeFillTint="33"/>
          </w:tcPr>
          <w:p w:rsidR="006B593D" w:rsidRPr="00FE08BC" w:rsidRDefault="00D950E9" w:rsidP="00D950E9">
            <w:pPr>
              <w:jc w:val="both"/>
              <w:rPr>
                <w:rFonts w:ascii="Calibri" w:hAnsi="Calibri" w:cs="Calibri"/>
                <w:b/>
                <w:sz w:val="16"/>
                <w:szCs w:val="16"/>
              </w:rPr>
            </w:pPr>
            <w:proofErr w:type="gramStart"/>
            <w:r>
              <w:rPr>
                <w:rFonts w:ascii="Calibri" w:hAnsi="Calibri" w:cs="Calibri"/>
                <w:b/>
                <w:sz w:val="16"/>
                <w:szCs w:val="16"/>
              </w:rPr>
              <w:t>…….</w:t>
            </w:r>
            <w:proofErr w:type="gramEnd"/>
            <w:r w:rsidR="006B593D">
              <w:rPr>
                <w:rFonts w:ascii="Calibri" w:hAnsi="Calibri" w:cs="Calibri"/>
                <w:b/>
                <w:sz w:val="16"/>
                <w:szCs w:val="16"/>
              </w:rPr>
              <w:t>Pay Oranına Göre Geliri</w:t>
            </w:r>
          </w:p>
        </w:tc>
        <w:tc>
          <w:tcPr>
            <w:tcW w:w="1134" w:type="dxa"/>
            <w:shd w:val="clear" w:color="auto" w:fill="DAEEF3" w:themeFill="accent5" w:themeFillTint="33"/>
          </w:tcPr>
          <w:p w:rsidR="006B593D" w:rsidRPr="00FE08BC" w:rsidRDefault="00D950E9" w:rsidP="00EE5474">
            <w:pPr>
              <w:jc w:val="both"/>
              <w:rPr>
                <w:rFonts w:ascii="Calibri" w:hAnsi="Calibri" w:cs="Calibri"/>
                <w:b/>
                <w:sz w:val="16"/>
                <w:szCs w:val="16"/>
              </w:rPr>
            </w:pPr>
            <w:proofErr w:type="gramStart"/>
            <w:r>
              <w:rPr>
                <w:rFonts w:ascii="Calibri" w:hAnsi="Calibri" w:cs="Calibri"/>
                <w:b/>
                <w:sz w:val="16"/>
                <w:szCs w:val="16"/>
              </w:rPr>
              <w:t>…..</w:t>
            </w:r>
            <w:proofErr w:type="gramEnd"/>
            <w:r w:rsidR="006B593D">
              <w:rPr>
                <w:rFonts w:ascii="Calibri" w:hAnsi="Calibri" w:cs="Calibri"/>
                <w:b/>
                <w:sz w:val="16"/>
                <w:szCs w:val="16"/>
              </w:rPr>
              <w:t xml:space="preserve"> Pay Oranına Göre Geliri</w:t>
            </w:r>
          </w:p>
        </w:tc>
        <w:tc>
          <w:tcPr>
            <w:tcW w:w="992" w:type="dxa"/>
            <w:shd w:val="clear" w:color="auto" w:fill="DAEEF3" w:themeFill="accent5" w:themeFillTint="33"/>
          </w:tcPr>
          <w:p w:rsidR="006B593D" w:rsidRDefault="00D950E9" w:rsidP="00EE5474">
            <w:pPr>
              <w:jc w:val="both"/>
              <w:rPr>
                <w:rFonts w:ascii="Calibri" w:hAnsi="Calibri" w:cs="Calibri"/>
                <w:b/>
                <w:sz w:val="16"/>
                <w:szCs w:val="16"/>
              </w:rPr>
            </w:pPr>
            <w:proofErr w:type="gramStart"/>
            <w:r>
              <w:rPr>
                <w:rFonts w:ascii="Calibri" w:hAnsi="Calibri" w:cs="Calibri"/>
                <w:b/>
                <w:sz w:val="16"/>
                <w:szCs w:val="16"/>
              </w:rPr>
              <w:t>…..</w:t>
            </w:r>
            <w:proofErr w:type="gramEnd"/>
            <w:r w:rsidR="006B593D">
              <w:rPr>
                <w:rFonts w:ascii="Calibri" w:hAnsi="Calibri" w:cs="Calibri"/>
                <w:b/>
                <w:sz w:val="16"/>
                <w:szCs w:val="16"/>
              </w:rPr>
              <w:t xml:space="preserve"> Pay Oranına Göre Geliri</w:t>
            </w:r>
          </w:p>
        </w:tc>
        <w:tc>
          <w:tcPr>
            <w:tcW w:w="992" w:type="dxa"/>
            <w:shd w:val="clear" w:color="auto" w:fill="DAEEF3" w:themeFill="accent5" w:themeFillTint="33"/>
          </w:tcPr>
          <w:p w:rsidR="006B593D" w:rsidRDefault="00D950E9" w:rsidP="00EE5474">
            <w:pPr>
              <w:jc w:val="both"/>
              <w:rPr>
                <w:rFonts w:ascii="Calibri" w:hAnsi="Calibri" w:cs="Calibri"/>
                <w:b/>
                <w:sz w:val="16"/>
                <w:szCs w:val="16"/>
              </w:rPr>
            </w:pPr>
            <w:proofErr w:type="gramStart"/>
            <w:r>
              <w:rPr>
                <w:rFonts w:ascii="Calibri" w:hAnsi="Calibri" w:cs="Calibri"/>
                <w:b/>
                <w:sz w:val="16"/>
                <w:szCs w:val="16"/>
              </w:rPr>
              <w:t>………</w:t>
            </w:r>
            <w:proofErr w:type="gramEnd"/>
            <w:r w:rsidR="006B593D">
              <w:rPr>
                <w:rFonts w:ascii="Calibri" w:hAnsi="Calibri" w:cs="Calibri"/>
                <w:b/>
                <w:sz w:val="16"/>
                <w:szCs w:val="16"/>
              </w:rPr>
              <w:t xml:space="preserve"> Pay Oranına Göre Geliri</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2021</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1,10000000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0,909090909</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8.478,00</w:t>
            </w:r>
          </w:p>
        </w:tc>
        <w:tc>
          <w:tcPr>
            <w:tcW w:w="993"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2022</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1,21000000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0,826446281</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8.478,00</w:t>
            </w:r>
          </w:p>
        </w:tc>
        <w:tc>
          <w:tcPr>
            <w:tcW w:w="993"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2023</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1,33100000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0,751314801</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8.478,00</w:t>
            </w:r>
          </w:p>
        </w:tc>
        <w:tc>
          <w:tcPr>
            <w:tcW w:w="993"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2024</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1,46410000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0,683013455</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8.478,00</w:t>
            </w:r>
          </w:p>
        </w:tc>
        <w:tc>
          <w:tcPr>
            <w:tcW w:w="993"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2025</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1,61051000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0,620921323</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8.478,00</w:t>
            </w:r>
          </w:p>
        </w:tc>
        <w:tc>
          <w:tcPr>
            <w:tcW w:w="993"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2026</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1,77156100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0,56447393</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8.478,00</w:t>
            </w:r>
          </w:p>
        </w:tc>
        <w:tc>
          <w:tcPr>
            <w:tcW w:w="993"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2027</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1,94871710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0,513158118</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8.478,00</w:t>
            </w:r>
          </w:p>
        </w:tc>
        <w:tc>
          <w:tcPr>
            <w:tcW w:w="993"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2028</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2,14358881</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0,46650738</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8.478,00</w:t>
            </w:r>
          </w:p>
        </w:tc>
        <w:tc>
          <w:tcPr>
            <w:tcW w:w="993"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2029</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2,35794769</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0,424097618</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8.478,00</w:t>
            </w:r>
          </w:p>
        </w:tc>
        <w:tc>
          <w:tcPr>
            <w:tcW w:w="993"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2030</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2,59374246</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0,385543289</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8.478,00</w:t>
            </w:r>
          </w:p>
        </w:tc>
        <w:tc>
          <w:tcPr>
            <w:tcW w:w="993"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2031</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2,85311671</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0,350493899</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8.478,00</w:t>
            </w:r>
          </w:p>
        </w:tc>
        <w:tc>
          <w:tcPr>
            <w:tcW w:w="993"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2032</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3,13842838</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0,318630818</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8.478,00</w:t>
            </w:r>
          </w:p>
        </w:tc>
        <w:tc>
          <w:tcPr>
            <w:tcW w:w="993"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2033</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3,45227121</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0,28966438</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8.478,00</w:t>
            </w:r>
          </w:p>
        </w:tc>
        <w:tc>
          <w:tcPr>
            <w:tcW w:w="993"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2034</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3,79749834</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0,263331254</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8.478,00</w:t>
            </w:r>
          </w:p>
        </w:tc>
        <w:tc>
          <w:tcPr>
            <w:tcW w:w="993"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4.239,00</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lastRenderedPageBreak/>
              <w:t>2035</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300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4,17724817</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0,239392049</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28.260,00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7.065,00</w:t>
            </w:r>
          </w:p>
        </w:tc>
        <w:tc>
          <w:tcPr>
            <w:tcW w:w="993"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3.532,50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3.532,50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3.532,50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3.532,50</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2035</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60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4,17724817</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0,239392049</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5.652,00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1.614,86</w:t>
            </w:r>
          </w:p>
        </w:tc>
        <w:tc>
          <w:tcPr>
            <w:tcW w:w="993" w:type="dxa"/>
            <w:shd w:val="clear" w:color="auto" w:fill="F2F2F2" w:themeFill="background1" w:themeFillShade="F2"/>
            <w:vAlign w:val="bottom"/>
          </w:tcPr>
          <w:p w:rsidR="005636ED" w:rsidRPr="0071576A" w:rsidRDefault="005636ED" w:rsidP="0071576A">
            <w:pPr>
              <w:pStyle w:val="AralkYok"/>
              <w:jc w:val="right"/>
              <w:rPr>
                <w:sz w:val="16"/>
                <w:szCs w:val="16"/>
              </w:rPr>
            </w:pP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807,43</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807,43</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807,43</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2036</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44</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4,59497299</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0,217629136</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4.144,80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1.381,60</w:t>
            </w:r>
          </w:p>
        </w:tc>
        <w:tc>
          <w:tcPr>
            <w:tcW w:w="993" w:type="dxa"/>
            <w:shd w:val="clear" w:color="auto" w:fill="F2F2F2" w:themeFill="background1" w:themeFillShade="F2"/>
            <w:vAlign w:val="bottom"/>
          </w:tcPr>
          <w:p w:rsidR="005636ED" w:rsidRPr="0071576A" w:rsidRDefault="005636ED" w:rsidP="0071576A">
            <w:pPr>
              <w:pStyle w:val="AralkYok"/>
              <w:jc w:val="right"/>
              <w:rPr>
                <w:sz w:val="16"/>
                <w:szCs w:val="16"/>
              </w:rPr>
            </w:pP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592,11</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592,11</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592,11</w:t>
            </w: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2036</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137</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4,59497299</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0,217629136</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12.905,40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5.162,16</w:t>
            </w:r>
          </w:p>
        </w:tc>
        <w:tc>
          <w:tcPr>
            <w:tcW w:w="993" w:type="dxa"/>
            <w:shd w:val="clear" w:color="auto" w:fill="F2F2F2" w:themeFill="background1" w:themeFillShade="F2"/>
            <w:vAlign w:val="bottom"/>
          </w:tcPr>
          <w:p w:rsidR="005636ED" w:rsidRPr="0071576A" w:rsidRDefault="005636ED" w:rsidP="0071576A">
            <w:pPr>
              <w:pStyle w:val="AralkYok"/>
              <w:jc w:val="right"/>
              <w:rPr>
                <w:sz w:val="16"/>
                <w:szCs w:val="16"/>
              </w:rPr>
            </w:pP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2.150,90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2.150,90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2036</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179</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4,59497299</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0,217629136</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16.861,80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6.744,72</w:t>
            </w:r>
          </w:p>
        </w:tc>
        <w:tc>
          <w:tcPr>
            <w:tcW w:w="993" w:type="dxa"/>
            <w:shd w:val="clear" w:color="auto" w:fill="F2F2F2" w:themeFill="background1" w:themeFillShade="F2"/>
            <w:vAlign w:val="bottom"/>
          </w:tcPr>
          <w:p w:rsidR="005636ED" w:rsidRPr="0071576A" w:rsidRDefault="005636ED" w:rsidP="0071576A">
            <w:pPr>
              <w:pStyle w:val="AralkYok"/>
              <w:jc w:val="right"/>
              <w:rPr>
                <w:sz w:val="16"/>
                <w:szCs w:val="16"/>
              </w:rPr>
            </w:pP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3.372,36</w:t>
            </w:r>
          </w:p>
        </w:tc>
        <w:tc>
          <w:tcPr>
            <w:tcW w:w="992" w:type="dxa"/>
            <w:shd w:val="clear" w:color="auto" w:fill="F2F2F2" w:themeFill="background1" w:themeFillShade="F2"/>
          </w:tcPr>
          <w:p w:rsidR="005636ED" w:rsidRPr="0071576A" w:rsidRDefault="005636ED" w:rsidP="0071576A">
            <w:pPr>
              <w:pStyle w:val="AralkYok"/>
              <w:jc w:val="right"/>
              <w:rPr>
                <w:sz w:val="16"/>
                <w:szCs w:val="16"/>
              </w:rPr>
            </w:pP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2037</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5,05447028</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0,197844669</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13.564,80</w:t>
            </w:r>
          </w:p>
        </w:tc>
        <w:tc>
          <w:tcPr>
            <w:tcW w:w="993" w:type="dxa"/>
            <w:shd w:val="clear" w:color="auto" w:fill="F2F2F2" w:themeFill="background1" w:themeFillShade="F2"/>
            <w:vAlign w:val="bottom"/>
          </w:tcPr>
          <w:p w:rsidR="005636ED" w:rsidRPr="0071576A" w:rsidRDefault="005636ED" w:rsidP="0071576A">
            <w:pPr>
              <w:pStyle w:val="AralkYok"/>
              <w:jc w:val="right"/>
              <w:rPr>
                <w:sz w:val="16"/>
                <w:szCs w:val="16"/>
              </w:rPr>
            </w:pP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6.782,40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p>
        </w:tc>
      </w:tr>
      <w:tr w:rsidR="005636ED" w:rsidRPr="000F69A6" w:rsidTr="0071576A">
        <w:tc>
          <w:tcPr>
            <w:tcW w:w="743"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2038</w:t>
            </w:r>
          </w:p>
        </w:tc>
        <w:tc>
          <w:tcPr>
            <w:tcW w:w="640"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333</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5,55991731</w:t>
            </w: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r w:rsidRPr="0071576A">
              <w:rPr>
                <w:sz w:val="16"/>
                <w:szCs w:val="16"/>
              </w:rPr>
              <w:t>0,17985879</w:t>
            </w:r>
          </w:p>
        </w:tc>
        <w:tc>
          <w:tcPr>
            <w:tcW w:w="709"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31.368,60</w:t>
            </w: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12.547,44</w:t>
            </w:r>
          </w:p>
        </w:tc>
        <w:tc>
          <w:tcPr>
            <w:tcW w:w="993" w:type="dxa"/>
            <w:shd w:val="clear" w:color="auto" w:fill="F2F2F2" w:themeFill="background1" w:themeFillShade="F2"/>
            <w:vAlign w:val="bottom"/>
          </w:tcPr>
          <w:p w:rsidR="005636ED" w:rsidRPr="0071576A" w:rsidRDefault="005636ED" w:rsidP="0071576A">
            <w:pPr>
              <w:pStyle w:val="AralkYok"/>
              <w:jc w:val="right"/>
              <w:rPr>
                <w:sz w:val="16"/>
                <w:szCs w:val="16"/>
              </w:rPr>
            </w:pPr>
          </w:p>
        </w:tc>
        <w:tc>
          <w:tcPr>
            <w:tcW w:w="1134" w:type="dxa"/>
            <w:shd w:val="clear" w:color="auto" w:fill="F2F2F2" w:themeFill="background1" w:themeFillShade="F2"/>
            <w:vAlign w:val="bottom"/>
          </w:tcPr>
          <w:p w:rsidR="005636ED" w:rsidRPr="0071576A" w:rsidRDefault="005636ED" w:rsidP="0071576A">
            <w:pPr>
              <w:pStyle w:val="AralkYok"/>
              <w:jc w:val="right"/>
              <w:rPr>
                <w:sz w:val="16"/>
                <w:szCs w:val="16"/>
              </w:rPr>
            </w:pPr>
          </w:p>
        </w:tc>
        <w:tc>
          <w:tcPr>
            <w:tcW w:w="992" w:type="dxa"/>
            <w:shd w:val="clear" w:color="auto" w:fill="F2F2F2" w:themeFill="background1" w:themeFillShade="F2"/>
          </w:tcPr>
          <w:p w:rsidR="005636ED" w:rsidRPr="0071576A" w:rsidRDefault="005636ED" w:rsidP="0071576A">
            <w:pPr>
              <w:pStyle w:val="AralkYok"/>
              <w:jc w:val="right"/>
              <w:rPr>
                <w:sz w:val="16"/>
                <w:szCs w:val="16"/>
              </w:rPr>
            </w:pPr>
            <w:r w:rsidRPr="0071576A">
              <w:rPr>
                <w:sz w:val="16"/>
                <w:szCs w:val="16"/>
              </w:rPr>
              <w:t>6.273,72</w:t>
            </w:r>
          </w:p>
        </w:tc>
        <w:tc>
          <w:tcPr>
            <w:tcW w:w="992" w:type="dxa"/>
            <w:shd w:val="clear" w:color="auto" w:fill="F2F2F2" w:themeFill="background1" w:themeFillShade="F2"/>
          </w:tcPr>
          <w:p w:rsidR="005636ED" w:rsidRPr="0071576A" w:rsidRDefault="005636ED" w:rsidP="0071576A">
            <w:pPr>
              <w:pStyle w:val="AralkYok"/>
              <w:jc w:val="right"/>
              <w:rPr>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2038</w:t>
            </w:r>
          </w:p>
        </w:tc>
        <w:tc>
          <w:tcPr>
            <w:tcW w:w="640"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27</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5,55991731</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0,17985879</w:t>
            </w:r>
          </w:p>
        </w:tc>
        <w:tc>
          <w:tcPr>
            <w:tcW w:w="709"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2.543,40</w:t>
            </w:r>
          </w:p>
        </w:tc>
        <w:tc>
          <w:tcPr>
            <w:tcW w:w="992"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1.271,70</w:t>
            </w:r>
          </w:p>
        </w:tc>
        <w:tc>
          <w:tcPr>
            <w:tcW w:w="993"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992" w:type="dxa"/>
            <w:shd w:val="clear" w:color="auto" w:fill="F2F2F2" w:themeFill="background1" w:themeFillShade="F2"/>
          </w:tcPr>
          <w:p w:rsidR="000F7A8C" w:rsidRPr="0071576A" w:rsidRDefault="000F7A8C" w:rsidP="0071576A">
            <w:pPr>
              <w:pStyle w:val="AralkYok"/>
              <w:jc w:val="right"/>
              <w:rPr>
                <w:sz w:val="16"/>
                <w:szCs w:val="16"/>
              </w:rPr>
            </w:pPr>
          </w:p>
        </w:tc>
        <w:tc>
          <w:tcPr>
            <w:tcW w:w="992" w:type="dxa"/>
            <w:shd w:val="clear" w:color="auto" w:fill="F2F2F2" w:themeFill="background1" w:themeFillShade="F2"/>
          </w:tcPr>
          <w:p w:rsidR="000F7A8C" w:rsidRPr="0071576A" w:rsidRDefault="000F7A8C" w:rsidP="0071576A">
            <w:pPr>
              <w:pStyle w:val="AralkYok"/>
              <w:jc w:val="right"/>
              <w:rPr>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2039</w:t>
            </w:r>
          </w:p>
        </w:tc>
        <w:tc>
          <w:tcPr>
            <w:tcW w:w="640"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6,11590904</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0,163507991</w:t>
            </w:r>
          </w:p>
        </w:tc>
        <w:tc>
          <w:tcPr>
            <w:tcW w:w="709"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16.956,00</w:t>
            </w:r>
          </w:p>
        </w:tc>
        <w:tc>
          <w:tcPr>
            <w:tcW w:w="993"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992" w:type="dxa"/>
            <w:shd w:val="clear" w:color="auto" w:fill="F2F2F2" w:themeFill="background1" w:themeFillShade="F2"/>
          </w:tcPr>
          <w:p w:rsidR="000F7A8C" w:rsidRPr="0071576A" w:rsidRDefault="000F7A8C" w:rsidP="0071576A">
            <w:pPr>
              <w:pStyle w:val="AralkYok"/>
              <w:jc w:val="right"/>
              <w:rPr>
                <w:sz w:val="16"/>
                <w:szCs w:val="16"/>
              </w:rPr>
            </w:pPr>
          </w:p>
        </w:tc>
        <w:tc>
          <w:tcPr>
            <w:tcW w:w="992" w:type="dxa"/>
            <w:shd w:val="clear" w:color="auto" w:fill="F2F2F2" w:themeFill="background1" w:themeFillShade="F2"/>
          </w:tcPr>
          <w:p w:rsidR="000F7A8C" w:rsidRPr="0071576A" w:rsidRDefault="000F7A8C" w:rsidP="0071576A">
            <w:pPr>
              <w:pStyle w:val="AralkYok"/>
              <w:jc w:val="right"/>
              <w:rPr>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2040</w:t>
            </w:r>
          </w:p>
        </w:tc>
        <w:tc>
          <w:tcPr>
            <w:tcW w:w="640"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6,72749995</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0,148643628</w:t>
            </w:r>
          </w:p>
        </w:tc>
        <w:tc>
          <w:tcPr>
            <w:tcW w:w="709"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16.956,00</w:t>
            </w:r>
          </w:p>
        </w:tc>
        <w:tc>
          <w:tcPr>
            <w:tcW w:w="993"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992" w:type="dxa"/>
            <w:shd w:val="clear" w:color="auto" w:fill="F2F2F2" w:themeFill="background1" w:themeFillShade="F2"/>
          </w:tcPr>
          <w:p w:rsidR="000F7A8C" w:rsidRPr="0071576A" w:rsidRDefault="000F7A8C" w:rsidP="0071576A">
            <w:pPr>
              <w:pStyle w:val="AralkYok"/>
              <w:jc w:val="right"/>
              <w:rPr>
                <w:sz w:val="16"/>
                <w:szCs w:val="16"/>
              </w:rPr>
            </w:pPr>
          </w:p>
        </w:tc>
        <w:tc>
          <w:tcPr>
            <w:tcW w:w="992" w:type="dxa"/>
            <w:shd w:val="clear" w:color="auto" w:fill="F2F2F2" w:themeFill="background1" w:themeFillShade="F2"/>
          </w:tcPr>
          <w:p w:rsidR="000F7A8C" w:rsidRPr="0071576A" w:rsidRDefault="000F7A8C" w:rsidP="0071576A">
            <w:pPr>
              <w:pStyle w:val="AralkYok"/>
              <w:jc w:val="right"/>
              <w:rPr>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2041</w:t>
            </w:r>
          </w:p>
        </w:tc>
        <w:tc>
          <w:tcPr>
            <w:tcW w:w="640"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7,40024994</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0,135130571</w:t>
            </w:r>
          </w:p>
        </w:tc>
        <w:tc>
          <w:tcPr>
            <w:tcW w:w="709"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16.956,00</w:t>
            </w:r>
          </w:p>
        </w:tc>
        <w:tc>
          <w:tcPr>
            <w:tcW w:w="993"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992" w:type="dxa"/>
            <w:shd w:val="clear" w:color="auto" w:fill="F2F2F2" w:themeFill="background1" w:themeFillShade="F2"/>
          </w:tcPr>
          <w:p w:rsidR="000F7A8C" w:rsidRPr="0071576A" w:rsidRDefault="000F7A8C" w:rsidP="0071576A">
            <w:pPr>
              <w:pStyle w:val="AralkYok"/>
              <w:jc w:val="right"/>
              <w:rPr>
                <w:sz w:val="16"/>
                <w:szCs w:val="16"/>
              </w:rPr>
            </w:pPr>
          </w:p>
        </w:tc>
        <w:tc>
          <w:tcPr>
            <w:tcW w:w="992" w:type="dxa"/>
            <w:shd w:val="clear" w:color="auto" w:fill="F2F2F2" w:themeFill="background1" w:themeFillShade="F2"/>
          </w:tcPr>
          <w:p w:rsidR="000F7A8C" w:rsidRPr="0071576A" w:rsidRDefault="000F7A8C" w:rsidP="0071576A">
            <w:pPr>
              <w:pStyle w:val="AralkYok"/>
              <w:jc w:val="right"/>
              <w:rPr>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2042</w:t>
            </w:r>
          </w:p>
        </w:tc>
        <w:tc>
          <w:tcPr>
            <w:tcW w:w="640"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8,14027494</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0,122845974</w:t>
            </w:r>
          </w:p>
        </w:tc>
        <w:tc>
          <w:tcPr>
            <w:tcW w:w="709"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16.956,00</w:t>
            </w:r>
          </w:p>
        </w:tc>
        <w:tc>
          <w:tcPr>
            <w:tcW w:w="993"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992" w:type="dxa"/>
            <w:shd w:val="clear" w:color="auto" w:fill="F2F2F2" w:themeFill="background1" w:themeFillShade="F2"/>
          </w:tcPr>
          <w:p w:rsidR="000F7A8C" w:rsidRPr="0071576A" w:rsidRDefault="000F7A8C" w:rsidP="0071576A">
            <w:pPr>
              <w:pStyle w:val="AralkYok"/>
              <w:jc w:val="right"/>
              <w:rPr>
                <w:sz w:val="16"/>
                <w:szCs w:val="16"/>
              </w:rPr>
            </w:pPr>
          </w:p>
        </w:tc>
        <w:tc>
          <w:tcPr>
            <w:tcW w:w="992" w:type="dxa"/>
            <w:shd w:val="clear" w:color="auto" w:fill="F2F2F2" w:themeFill="background1" w:themeFillShade="F2"/>
          </w:tcPr>
          <w:p w:rsidR="000F7A8C" w:rsidRPr="0071576A" w:rsidRDefault="000F7A8C" w:rsidP="0071576A">
            <w:pPr>
              <w:pStyle w:val="AralkYok"/>
              <w:jc w:val="right"/>
              <w:rPr>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2043</w:t>
            </w:r>
          </w:p>
        </w:tc>
        <w:tc>
          <w:tcPr>
            <w:tcW w:w="640"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8,95430243</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0,111678158</w:t>
            </w:r>
          </w:p>
        </w:tc>
        <w:tc>
          <w:tcPr>
            <w:tcW w:w="709"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16.956,00</w:t>
            </w:r>
          </w:p>
        </w:tc>
        <w:tc>
          <w:tcPr>
            <w:tcW w:w="993"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992" w:type="dxa"/>
            <w:shd w:val="clear" w:color="auto" w:fill="F2F2F2" w:themeFill="background1" w:themeFillShade="F2"/>
          </w:tcPr>
          <w:p w:rsidR="000F7A8C" w:rsidRPr="0071576A" w:rsidRDefault="000F7A8C" w:rsidP="0071576A">
            <w:pPr>
              <w:pStyle w:val="AralkYok"/>
              <w:jc w:val="right"/>
              <w:rPr>
                <w:sz w:val="16"/>
                <w:szCs w:val="16"/>
              </w:rPr>
            </w:pPr>
          </w:p>
        </w:tc>
        <w:tc>
          <w:tcPr>
            <w:tcW w:w="992" w:type="dxa"/>
            <w:shd w:val="clear" w:color="auto" w:fill="F2F2F2" w:themeFill="background1" w:themeFillShade="F2"/>
          </w:tcPr>
          <w:p w:rsidR="000F7A8C" w:rsidRPr="0071576A" w:rsidRDefault="000F7A8C" w:rsidP="0071576A">
            <w:pPr>
              <w:pStyle w:val="AralkYok"/>
              <w:jc w:val="right"/>
              <w:rPr>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2044</w:t>
            </w:r>
          </w:p>
        </w:tc>
        <w:tc>
          <w:tcPr>
            <w:tcW w:w="640"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9,84973268</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0,101525598</w:t>
            </w:r>
          </w:p>
        </w:tc>
        <w:tc>
          <w:tcPr>
            <w:tcW w:w="709"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16.956,00</w:t>
            </w:r>
          </w:p>
        </w:tc>
        <w:tc>
          <w:tcPr>
            <w:tcW w:w="993"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992" w:type="dxa"/>
            <w:shd w:val="clear" w:color="auto" w:fill="F2F2F2" w:themeFill="background1" w:themeFillShade="F2"/>
          </w:tcPr>
          <w:p w:rsidR="000F7A8C" w:rsidRPr="0071576A" w:rsidRDefault="000F7A8C" w:rsidP="0071576A">
            <w:pPr>
              <w:pStyle w:val="AralkYok"/>
              <w:jc w:val="right"/>
              <w:rPr>
                <w:sz w:val="16"/>
                <w:szCs w:val="16"/>
              </w:rPr>
            </w:pPr>
          </w:p>
        </w:tc>
        <w:tc>
          <w:tcPr>
            <w:tcW w:w="992" w:type="dxa"/>
            <w:shd w:val="clear" w:color="auto" w:fill="F2F2F2" w:themeFill="background1" w:themeFillShade="F2"/>
          </w:tcPr>
          <w:p w:rsidR="000F7A8C" w:rsidRPr="0071576A" w:rsidRDefault="000F7A8C" w:rsidP="0071576A">
            <w:pPr>
              <w:pStyle w:val="AralkYok"/>
              <w:jc w:val="right"/>
              <w:rPr>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2045</w:t>
            </w:r>
          </w:p>
        </w:tc>
        <w:tc>
          <w:tcPr>
            <w:tcW w:w="640"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10,83470594</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0,092295998</w:t>
            </w:r>
          </w:p>
        </w:tc>
        <w:tc>
          <w:tcPr>
            <w:tcW w:w="709"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16.956,00</w:t>
            </w:r>
          </w:p>
        </w:tc>
        <w:tc>
          <w:tcPr>
            <w:tcW w:w="993"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1134" w:type="dxa"/>
            <w:shd w:val="clear" w:color="auto" w:fill="F2F2F2" w:themeFill="background1" w:themeFillShade="F2"/>
            <w:vAlign w:val="bottom"/>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2046</w:t>
            </w:r>
          </w:p>
        </w:tc>
        <w:tc>
          <w:tcPr>
            <w:tcW w:w="640"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11,91817654</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0,083905453</w:t>
            </w:r>
          </w:p>
        </w:tc>
        <w:tc>
          <w:tcPr>
            <w:tcW w:w="709"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94,20</w:t>
            </w:r>
          </w:p>
        </w:tc>
        <w:tc>
          <w:tcPr>
            <w:tcW w:w="1134"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33.912,00</w:t>
            </w:r>
          </w:p>
        </w:tc>
        <w:tc>
          <w:tcPr>
            <w:tcW w:w="992"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16.956,00</w:t>
            </w:r>
          </w:p>
        </w:tc>
        <w:tc>
          <w:tcPr>
            <w:tcW w:w="993"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1134" w:type="dxa"/>
            <w:shd w:val="clear" w:color="auto" w:fill="F2F2F2" w:themeFill="background1" w:themeFillShade="F2"/>
            <w:vAlign w:val="bottom"/>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2047</w:t>
            </w:r>
          </w:p>
        </w:tc>
        <w:tc>
          <w:tcPr>
            <w:tcW w:w="640"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13,10999419</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0,076277684</w:t>
            </w:r>
          </w:p>
        </w:tc>
        <w:tc>
          <w:tcPr>
            <w:tcW w:w="709"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85,25</w:t>
            </w:r>
          </w:p>
        </w:tc>
        <w:tc>
          <w:tcPr>
            <w:tcW w:w="1134"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30.690,00</w:t>
            </w:r>
          </w:p>
        </w:tc>
        <w:tc>
          <w:tcPr>
            <w:tcW w:w="992"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15.345,00</w:t>
            </w:r>
          </w:p>
        </w:tc>
        <w:tc>
          <w:tcPr>
            <w:tcW w:w="993" w:type="dxa"/>
            <w:shd w:val="clear" w:color="auto" w:fill="F2F2F2" w:themeFill="background1" w:themeFillShade="F2"/>
            <w:vAlign w:val="bottom"/>
          </w:tcPr>
          <w:p w:rsidR="000F7A8C" w:rsidRPr="0071576A" w:rsidRDefault="000F7A8C" w:rsidP="0071576A">
            <w:pPr>
              <w:pStyle w:val="AralkYok"/>
              <w:jc w:val="right"/>
              <w:rPr>
                <w:b/>
                <w:sz w:val="16"/>
                <w:szCs w:val="16"/>
              </w:rPr>
            </w:pPr>
          </w:p>
        </w:tc>
        <w:tc>
          <w:tcPr>
            <w:tcW w:w="1134" w:type="dxa"/>
            <w:shd w:val="clear" w:color="auto" w:fill="F2F2F2" w:themeFill="background1" w:themeFillShade="F2"/>
            <w:vAlign w:val="bottom"/>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2048</w:t>
            </w:r>
          </w:p>
        </w:tc>
        <w:tc>
          <w:tcPr>
            <w:tcW w:w="640"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14,42099361</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0,069343349</w:t>
            </w:r>
          </w:p>
        </w:tc>
        <w:tc>
          <w:tcPr>
            <w:tcW w:w="709"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85,25</w:t>
            </w:r>
          </w:p>
        </w:tc>
        <w:tc>
          <w:tcPr>
            <w:tcW w:w="1134"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30.690,00</w:t>
            </w:r>
          </w:p>
        </w:tc>
        <w:tc>
          <w:tcPr>
            <w:tcW w:w="992"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15.345,00</w:t>
            </w:r>
          </w:p>
        </w:tc>
        <w:tc>
          <w:tcPr>
            <w:tcW w:w="993" w:type="dxa"/>
            <w:shd w:val="clear" w:color="auto" w:fill="F2F2F2" w:themeFill="background1" w:themeFillShade="F2"/>
            <w:vAlign w:val="bottom"/>
          </w:tcPr>
          <w:p w:rsidR="000F7A8C" w:rsidRPr="0071576A" w:rsidRDefault="000F7A8C" w:rsidP="0071576A">
            <w:pPr>
              <w:pStyle w:val="AralkYok"/>
              <w:jc w:val="right"/>
              <w:rPr>
                <w:b/>
                <w:sz w:val="16"/>
                <w:szCs w:val="16"/>
              </w:rPr>
            </w:pPr>
          </w:p>
        </w:tc>
        <w:tc>
          <w:tcPr>
            <w:tcW w:w="1134" w:type="dxa"/>
            <w:shd w:val="clear" w:color="auto" w:fill="F2F2F2" w:themeFill="background1" w:themeFillShade="F2"/>
            <w:vAlign w:val="bottom"/>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2049</w:t>
            </w:r>
          </w:p>
        </w:tc>
        <w:tc>
          <w:tcPr>
            <w:tcW w:w="640"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15,86309297</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0,063039409</w:t>
            </w:r>
          </w:p>
        </w:tc>
        <w:tc>
          <w:tcPr>
            <w:tcW w:w="709"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85,25</w:t>
            </w:r>
          </w:p>
        </w:tc>
        <w:tc>
          <w:tcPr>
            <w:tcW w:w="1134"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30.690,00</w:t>
            </w:r>
          </w:p>
        </w:tc>
        <w:tc>
          <w:tcPr>
            <w:tcW w:w="992"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15.345,00</w:t>
            </w:r>
          </w:p>
        </w:tc>
        <w:tc>
          <w:tcPr>
            <w:tcW w:w="993" w:type="dxa"/>
            <w:shd w:val="clear" w:color="auto" w:fill="F2F2F2" w:themeFill="background1" w:themeFillShade="F2"/>
            <w:vAlign w:val="bottom"/>
          </w:tcPr>
          <w:p w:rsidR="000F7A8C" w:rsidRPr="0071576A" w:rsidRDefault="000F7A8C" w:rsidP="0071576A">
            <w:pPr>
              <w:pStyle w:val="AralkYok"/>
              <w:jc w:val="right"/>
              <w:rPr>
                <w:b/>
                <w:sz w:val="16"/>
                <w:szCs w:val="16"/>
              </w:rPr>
            </w:pPr>
          </w:p>
        </w:tc>
        <w:tc>
          <w:tcPr>
            <w:tcW w:w="1134" w:type="dxa"/>
            <w:shd w:val="clear" w:color="auto" w:fill="F2F2F2" w:themeFill="background1" w:themeFillShade="F2"/>
            <w:vAlign w:val="bottom"/>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2050</w:t>
            </w:r>
          </w:p>
        </w:tc>
        <w:tc>
          <w:tcPr>
            <w:tcW w:w="640"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326</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17,44940227</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0,057308553</w:t>
            </w:r>
          </w:p>
        </w:tc>
        <w:tc>
          <w:tcPr>
            <w:tcW w:w="709"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85,25</w:t>
            </w:r>
          </w:p>
        </w:tc>
        <w:tc>
          <w:tcPr>
            <w:tcW w:w="1134"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27.791,50</w:t>
            </w:r>
          </w:p>
        </w:tc>
        <w:tc>
          <w:tcPr>
            <w:tcW w:w="992"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13.895,75</w:t>
            </w:r>
          </w:p>
        </w:tc>
        <w:tc>
          <w:tcPr>
            <w:tcW w:w="993" w:type="dxa"/>
            <w:shd w:val="clear" w:color="auto" w:fill="F2F2F2" w:themeFill="background1" w:themeFillShade="F2"/>
            <w:vAlign w:val="bottom"/>
          </w:tcPr>
          <w:p w:rsidR="000F7A8C" w:rsidRPr="0071576A" w:rsidRDefault="000F7A8C" w:rsidP="0071576A">
            <w:pPr>
              <w:pStyle w:val="AralkYok"/>
              <w:jc w:val="right"/>
              <w:rPr>
                <w:b/>
                <w:sz w:val="16"/>
                <w:szCs w:val="16"/>
              </w:rPr>
            </w:pPr>
          </w:p>
        </w:tc>
        <w:tc>
          <w:tcPr>
            <w:tcW w:w="1134" w:type="dxa"/>
            <w:shd w:val="clear" w:color="auto" w:fill="F2F2F2" w:themeFill="background1" w:themeFillShade="F2"/>
            <w:vAlign w:val="bottom"/>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2051</w:t>
            </w:r>
          </w:p>
        </w:tc>
        <w:tc>
          <w:tcPr>
            <w:tcW w:w="640"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19,19434250</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0,052098685</w:t>
            </w:r>
          </w:p>
        </w:tc>
        <w:tc>
          <w:tcPr>
            <w:tcW w:w="709"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85,25</w:t>
            </w:r>
          </w:p>
        </w:tc>
        <w:tc>
          <w:tcPr>
            <w:tcW w:w="1134"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30.690,00</w:t>
            </w:r>
          </w:p>
        </w:tc>
        <w:tc>
          <w:tcPr>
            <w:tcW w:w="992"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15.345,00</w:t>
            </w:r>
          </w:p>
        </w:tc>
        <w:tc>
          <w:tcPr>
            <w:tcW w:w="993" w:type="dxa"/>
            <w:shd w:val="clear" w:color="auto" w:fill="F2F2F2" w:themeFill="background1" w:themeFillShade="F2"/>
            <w:vAlign w:val="bottom"/>
          </w:tcPr>
          <w:p w:rsidR="000F7A8C" w:rsidRPr="0071576A" w:rsidRDefault="000F7A8C" w:rsidP="0071576A">
            <w:pPr>
              <w:pStyle w:val="AralkYok"/>
              <w:jc w:val="right"/>
              <w:rPr>
                <w:b/>
                <w:sz w:val="16"/>
                <w:szCs w:val="16"/>
              </w:rPr>
            </w:pPr>
          </w:p>
        </w:tc>
        <w:tc>
          <w:tcPr>
            <w:tcW w:w="1134" w:type="dxa"/>
            <w:shd w:val="clear" w:color="auto" w:fill="F2F2F2" w:themeFill="background1" w:themeFillShade="F2"/>
            <w:vAlign w:val="bottom"/>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2052</w:t>
            </w:r>
          </w:p>
        </w:tc>
        <w:tc>
          <w:tcPr>
            <w:tcW w:w="640"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21,11377675</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0,047362441</w:t>
            </w:r>
          </w:p>
        </w:tc>
        <w:tc>
          <w:tcPr>
            <w:tcW w:w="709"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85,25</w:t>
            </w:r>
          </w:p>
        </w:tc>
        <w:tc>
          <w:tcPr>
            <w:tcW w:w="1134"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30.690,00</w:t>
            </w:r>
          </w:p>
        </w:tc>
        <w:tc>
          <w:tcPr>
            <w:tcW w:w="992"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15.345,00</w:t>
            </w:r>
          </w:p>
        </w:tc>
        <w:tc>
          <w:tcPr>
            <w:tcW w:w="993" w:type="dxa"/>
            <w:shd w:val="clear" w:color="auto" w:fill="F2F2F2" w:themeFill="background1" w:themeFillShade="F2"/>
            <w:vAlign w:val="bottom"/>
          </w:tcPr>
          <w:p w:rsidR="000F7A8C" w:rsidRPr="0071576A" w:rsidRDefault="000F7A8C" w:rsidP="0071576A">
            <w:pPr>
              <w:pStyle w:val="AralkYok"/>
              <w:jc w:val="right"/>
              <w:rPr>
                <w:b/>
                <w:sz w:val="16"/>
                <w:szCs w:val="16"/>
              </w:rPr>
            </w:pPr>
          </w:p>
        </w:tc>
        <w:tc>
          <w:tcPr>
            <w:tcW w:w="1134" w:type="dxa"/>
            <w:shd w:val="clear" w:color="auto" w:fill="F2F2F2" w:themeFill="background1" w:themeFillShade="F2"/>
            <w:vAlign w:val="bottom"/>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2053</w:t>
            </w:r>
          </w:p>
        </w:tc>
        <w:tc>
          <w:tcPr>
            <w:tcW w:w="640"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360</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23,22515442</w:t>
            </w:r>
          </w:p>
        </w:tc>
        <w:tc>
          <w:tcPr>
            <w:tcW w:w="1134" w:type="dxa"/>
            <w:shd w:val="clear" w:color="auto" w:fill="F2F2F2" w:themeFill="background1" w:themeFillShade="F2"/>
            <w:vAlign w:val="bottom"/>
          </w:tcPr>
          <w:p w:rsidR="000F7A8C" w:rsidRPr="0071576A" w:rsidRDefault="000F7A8C" w:rsidP="0071576A">
            <w:pPr>
              <w:pStyle w:val="AralkYok"/>
              <w:jc w:val="right"/>
              <w:rPr>
                <w:sz w:val="16"/>
                <w:szCs w:val="16"/>
              </w:rPr>
            </w:pPr>
            <w:r w:rsidRPr="0071576A">
              <w:rPr>
                <w:sz w:val="16"/>
                <w:szCs w:val="16"/>
              </w:rPr>
              <w:t>0,043056764</w:t>
            </w:r>
          </w:p>
        </w:tc>
        <w:tc>
          <w:tcPr>
            <w:tcW w:w="709"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85,25</w:t>
            </w:r>
          </w:p>
        </w:tc>
        <w:tc>
          <w:tcPr>
            <w:tcW w:w="1134"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30.690,00</w:t>
            </w:r>
          </w:p>
        </w:tc>
        <w:tc>
          <w:tcPr>
            <w:tcW w:w="992" w:type="dxa"/>
            <w:shd w:val="clear" w:color="auto" w:fill="F2F2F2" w:themeFill="background1" w:themeFillShade="F2"/>
          </w:tcPr>
          <w:p w:rsidR="000F7A8C" w:rsidRPr="0071576A" w:rsidRDefault="000F7A8C" w:rsidP="0071576A">
            <w:pPr>
              <w:pStyle w:val="AralkYok"/>
              <w:jc w:val="right"/>
              <w:rPr>
                <w:sz w:val="16"/>
                <w:szCs w:val="16"/>
              </w:rPr>
            </w:pPr>
            <w:r w:rsidRPr="0071576A">
              <w:rPr>
                <w:sz w:val="16"/>
                <w:szCs w:val="16"/>
              </w:rPr>
              <w:t>15.345,00</w:t>
            </w:r>
          </w:p>
        </w:tc>
        <w:tc>
          <w:tcPr>
            <w:tcW w:w="993" w:type="dxa"/>
            <w:shd w:val="clear" w:color="auto" w:fill="F2F2F2" w:themeFill="background1" w:themeFillShade="F2"/>
            <w:vAlign w:val="bottom"/>
          </w:tcPr>
          <w:p w:rsidR="000F7A8C" w:rsidRPr="0071576A" w:rsidRDefault="000F7A8C" w:rsidP="0071576A">
            <w:pPr>
              <w:pStyle w:val="AralkYok"/>
              <w:jc w:val="right"/>
              <w:rPr>
                <w:b/>
                <w:sz w:val="16"/>
                <w:szCs w:val="16"/>
              </w:rPr>
            </w:pPr>
          </w:p>
        </w:tc>
        <w:tc>
          <w:tcPr>
            <w:tcW w:w="1134" w:type="dxa"/>
            <w:shd w:val="clear" w:color="auto" w:fill="F2F2F2" w:themeFill="background1" w:themeFillShade="F2"/>
            <w:vAlign w:val="bottom"/>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c>
          <w:tcPr>
            <w:tcW w:w="992" w:type="dxa"/>
            <w:shd w:val="clear" w:color="auto" w:fill="F2F2F2" w:themeFill="background1" w:themeFillShade="F2"/>
          </w:tcPr>
          <w:p w:rsidR="000F7A8C" w:rsidRPr="0071576A" w:rsidRDefault="000F7A8C" w:rsidP="0071576A">
            <w:pPr>
              <w:pStyle w:val="AralkYok"/>
              <w:jc w:val="right"/>
              <w:rPr>
                <w:b/>
                <w:sz w:val="16"/>
                <w:szCs w:val="16"/>
              </w:rPr>
            </w:pPr>
          </w:p>
        </w:tc>
      </w:tr>
      <w:tr w:rsidR="00A13C73" w:rsidRPr="000F69A6" w:rsidTr="0071576A">
        <w:tc>
          <w:tcPr>
            <w:tcW w:w="743" w:type="dxa"/>
            <w:shd w:val="clear" w:color="auto" w:fill="F2F2F2" w:themeFill="background1" w:themeFillShade="F2"/>
            <w:vAlign w:val="bottom"/>
          </w:tcPr>
          <w:p w:rsidR="00A13C73" w:rsidRPr="0071576A" w:rsidRDefault="00A13C73" w:rsidP="00A13C73">
            <w:pPr>
              <w:pStyle w:val="AralkYok"/>
              <w:jc w:val="right"/>
              <w:rPr>
                <w:sz w:val="16"/>
                <w:szCs w:val="16"/>
              </w:rPr>
            </w:pPr>
            <w:r w:rsidRPr="0071576A">
              <w:rPr>
                <w:sz w:val="16"/>
                <w:szCs w:val="16"/>
              </w:rPr>
              <w:t>2054</w:t>
            </w:r>
          </w:p>
        </w:tc>
        <w:tc>
          <w:tcPr>
            <w:tcW w:w="640" w:type="dxa"/>
            <w:shd w:val="clear" w:color="auto" w:fill="F2F2F2" w:themeFill="background1" w:themeFillShade="F2"/>
            <w:vAlign w:val="bottom"/>
          </w:tcPr>
          <w:p w:rsidR="00A13C73" w:rsidRPr="0071576A" w:rsidRDefault="00A13C73" w:rsidP="00A13C73">
            <w:pPr>
              <w:pStyle w:val="AralkYok"/>
              <w:jc w:val="right"/>
              <w:rPr>
                <w:sz w:val="16"/>
                <w:szCs w:val="16"/>
              </w:rPr>
            </w:pPr>
            <w:r>
              <w:rPr>
                <w:sz w:val="16"/>
                <w:szCs w:val="16"/>
              </w:rPr>
              <w:t>360</w:t>
            </w:r>
          </w:p>
        </w:tc>
        <w:tc>
          <w:tcPr>
            <w:tcW w:w="1134" w:type="dxa"/>
            <w:shd w:val="clear" w:color="auto" w:fill="F2F2F2" w:themeFill="background1" w:themeFillShade="F2"/>
            <w:vAlign w:val="bottom"/>
          </w:tcPr>
          <w:p w:rsidR="00A13C73" w:rsidRPr="0071576A" w:rsidRDefault="00A13C73" w:rsidP="00A13C73">
            <w:pPr>
              <w:pStyle w:val="AralkYok"/>
              <w:jc w:val="right"/>
              <w:rPr>
                <w:sz w:val="16"/>
                <w:szCs w:val="16"/>
              </w:rPr>
            </w:pPr>
            <w:r w:rsidRPr="0071576A">
              <w:rPr>
                <w:sz w:val="16"/>
                <w:szCs w:val="16"/>
              </w:rPr>
              <w:t>25,54766986</w:t>
            </w:r>
          </w:p>
        </w:tc>
        <w:tc>
          <w:tcPr>
            <w:tcW w:w="1134" w:type="dxa"/>
            <w:shd w:val="clear" w:color="auto" w:fill="F2F2F2" w:themeFill="background1" w:themeFillShade="F2"/>
            <w:vAlign w:val="bottom"/>
          </w:tcPr>
          <w:p w:rsidR="00A13C73" w:rsidRPr="0071576A" w:rsidRDefault="00A13C73" w:rsidP="00A13C73">
            <w:pPr>
              <w:pStyle w:val="AralkYok"/>
              <w:jc w:val="right"/>
              <w:rPr>
                <w:sz w:val="16"/>
                <w:szCs w:val="16"/>
              </w:rPr>
            </w:pPr>
            <w:r w:rsidRPr="0071576A">
              <w:rPr>
                <w:sz w:val="16"/>
                <w:szCs w:val="16"/>
              </w:rPr>
              <w:t>0,039142513</w:t>
            </w:r>
          </w:p>
        </w:tc>
        <w:tc>
          <w:tcPr>
            <w:tcW w:w="709" w:type="dxa"/>
            <w:shd w:val="clear" w:color="auto" w:fill="F2F2F2" w:themeFill="background1" w:themeFillShade="F2"/>
          </w:tcPr>
          <w:p w:rsidR="00A13C73" w:rsidRPr="0071576A" w:rsidRDefault="00A13C73" w:rsidP="00A13C73">
            <w:pPr>
              <w:pStyle w:val="AralkYok"/>
              <w:jc w:val="right"/>
              <w:rPr>
                <w:sz w:val="16"/>
                <w:szCs w:val="16"/>
              </w:rPr>
            </w:pPr>
            <w:r w:rsidRPr="0071576A">
              <w:rPr>
                <w:sz w:val="16"/>
                <w:szCs w:val="16"/>
              </w:rPr>
              <w:t>85,25</w:t>
            </w:r>
          </w:p>
        </w:tc>
        <w:tc>
          <w:tcPr>
            <w:tcW w:w="1134" w:type="dxa"/>
            <w:shd w:val="clear" w:color="auto" w:fill="F2F2F2" w:themeFill="background1" w:themeFillShade="F2"/>
          </w:tcPr>
          <w:p w:rsidR="00A13C73" w:rsidRDefault="00A13C73" w:rsidP="001E79BF">
            <w:pPr>
              <w:jc w:val="right"/>
              <w:rPr>
                <w:rFonts w:ascii="Calibri" w:hAnsi="Calibri"/>
                <w:color w:val="000000"/>
                <w:sz w:val="16"/>
                <w:szCs w:val="16"/>
              </w:rPr>
            </w:pPr>
            <w:r>
              <w:rPr>
                <w:rFonts w:ascii="Calibri" w:hAnsi="Calibri"/>
                <w:color w:val="000000"/>
                <w:sz w:val="16"/>
                <w:szCs w:val="16"/>
              </w:rPr>
              <w:t>30.690,00</w:t>
            </w:r>
          </w:p>
        </w:tc>
        <w:tc>
          <w:tcPr>
            <w:tcW w:w="992" w:type="dxa"/>
            <w:shd w:val="clear" w:color="auto" w:fill="F2F2F2" w:themeFill="background1" w:themeFillShade="F2"/>
          </w:tcPr>
          <w:p w:rsidR="00A13C73" w:rsidRDefault="00A13C73" w:rsidP="001E79BF">
            <w:pPr>
              <w:jc w:val="right"/>
              <w:rPr>
                <w:rFonts w:ascii="Calibri" w:hAnsi="Calibri"/>
                <w:color w:val="000000"/>
                <w:sz w:val="16"/>
                <w:szCs w:val="16"/>
              </w:rPr>
            </w:pPr>
            <w:r>
              <w:rPr>
                <w:rFonts w:ascii="Calibri" w:hAnsi="Calibri"/>
                <w:color w:val="000000"/>
                <w:sz w:val="16"/>
                <w:szCs w:val="16"/>
              </w:rPr>
              <w:t>15.345,00</w:t>
            </w:r>
          </w:p>
        </w:tc>
        <w:tc>
          <w:tcPr>
            <w:tcW w:w="993" w:type="dxa"/>
            <w:shd w:val="clear" w:color="auto" w:fill="F2F2F2" w:themeFill="background1" w:themeFillShade="F2"/>
            <w:vAlign w:val="bottom"/>
          </w:tcPr>
          <w:p w:rsidR="00A13C73" w:rsidRPr="0071576A" w:rsidRDefault="00A13C73" w:rsidP="00A13C73">
            <w:pPr>
              <w:pStyle w:val="AralkYok"/>
              <w:jc w:val="right"/>
              <w:rPr>
                <w:b/>
                <w:sz w:val="16"/>
                <w:szCs w:val="16"/>
              </w:rPr>
            </w:pPr>
          </w:p>
        </w:tc>
        <w:tc>
          <w:tcPr>
            <w:tcW w:w="1134" w:type="dxa"/>
            <w:shd w:val="clear" w:color="auto" w:fill="F2F2F2" w:themeFill="background1" w:themeFillShade="F2"/>
            <w:vAlign w:val="bottom"/>
          </w:tcPr>
          <w:p w:rsidR="00A13C73" w:rsidRPr="0071576A" w:rsidRDefault="00A13C73" w:rsidP="00A13C73">
            <w:pPr>
              <w:pStyle w:val="AralkYok"/>
              <w:jc w:val="right"/>
              <w:rPr>
                <w:b/>
                <w:sz w:val="16"/>
                <w:szCs w:val="16"/>
              </w:rPr>
            </w:pPr>
          </w:p>
        </w:tc>
        <w:tc>
          <w:tcPr>
            <w:tcW w:w="992" w:type="dxa"/>
            <w:shd w:val="clear" w:color="auto" w:fill="F2F2F2" w:themeFill="background1" w:themeFillShade="F2"/>
          </w:tcPr>
          <w:p w:rsidR="00A13C73" w:rsidRPr="0071576A" w:rsidRDefault="00A13C73" w:rsidP="00A13C73">
            <w:pPr>
              <w:pStyle w:val="AralkYok"/>
              <w:jc w:val="right"/>
              <w:rPr>
                <w:b/>
                <w:sz w:val="16"/>
                <w:szCs w:val="16"/>
              </w:rPr>
            </w:pPr>
          </w:p>
        </w:tc>
        <w:tc>
          <w:tcPr>
            <w:tcW w:w="992" w:type="dxa"/>
            <w:shd w:val="clear" w:color="auto" w:fill="F2F2F2" w:themeFill="background1" w:themeFillShade="F2"/>
          </w:tcPr>
          <w:p w:rsidR="00A13C73" w:rsidRPr="0071576A" w:rsidRDefault="00A13C73" w:rsidP="00A13C73">
            <w:pPr>
              <w:pStyle w:val="AralkYok"/>
              <w:jc w:val="right"/>
              <w:rPr>
                <w:b/>
                <w:sz w:val="16"/>
                <w:szCs w:val="16"/>
              </w:rPr>
            </w:pPr>
          </w:p>
        </w:tc>
      </w:tr>
      <w:tr w:rsidR="00A13C73" w:rsidRPr="000F69A6" w:rsidTr="008E35FE">
        <w:tc>
          <w:tcPr>
            <w:tcW w:w="743" w:type="dxa"/>
            <w:shd w:val="clear" w:color="auto" w:fill="F2F2F2" w:themeFill="background1" w:themeFillShade="F2"/>
            <w:vAlign w:val="bottom"/>
          </w:tcPr>
          <w:p w:rsidR="00A13C73" w:rsidRPr="0071576A" w:rsidRDefault="00A13C73" w:rsidP="00A13C73">
            <w:pPr>
              <w:pStyle w:val="AralkYok"/>
              <w:jc w:val="right"/>
              <w:rPr>
                <w:sz w:val="16"/>
                <w:szCs w:val="16"/>
              </w:rPr>
            </w:pPr>
            <w:r>
              <w:rPr>
                <w:sz w:val="16"/>
                <w:szCs w:val="16"/>
              </w:rPr>
              <w:t>2055</w:t>
            </w:r>
          </w:p>
        </w:tc>
        <w:tc>
          <w:tcPr>
            <w:tcW w:w="640" w:type="dxa"/>
            <w:shd w:val="clear" w:color="auto" w:fill="F2F2F2" w:themeFill="background1" w:themeFillShade="F2"/>
          </w:tcPr>
          <w:p w:rsidR="00A13C73" w:rsidRPr="00187737" w:rsidRDefault="00A13C73" w:rsidP="00A13C73">
            <w:pPr>
              <w:jc w:val="right"/>
              <w:rPr>
                <w:rFonts w:asciiTheme="minorHAnsi" w:hAnsiTheme="minorHAnsi"/>
              </w:rPr>
            </w:pPr>
            <w:r w:rsidRPr="00187737">
              <w:rPr>
                <w:rFonts w:asciiTheme="minorHAnsi" w:hAnsiTheme="minorHAnsi"/>
                <w:sz w:val="16"/>
                <w:szCs w:val="16"/>
              </w:rPr>
              <w:t>360</w:t>
            </w:r>
          </w:p>
        </w:tc>
        <w:tc>
          <w:tcPr>
            <w:tcW w:w="1134" w:type="dxa"/>
            <w:shd w:val="clear" w:color="auto" w:fill="F2F2F2" w:themeFill="background1" w:themeFillShade="F2"/>
            <w:vAlign w:val="bottom"/>
          </w:tcPr>
          <w:p w:rsidR="00A13C73" w:rsidRPr="00ED2D05" w:rsidRDefault="00A13C73" w:rsidP="00A13C73">
            <w:pPr>
              <w:pStyle w:val="AralkYok"/>
              <w:jc w:val="right"/>
              <w:rPr>
                <w:sz w:val="16"/>
                <w:szCs w:val="16"/>
              </w:rPr>
            </w:pPr>
            <w:r w:rsidRPr="00ED2D05">
              <w:rPr>
                <w:sz w:val="16"/>
                <w:szCs w:val="16"/>
              </w:rPr>
              <w:t>28,10243685</w:t>
            </w:r>
          </w:p>
        </w:tc>
        <w:tc>
          <w:tcPr>
            <w:tcW w:w="1134" w:type="dxa"/>
            <w:shd w:val="clear" w:color="auto" w:fill="F2F2F2" w:themeFill="background1" w:themeFillShade="F2"/>
            <w:vAlign w:val="bottom"/>
          </w:tcPr>
          <w:p w:rsidR="00A13C73" w:rsidRPr="00ED2D05" w:rsidRDefault="00A13C73" w:rsidP="00A13C73">
            <w:pPr>
              <w:pStyle w:val="AralkYok"/>
              <w:jc w:val="right"/>
              <w:rPr>
                <w:sz w:val="16"/>
                <w:szCs w:val="16"/>
              </w:rPr>
            </w:pPr>
            <w:r w:rsidRPr="00ED2D05">
              <w:rPr>
                <w:sz w:val="16"/>
                <w:szCs w:val="16"/>
              </w:rPr>
              <w:t>0,035584103</w:t>
            </w:r>
          </w:p>
        </w:tc>
        <w:tc>
          <w:tcPr>
            <w:tcW w:w="709" w:type="dxa"/>
            <w:shd w:val="clear" w:color="auto" w:fill="F2F2F2" w:themeFill="background1" w:themeFillShade="F2"/>
          </w:tcPr>
          <w:p w:rsidR="00A13C73" w:rsidRDefault="00A13C73" w:rsidP="00A13C73">
            <w:pPr>
              <w:jc w:val="right"/>
            </w:pPr>
            <w:r w:rsidRPr="00E04BF6">
              <w:rPr>
                <w:rFonts w:asciiTheme="minorHAnsi" w:hAnsiTheme="minorHAnsi"/>
                <w:sz w:val="16"/>
                <w:szCs w:val="16"/>
              </w:rPr>
              <w:t>85,25</w:t>
            </w:r>
          </w:p>
        </w:tc>
        <w:tc>
          <w:tcPr>
            <w:tcW w:w="1134" w:type="dxa"/>
            <w:shd w:val="clear" w:color="auto" w:fill="F2F2F2" w:themeFill="background1" w:themeFillShade="F2"/>
          </w:tcPr>
          <w:p w:rsidR="00A13C73" w:rsidRDefault="00A13C73" w:rsidP="001E79BF">
            <w:pPr>
              <w:jc w:val="right"/>
              <w:rPr>
                <w:rFonts w:ascii="Calibri" w:hAnsi="Calibri"/>
                <w:color w:val="000000"/>
                <w:sz w:val="16"/>
                <w:szCs w:val="16"/>
              </w:rPr>
            </w:pPr>
            <w:r>
              <w:rPr>
                <w:rFonts w:ascii="Calibri" w:hAnsi="Calibri"/>
                <w:color w:val="000000"/>
                <w:sz w:val="16"/>
                <w:szCs w:val="16"/>
              </w:rPr>
              <w:t>30.690,00</w:t>
            </w:r>
          </w:p>
        </w:tc>
        <w:tc>
          <w:tcPr>
            <w:tcW w:w="992" w:type="dxa"/>
            <w:shd w:val="clear" w:color="auto" w:fill="F2F2F2" w:themeFill="background1" w:themeFillShade="F2"/>
          </w:tcPr>
          <w:p w:rsidR="00A13C73" w:rsidRDefault="00A13C73" w:rsidP="001E79BF">
            <w:pPr>
              <w:jc w:val="right"/>
              <w:rPr>
                <w:rFonts w:ascii="Calibri" w:hAnsi="Calibri"/>
                <w:color w:val="000000"/>
                <w:sz w:val="16"/>
                <w:szCs w:val="16"/>
              </w:rPr>
            </w:pPr>
            <w:r>
              <w:rPr>
                <w:rFonts w:ascii="Calibri" w:hAnsi="Calibri"/>
                <w:color w:val="000000"/>
                <w:sz w:val="16"/>
                <w:szCs w:val="16"/>
              </w:rPr>
              <w:t>15.345,00</w:t>
            </w:r>
          </w:p>
        </w:tc>
        <w:tc>
          <w:tcPr>
            <w:tcW w:w="993" w:type="dxa"/>
            <w:shd w:val="clear" w:color="auto" w:fill="F2F2F2" w:themeFill="background1" w:themeFillShade="F2"/>
            <w:vAlign w:val="bottom"/>
          </w:tcPr>
          <w:p w:rsidR="00A13C73" w:rsidRPr="0071576A" w:rsidRDefault="00A13C73" w:rsidP="00A13C73">
            <w:pPr>
              <w:pStyle w:val="AralkYok"/>
              <w:jc w:val="right"/>
              <w:rPr>
                <w:b/>
                <w:sz w:val="16"/>
                <w:szCs w:val="16"/>
              </w:rPr>
            </w:pPr>
          </w:p>
        </w:tc>
        <w:tc>
          <w:tcPr>
            <w:tcW w:w="1134" w:type="dxa"/>
            <w:shd w:val="clear" w:color="auto" w:fill="F2F2F2" w:themeFill="background1" w:themeFillShade="F2"/>
            <w:vAlign w:val="bottom"/>
          </w:tcPr>
          <w:p w:rsidR="00A13C73" w:rsidRPr="0071576A" w:rsidRDefault="00A13C73" w:rsidP="00A13C73">
            <w:pPr>
              <w:pStyle w:val="AralkYok"/>
              <w:jc w:val="right"/>
              <w:rPr>
                <w:b/>
                <w:sz w:val="16"/>
                <w:szCs w:val="16"/>
              </w:rPr>
            </w:pPr>
          </w:p>
        </w:tc>
        <w:tc>
          <w:tcPr>
            <w:tcW w:w="992" w:type="dxa"/>
            <w:shd w:val="clear" w:color="auto" w:fill="F2F2F2" w:themeFill="background1" w:themeFillShade="F2"/>
          </w:tcPr>
          <w:p w:rsidR="00A13C73" w:rsidRPr="0071576A" w:rsidRDefault="00A13C73" w:rsidP="00A13C73">
            <w:pPr>
              <w:pStyle w:val="AralkYok"/>
              <w:jc w:val="right"/>
              <w:rPr>
                <w:b/>
                <w:sz w:val="16"/>
                <w:szCs w:val="16"/>
              </w:rPr>
            </w:pPr>
          </w:p>
        </w:tc>
        <w:tc>
          <w:tcPr>
            <w:tcW w:w="992" w:type="dxa"/>
            <w:shd w:val="clear" w:color="auto" w:fill="F2F2F2" w:themeFill="background1" w:themeFillShade="F2"/>
          </w:tcPr>
          <w:p w:rsidR="00A13C73" w:rsidRPr="0071576A" w:rsidRDefault="00A13C73" w:rsidP="00A13C73">
            <w:pPr>
              <w:pStyle w:val="AralkYok"/>
              <w:jc w:val="right"/>
              <w:rPr>
                <w:b/>
                <w:sz w:val="16"/>
                <w:szCs w:val="16"/>
              </w:rPr>
            </w:pPr>
          </w:p>
        </w:tc>
      </w:tr>
      <w:tr w:rsidR="00A13C73" w:rsidRPr="000F69A6" w:rsidTr="008E35FE">
        <w:tc>
          <w:tcPr>
            <w:tcW w:w="743" w:type="dxa"/>
            <w:shd w:val="clear" w:color="auto" w:fill="F2F2F2" w:themeFill="background1" w:themeFillShade="F2"/>
            <w:vAlign w:val="bottom"/>
          </w:tcPr>
          <w:p w:rsidR="00A13C73" w:rsidRPr="0071576A" w:rsidRDefault="00A13C73" w:rsidP="00A13C73">
            <w:pPr>
              <w:pStyle w:val="AralkYok"/>
              <w:jc w:val="right"/>
              <w:rPr>
                <w:sz w:val="16"/>
                <w:szCs w:val="16"/>
              </w:rPr>
            </w:pPr>
            <w:r>
              <w:rPr>
                <w:sz w:val="16"/>
                <w:szCs w:val="16"/>
              </w:rPr>
              <w:t>2056</w:t>
            </w:r>
          </w:p>
        </w:tc>
        <w:tc>
          <w:tcPr>
            <w:tcW w:w="640" w:type="dxa"/>
            <w:shd w:val="clear" w:color="auto" w:fill="F2F2F2" w:themeFill="background1" w:themeFillShade="F2"/>
          </w:tcPr>
          <w:p w:rsidR="00A13C73" w:rsidRPr="00187737" w:rsidRDefault="00A13C73" w:rsidP="00A13C73">
            <w:pPr>
              <w:jc w:val="right"/>
              <w:rPr>
                <w:rFonts w:asciiTheme="minorHAnsi" w:hAnsiTheme="minorHAnsi"/>
              </w:rPr>
            </w:pPr>
            <w:r w:rsidRPr="00187737">
              <w:rPr>
                <w:rFonts w:asciiTheme="minorHAnsi" w:hAnsiTheme="minorHAnsi"/>
                <w:sz w:val="16"/>
                <w:szCs w:val="16"/>
              </w:rPr>
              <w:t>360</w:t>
            </w:r>
          </w:p>
        </w:tc>
        <w:tc>
          <w:tcPr>
            <w:tcW w:w="1134" w:type="dxa"/>
            <w:shd w:val="clear" w:color="auto" w:fill="F2F2F2" w:themeFill="background1" w:themeFillShade="F2"/>
            <w:vAlign w:val="bottom"/>
          </w:tcPr>
          <w:p w:rsidR="00A13C73" w:rsidRPr="00ED2D05" w:rsidRDefault="00A13C73" w:rsidP="00A13C73">
            <w:pPr>
              <w:pStyle w:val="AralkYok"/>
              <w:jc w:val="right"/>
              <w:rPr>
                <w:sz w:val="16"/>
                <w:szCs w:val="16"/>
              </w:rPr>
            </w:pPr>
            <w:r w:rsidRPr="00ED2D05">
              <w:rPr>
                <w:sz w:val="16"/>
                <w:szCs w:val="16"/>
              </w:rPr>
              <w:t>30,91268053</w:t>
            </w:r>
          </w:p>
        </w:tc>
        <w:tc>
          <w:tcPr>
            <w:tcW w:w="1134" w:type="dxa"/>
            <w:shd w:val="clear" w:color="auto" w:fill="F2F2F2" w:themeFill="background1" w:themeFillShade="F2"/>
            <w:vAlign w:val="bottom"/>
          </w:tcPr>
          <w:p w:rsidR="00A13C73" w:rsidRPr="00ED2D05" w:rsidRDefault="00A13C73" w:rsidP="00A13C73">
            <w:pPr>
              <w:pStyle w:val="AralkYok"/>
              <w:jc w:val="right"/>
              <w:rPr>
                <w:sz w:val="16"/>
                <w:szCs w:val="16"/>
              </w:rPr>
            </w:pPr>
            <w:r w:rsidRPr="00ED2D05">
              <w:rPr>
                <w:sz w:val="16"/>
                <w:szCs w:val="16"/>
              </w:rPr>
              <w:t>0,032349184</w:t>
            </w:r>
          </w:p>
        </w:tc>
        <w:tc>
          <w:tcPr>
            <w:tcW w:w="709" w:type="dxa"/>
            <w:shd w:val="clear" w:color="auto" w:fill="F2F2F2" w:themeFill="background1" w:themeFillShade="F2"/>
          </w:tcPr>
          <w:p w:rsidR="00A13C73" w:rsidRDefault="00A13C73" w:rsidP="00A13C73">
            <w:pPr>
              <w:jc w:val="right"/>
            </w:pPr>
            <w:r w:rsidRPr="00E04BF6">
              <w:rPr>
                <w:rFonts w:asciiTheme="minorHAnsi" w:hAnsiTheme="minorHAnsi"/>
                <w:sz w:val="16"/>
                <w:szCs w:val="16"/>
              </w:rPr>
              <w:t>85,25</w:t>
            </w:r>
          </w:p>
        </w:tc>
        <w:tc>
          <w:tcPr>
            <w:tcW w:w="1134" w:type="dxa"/>
            <w:shd w:val="clear" w:color="auto" w:fill="F2F2F2" w:themeFill="background1" w:themeFillShade="F2"/>
          </w:tcPr>
          <w:p w:rsidR="00A13C73" w:rsidRDefault="00A13C73" w:rsidP="001E79BF">
            <w:pPr>
              <w:jc w:val="right"/>
              <w:rPr>
                <w:rFonts w:ascii="Calibri" w:hAnsi="Calibri"/>
                <w:color w:val="000000"/>
                <w:sz w:val="16"/>
                <w:szCs w:val="16"/>
              </w:rPr>
            </w:pPr>
            <w:r>
              <w:rPr>
                <w:rFonts w:ascii="Calibri" w:hAnsi="Calibri"/>
                <w:color w:val="000000"/>
                <w:sz w:val="16"/>
                <w:szCs w:val="16"/>
              </w:rPr>
              <w:t>30.690,00</w:t>
            </w:r>
          </w:p>
        </w:tc>
        <w:tc>
          <w:tcPr>
            <w:tcW w:w="992" w:type="dxa"/>
            <w:shd w:val="clear" w:color="auto" w:fill="F2F2F2" w:themeFill="background1" w:themeFillShade="F2"/>
          </w:tcPr>
          <w:p w:rsidR="00A13C73" w:rsidRDefault="00A13C73" w:rsidP="001E79BF">
            <w:pPr>
              <w:jc w:val="right"/>
              <w:rPr>
                <w:rFonts w:ascii="Calibri" w:hAnsi="Calibri"/>
                <w:color w:val="000000"/>
                <w:sz w:val="16"/>
                <w:szCs w:val="16"/>
              </w:rPr>
            </w:pPr>
            <w:r>
              <w:rPr>
                <w:rFonts w:ascii="Calibri" w:hAnsi="Calibri"/>
                <w:color w:val="000000"/>
                <w:sz w:val="16"/>
                <w:szCs w:val="16"/>
              </w:rPr>
              <w:t>15.345,00</w:t>
            </w:r>
          </w:p>
        </w:tc>
        <w:tc>
          <w:tcPr>
            <w:tcW w:w="993" w:type="dxa"/>
            <w:shd w:val="clear" w:color="auto" w:fill="F2F2F2" w:themeFill="background1" w:themeFillShade="F2"/>
            <w:vAlign w:val="bottom"/>
          </w:tcPr>
          <w:p w:rsidR="00A13C73" w:rsidRPr="0071576A" w:rsidRDefault="00A13C73" w:rsidP="00A13C73">
            <w:pPr>
              <w:pStyle w:val="AralkYok"/>
              <w:jc w:val="right"/>
              <w:rPr>
                <w:b/>
                <w:sz w:val="16"/>
                <w:szCs w:val="16"/>
              </w:rPr>
            </w:pPr>
          </w:p>
        </w:tc>
        <w:tc>
          <w:tcPr>
            <w:tcW w:w="1134" w:type="dxa"/>
            <w:shd w:val="clear" w:color="auto" w:fill="F2F2F2" w:themeFill="background1" w:themeFillShade="F2"/>
            <w:vAlign w:val="bottom"/>
          </w:tcPr>
          <w:p w:rsidR="00A13C73" w:rsidRPr="0071576A" w:rsidRDefault="00A13C73" w:rsidP="00A13C73">
            <w:pPr>
              <w:pStyle w:val="AralkYok"/>
              <w:jc w:val="right"/>
              <w:rPr>
                <w:b/>
                <w:sz w:val="16"/>
                <w:szCs w:val="16"/>
              </w:rPr>
            </w:pPr>
          </w:p>
        </w:tc>
        <w:tc>
          <w:tcPr>
            <w:tcW w:w="992" w:type="dxa"/>
            <w:shd w:val="clear" w:color="auto" w:fill="F2F2F2" w:themeFill="background1" w:themeFillShade="F2"/>
          </w:tcPr>
          <w:p w:rsidR="00A13C73" w:rsidRPr="0071576A" w:rsidRDefault="00A13C73" w:rsidP="00A13C73">
            <w:pPr>
              <w:pStyle w:val="AralkYok"/>
              <w:jc w:val="right"/>
              <w:rPr>
                <w:b/>
                <w:sz w:val="16"/>
                <w:szCs w:val="16"/>
              </w:rPr>
            </w:pPr>
          </w:p>
        </w:tc>
        <w:tc>
          <w:tcPr>
            <w:tcW w:w="992" w:type="dxa"/>
            <w:shd w:val="clear" w:color="auto" w:fill="F2F2F2" w:themeFill="background1" w:themeFillShade="F2"/>
          </w:tcPr>
          <w:p w:rsidR="00A13C73" w:rsidRPr="0071576A" w:rsidRDefault="00A13C73" w:rsidP="00A13C73">
            <w:pPr>
              <w:pStyle w:val="AralkYok"/>
              <w:jc w:val="right"/>
              <w:rPr>
                <w:b/>
                <w:sz w:val="16"/>
                <w:szCs w:val="16"/>
              </w:rPr>
            </w:pPr>
          </w:p>
        </w:tc>
      </w:tr>
      <w:tr w:rsidR="00A13C73" w:rsidRPr="000F69A6" w:rsidTr="008E35FE">
        <w:tc>
          <w:tcPr>
            <w:tcW w:w="743" w:type="dxa"/>
            <w:shd w:val="clear" w:color="auto" w:fill="F2F2F2" w:themeFill="background1" w:themeFillShade="F2"/>
            <w:vAlign w:val="bottom"/>
          </w:tcPr>
          <w:p w:rsidR="00A13C73" w:rsidRPr="0071576A" w:rsidRDefault="00A13C73" w:rsidP="00A13C73">
            <w:pPr>
              <w:pStyle w:val="AralkYok"/>
              <w:jc w:val="right"/>
              <w:rPr>
                <w:sz w:val="16"/>
                <w:szCs w:val="16"/>
              </w:rPr>
            </w:pPr>
            <w:r>
              <w:rPr>
                <w:sz w:val="16"/>
                <w:szCs w:val="16"/>
              </w:rPr>
              <w:t>2057</w:t>
            </w:r>
          </w:p>
        </w:tc>
        <w:tc>
          <w:tcPr>
            <w:tcW w:w="640" w:type="dxa"/>
            <w:shd w:val="clear" w:color="auto" w:fill="F2F2F2" w:themeFill="background1" w:themeFillShade="F2"/>
          </w:tcPr>
          <w:p w:rsidR="00A13C73" w:rsidRPr="00187737" w:rsidRDefault="00A13C73" w:rsidP="00A13C73">
            <w:pPr>
              <w:jc w:val="right"/>
              <w:rPr>
                <w:rFonts w:asciiTheme="minorHAnsi" w:hAnsiTheme="minorHAnsi"/>
              </w:rPr>
            </w:pPr>
            <w:r w:rsidRPr="00187737">
              <w:rPr>
                <w:rFonts w:asciiTheme="minorHAnsi" w:hAnsiTheme="minorHAnsi"/>
                <w:sz w:val="16"/>
                <w:szCs w:val="16"/>
              </w:rPr>
              <w:t>360</w:t>
            </w:r>
          </w:p>
        </w:tc>
        <w:tc>
          <w:tcPr>
            <w:tcW w:w="1134" w:type="dxa"/>
            <w:shd w:val="clear" w:color="auto" w:fill="F2F2F2" w:themeFill="background1" w:themeFillShade="F2"/>
            <w:vAlign w:val="bottom"/>
          </w:tcPr>
          <w:p w:rsidR="00A13C73" w:rsidRPr="00ED2D05" w:rsidRDefault="00A13C73" w:rsidP="00A13C73">
            <w:pPr>
              <w:pStyle w:val="AralkYok"/>
              <w:jc w:val="right"/>
              <w:rPr>
                <w:sz w:val="16"/>
                <w:szCs w:val="16"/>
              </w:rPr>
            </w:pPr>
            <w:r w:rsidRPr="00ED2D05">
              <w:rPr>
                <w:sz w:val="16"/>
                <w:szCs w:val="16"/>
              </w:rPr>
              <w:t>34,00394859</w:t>
            </w:r>
          </w:p>
        </w:tc>
        <w:tc>
          <w:tcPr>
            <w:tcW w:w="1134" w:type="dxa"/>
            <w:shd w:val="clear" w:color="auto" w:fill="F2F2F2" w:themeFill="background1" w:themeFillShade="F2"/>
            <w:vAlign w:val="bottom"/>
          </w:tcPr>
          <w:p w:rsidR="00A13C73" w:rsidRPr="00ED2D05" w:rsidRDefault="00A13C73" w:rsidP="00A13C73">
            <w:pPr>
              <w:pStyle w:val="AralkYok"/>
              <w:jc w:val="right"/>
              <w:rPr>
                <w:sz w:val="16"/>
                <w:szCs w:val="16"/>
              </w:rPr>
            </w:pPr>
            <w:r w:rsidRPr="00ED2D05">
              <w:rPr>
                <w:sz w:val="16"/>
                <w:szCs w:val="16"/>
              </w:rPr>
              <w:t>0,029408349</w:t>
            </w:r>
          </w:p>
        </w:tc>
        <w:tc>
          <w:tcPr>
            <w:tcW w:w="709" w:type="dxa"/>
            <w:shd w:val="clear" w:color="auto" w:fill="F2F2F2" w:themeFill="background1" w:themeFillShade="F2"/>
          </w:tcPr>
          <w:p w:rsidR="00A13C73" w:rsidRDefault="00A13C73" w:rsidP="00A13C73">
            <w:pPr>
              <w:jc w:val="right"/>
            </w:pPr>
            <w:r w:rsidRPr="00E04BF6">
              <w:rPr>
                <w:rFonts w:asciiTheme="minorHAnsi" w:hAnsiTheme="minorHAnsi"/>
                <w:sz w:val="16"/>
                <w:szCs w:val="16"/>
              </w:rPr>
              <w:t>85,25</w:t>
            </w:r>
          </w:p>
        </w:tc>
        <w:tc>
          <w:tcPr>
            <w:tcW w:w="1134" w:type="dxa"/>
            <w:shd w:val="clear" w:color="auto" w:fill="F2F2F2" w:themeFill="background1" w:themeFillShade="F2"/>
          </w:tcPr>
          <w:p w:rsidR="00A13C73" w:rsidRDefault="00A13C73" w:rsidP="001E79BF">
            <w:pPr>
              <w:jc w:val="right"/>
              <w:rPr>
                <w:rFonts w:ascii="Calibri" w:hAnsi="Calibri"/>
                <w:color w:val="000000"/>
                <w:sz w:val="16"/>
                <w:szCs w:val="16"/>
              </w:rPr>
            </w:pPr>
            <w:r>
              <w:rPr>
                <w:rFonts w:ascii="Calibri" w:hAnsi="Calibri"/>
                <w:color w:val="000000"/>
                <w:sz w:val="16"/>
                <w:szCs w:val="16"/>
              </w:rPr>
              <w:t>30.690,00</w:t>
            </w:r>
          </w:p>
        </w:tc>
        <w:tc>
          <w:tcPr>
            <w:tcW w:w="992" w:type="dxa"/>
            <w:shd w:val="clear" w:color="auto" w:fill="F2F2F2" w:themeFill="background1" w:themeFillShade="F2"/>
          </w:tcPr>
          <w:p w:rsidR="00A13C73" w:rsidRDefault="00A13C73" w:rsidP="001E79BF">
            <w:pPr>
              <w:jc w:val="right"/>
              <w:rPr>
                <w:rFonts w:ascii="Calibri" w:hAnsi="Calibri"/>
                <w:color w:val="000000"/>
                <w:sz w:val="16"/>
                <w:szCs w:val="16"/>
              </w:rPr>
            </w:pPr>
            <w:r>
              <w:rPr>
                <w:rFonts w:ascii="Calibri" w:hAnsi="Calibri"/>
                <w:color w:val="000000"/>
                <w:sz w:val="16"/>
                <w:szCs w:val="16"/>
              </w:rPr>
              <w:t>15.345,00</w:t>
            </w:r>
          </w:p>
        </w:tc>
        <w:tc>
          <w:tcPr>
            <w:tcW w:w="993" w:type="dxa"/>
            <w:shd w:val="clear" w:color="auto" w:fill="F2F2F2" w:themeFill="background1" w:themeFillShade="F2"/>
            <w:vAlign w:val="bottom"/>
          </w:tcPr>
          <w:p w:rsidR="00A13C73" w:rsidRPr="0071576A" w:rsidRDefault="00A13C73" w:rsidP="00A13C73">
            <w:pPr>
              <w:pStyle w:val="AralkYok"/>
              <w:jc w:val="right"/>
              <w:rPr>
                <w:b/>
                <w:sz w:val="16"/>
                <w:szCs w:val="16"/>
              </w:rPr>
            </w:pPr>
          </w:p>
        </w:tc>
        <w:tc>
          <w:tcPr>
            <w:tcW w:w="1134" w:type="dxa"/>
            <w:shd w:val="clear" w:color="auto" w:fill="F2F2F2" w:themeFill="background1" w:themeFillShade="F2"/>
            <w:vAlign w:val="bottom"/>
          </w:tcPr>
          <w:p w:rsidR="00A13C73" w:rsidRPr="0071576A" w:rsidRDefault="00A13C73" w:rsidP="00A13C73">
            <w:pPr>
              <w:pStyle w:val="AralkYok"/>
              <w:jc w:val="right"/>
              <w:rPr>
                <w:b/>
                <w:sz w:val="16"/>
                <w:szCs w:val="16"/>
              </w:rPr>
            </w:pPr>
          </w:p>
        </w:tc>
        <w:tc>
          <w:tcPr>
            <w:tcW w:w="992" w:type="dxa"/>
            <w:shd w:val="clear" w:color="auto" w:fill="F2F2F2" w:themeFill="background1" w:themeFillShade="F2"/>
          </w:tcPr>
          <w:p w:rsidR="00A13C73" w:rsidRPr="0071576A" w:rsidRDefault="00A13C73" w:rsidP="00A13C73">
            <w:pPr>
              <w:pStyle w:val="AralkYok"/>
              <w:jc w:val="right"/>
              <w:rPr>
                <w:b/>
                <w:sz w:val="16"/>
                <w:szCs w:val="16"/>
              </w:rPr>
            </w:pPr>
          </w:p>
        </w:tc>
        <w:tc>
          <w:tcPr>
            <w:tcW w:w="992" w:type="dxa"/>
            <w:shd w:val="clear" w:color="auto" w:fill="F2F2F2" w:themeFill="background1" w:themeFillShade="F2"/>
          </w:tcPr>
          <w:p w:rsidR="00A13C73" w:rsidRPr="0071576A" w:rsidRDefault="00A13C73" w:rsidP="00A13C73">
            <w:pPr>
              <w:pStyle w:val="AralkYok"/>
              <w:jc w:val="right"/>
              <w:rPr>
                <w:b/>
                <w:sz w:val="16"/>
                <w:szCs w:val="16"/>
              </w:rPr>
            </w:pPr>
          </w:p>
        </w:tc>
      </w:tr>
      <w:tr w:rsidR="00A13C73" w:rsidRPr="000F69A6" w:rsidTr="008E35FE">
        <w:tc>
          <w:tcPr>
            <w:tcW w:w="743" w:type="dxa"/>
            <w:shd w:val="clear" w:color="auto" w:fill="F2F2F2" w:themeFill="background1" w:themeFillShade="F2"/>
            <w:vAlign w:val="bottom"/>
          </w:tcPr>
          <w:p w:rsidR="00A13C73" w:rsidRPr="0071576A" w:rsidRDefault="00A13C73" w:rsidP="00A13C73">
            <w:pPr>
              <w:pStyle w:val="AralkYok"/>
              <w:jc w:val="right"/>
              <w:rPr>
                <w:sz w:val="16"/>
                <w:szCs w:val="16"/>
              </w:rPr>
            </w:pPr>
            <w:r>
              <w:rPr>
                <w:sz w:val="16"/>
                <w:szCs w:val="16"/>
              </w:rPr>
              <w:t>2058</w:t>
            </w:r>
          </w:p>
        </w:tc>
        <w:tc>
          <w:tcPr>
            <w:tcW w:w="640" w:type="dxa"/>
            <w:shd w:val="clear" w:color="auto" w:fill="F2F2F2" w:themeFill="background1" w:themeFillShade="F2"/>
          </w:tcPr>
          <w:p w:rsidR="00A13C73" w:rsidRPr="00187737" w:rsidRDefault="00A13C73" w:rsidP="00A13C73">
            <w:pPr>
              <w:jc w:val="right"/>
              <w:rPr>
                <w:rFonts w:asciiTheme="minorHAnsi" w:hAnsiTheme="minorHAnsi"/>
              </w:rPr>
            </w:pPr>
            <w:r w:rsidRPr="00187737">
              <w:rPr>
                <w:rFonts w:asciiTheme="minorHAnsi" w:hAnsiTheme="minorHAnsi"/>
                <w:sz w:val="16"/>
                <w:szCs w:val="16"/>
              </w:rPr>
              <w:t>360</w:t>
            </w:r>
          </w:p>
        </w:tc>
        <w:tc>
          <w:tcPr>
            <w:tcW w:w="1134" w:type="dxa"/>
            <w:shd w:val="clear" w:color="auto" w:fill="F2F2F2" w:themeFill="background1" w:themeFillShade="F2"/>
            <w:vAlign w:val="bottom"/>
          </w:tcPr>
          <w:p w:rsidR="00A13C73" w:rsidRPr="00ED2D05" w:rsidRDefault="00A13C73" w:rsidP="00A13C73">
            <w:pPr>
              <w:pStyle w:val="AralkYok"/>
              <w:jc w:val="right"/>
              <w:rPr>
                <w:sz w:val="16"/>
                <w:szCs w:val="16"/>
              </w:rPr>
            </w:pPr>
            <w:r w:rsidRPr="00ED2D05">
              <w:rPr>
                <w:sz w:val="16"/>
                <w:szCs w:val="16"/>
              </w:rPr>
              <w:t>37,40434344</w:t>
            </w:r>
          </w:p>
        </w:tc>
        <w:tc>
          <w:tcPr>
            <w:tcW w:w="1134" w:type="dxa"/>
            <w:shd w:val="clear" w:color="auto" w:fill="F2F2F2" w:themeFill="background1" w:themeFillShade="F2"/>
            <w:vAlign w:val="bottom"/>
          </w:tcPr>
          <w:p w:rsidR="00A13C73" w:rsidRPr="00ED2D05" w:rsidRDefault="00A13C73" w:rsidP="00A13C73">
            <w:pPr>
              <w:pStyle w:val="AralkYok"/>
              <w:jc w:val="right"/>
              <w:rPr>
                <w:sz w:val="16"/>
                <w:szCs w:val="16"/>
              </w:rPr>
            </w:pPr>
            <w:r w:rsidRPr="00ED2D05">
              <w:rPr>
                <w:sz w:val="16"/>
                <w:szCs w:val="16"/>
              </w:rPr>
              <w:t>0,026734863</w:t>
            </w:r>
          </w:p>
        </w:tc>
        <w:tc>
          <w:tcPr>
            <w:tcW w:w="709" w:type="dxa"/>
            <w:shd w:val="clear" w:color="auto" w:fill="F2F2F2" w:themeFill="background1" w:themeFillShade="F2"/>
          </w:tcPr>
          <w:p w:rsidR="00A13C73" w:rsidRDefault="00A13C73" w:rsidP="00A13C73">
            <w:pPr>
              <w:jc w:val="right"/>
            </w:pPr>
            <w:r w:rsidRPr="00E04BF6">
              <w:rPr>
                <w:rFonts w:asciiTheme="minorHAnsi" w:hAnsiTheme="minorHAnsi"/>
                <w:sz w:val="16"/>
                <w:szCs w:val="16"/>
              </w:rPr>
              <w:t>85,25</w:t>
            </w:r>
          </w:p>
        </w:tc>
        <w:tc>
          <w:tcPr>
            <w:tcW w:w="1134" w:type="dxa"/>
            <w:shd w:val="clear" w:color="auto" w:fill="F2F2F2" w:themeFill="background1" w:themeFillShade="F2"/>
          </w:tcPr>
          <w:p w:rsidR="00A13C73" w:rsidRDefault="00A13C73" w:rsidP="001E79BF">
            <w:pPr>
              <w:jc w:val="right"/>
              <w:rPr>
                <w:rFonts w:ascii="Calibri" w:hAnsi="Calibri"/>
                <w:color w:val="000000"/>
                <w:sz w:val="16"/>
                <w:szCs w:val="16"/>
              </w:rPr>
            </w:pPr>
            <w:r>
              <w:rPr>
                <w:rFonts w:ascii="Calibri" w:hAnsi="Calibri"/>
                <w:color w:val="000000"/>
                <w:sz w:val="16"/>
                <w:szCs w:val="16"/>
              </w:rPr>
              <w:t>30.690,00</w:t>
            </w:r>
          </w:p>
        </w:tc>
        <w:tc>
          <w:tcPr>
            <w:tcW w:w="992" w:type="dxa"/>
            <w:shd w:val="clear" w:color="auto" w:fill="F2F2F2" w:themeFill="background1" w:themeFillShade="F2"/>
          </w:tcPr>
          <w:p w:rsidR="00A13C73" w:rsidRDefault="00A13C73" w:rsidP="001E79BF">
            <w:pPr>
              <w:jc w:val="right"/>
              <w:rPr>
                <w:rFonts w:ascii="Calibri" w:hAnsi="Calibri"/>
                <w:color w:val="000000"/>
                <w:sz w:val="16"/>
                <w:szCs w:val="16"/>
              </w:rPr>
            </w:pPr>
            <w:r>
              <w:rPr>
                <w:rFonts w:ascii="Calibri" w:hAnsi="Calibri"/>
                <w:color w:val="000000"/>
                <w:sz w:val="16"/>
                <w:szCs w:val="16"/>
              </w:rPr>
              <w:t>15.345,00</w:t>
            </w:r>
          </w:p>
        </w:tc>
        <w:tc>
          <w:tcPr>
            <w:tcW w:w="993" w:type="dxa"/>
            <w:shd w:val="clear" w:color="auto" w:fill="F2F2F2" w:themeFill="background1" w:themeFillShade="F2"/>
            <w:vAlign w:val="bottom"/>
          </w:tcPr>
          <w:p w:rsidR="00A13C73" w:rsidRPr="0071576A" w:rsidRDefault="00A13C73" w:rsidP="00A13C73">
            <w:pPr>
              <w:pStyle w:val="AralkYok"/>
              <w:jc w:val="right"/>
              <w:rPr>
                <w:b/>
                <w:sz w:val="16"/>
                <w:szCs w:val="16"/>
              </w:rPr>
            </w:pPr>
          </w:p>
        </w:tc>
        <w:tc>
          <w:tcPr>
            <w:tcW w:w="1134" w:type="dxa"/>
            <w:shd w:val="clear" w:color="auto" w:fill="F2F2F2" w:themeFill="background1" w:themeFillShade="F2"/>
            <w:vAlign w:val="bottom"/>
          </w:tcPr>
          <w:p w:rsidR="00A13C73" w:rsidRPr="0071576A" w:rsidRDefault="00A13C73" w:rsidP="00A13C73">
            <w:pPr>
              <w:pStyle w:val="AralkYok"/>
              <w:jc w:val="right"/>
              <w:rPr>
                <w:b/>
                <w:sz w:val="16"/>
                <w:szCs w:val="16"/>
              </w:rPr>
            </w:pPr>
          </w:p>
        </w:tc>
        <w:tc>
          <w:tcPr>
            <w:tcW w:w="992" w:type="dxa"/>
            <w:shd w:val="clear" w:color="auto" w:fill="F2F2F2" w:themeFill="background1" w:themeFillShade="F2"/>
          </w:tcPr>
          <w:p w:rsidR="00A13C73" w:rsidRPr="0071576A" w:rsidRDefault="00A13C73" w:rsidP="00A13C73">
            <w:pPr>
              <w:pStyle w:val="AralkYok"/>
              <w:jc w:val="right"/>
              <w:rPr>
                <w:b/>
                <w:sz w:val="16"/>
                <w:szCs w:val="16"/>
              </w:rPr>
            </w:pPr>
          </w:p>
        </w:tc>
        <w:tc>
          <w:tcPr>
            <w:tcW w:w="992" w:type="dxa"/>
            <w:shd w:val="clear" w:color="auto" w:fill="F2F2F2" w:themeFill="background1" w:themeFillShade="F2"/>
          </w:tcPr>
          <w:p w:rsidR="00A13C73" w:rsidRPr="0071576A" w:rsidRDefault="00A13C73" w:rsidP="00A13C73">
            <w:pPr>
              <w:pStyle w:val="AralkYok"/>
              <w:jc w:val="right"/>
              <w:rPr>
                <w:b/>
                <w:sz w:val="16"/>
                <w:szCs w:val="16"/>
              </w:rPr>
            </w:pPr>
          </w:p>
        </w:tc>
      </w:tr>
      <w:tr w:rsidR="00A13C73" w:rsidRPr="000F69A6" w:rsidTr="008E35FE">
        <w:tc>
          <w:tcPr>
            <w:tcW w:w="743" w:type="dxa"/>
            <w:shd w:val="clear" w:color="auto" w:fill="F2F2F2" w:themeFill="background1" w:themeFillShade="F2"/>
            <w:vAlign w:val="bottom"/>
          </w:tcPr>
          <w:p w:rsidR="00A13C73" w:rsidRPr="0071576A" w:rsidRDefault="00A13C73" w:rsidP="00A13C73">
            <w:pPr>
              <w:pStyle w:val="AralkYok"/>
              <w:jc w:val="right"/>
              <w:rPr>
                <w:sz w:val="16"/>
                <w:szCs w:val="16"/>
              </w:rPr>
            </w:pPr>
            <w:r>
              <w:rPr>
                <w:sz w:val="16"/>
                <w:szCs w:val="16"/>
              </w:rPr>
              <w:t>2059</w:t>
            </w:r>
          </w:p>
        </w:tc>
        <w:tc>
          <w:tcPr>
            <w:tcW w:w="640" w:type="dxa"/>
            <w:shd w:val="clear" w:color="auto" w:fill="F2F2F2" w:themeFill="background1" w:themeFillShade="F2"/>
          </w:tcPr>
          <w:p w:rsidR="00A13C73" w:rsidRPr="00187737" w:rsidRDefault="00A13C73" w:rsidP="00A13C73">
            <w:pPr>
              <w:jc w:val="right"/>
              <w:rPr>
                <w:rFonts w:asciiTheme="minorHAnsi" w:hAnsiTheme="minorHAnsi"/>
              </w:rPr>
            </w:pPr>
            <w:r w:rsidRPr="00187737">
              <w:rPr>
                <w:rFonts w:asciiTheme="minorHAnsi" w:hAnsiTheme="minorHAnsi"/>
                <w:sz w:val="16"/>
                <w:szCs w:val="16"/>
              </w:rPr>
              <w:t>360</w:t>
            </w:r>
          </w:p>
        </w:tc>
        <w:tc>
          <w:tcPr>
            <w:tcW w:w="1134" w:type="dxa"/>
            <w:shd w:val="clear" w:color="auto" w:fill="F2F2F2" w:themeFill="background1" w:themeFillShade="F2"/>
            <w:vAlign w:val="bottom"/>
          </w:tcPr>
          <w:p w:rsidR="00A13C73" w:rsidRPr="00ED2D05" w:rsidRDefault="00A13C73" w:rsidP="00A13C73">
            <w:pPr>
              <w:pStyle w:val="AralkYok"/>
              <w:jc w:val="right"/>
              <w:rPr>
                <w:sz w:val="16"/>
                <w:szCs w:val="16"/>
              </w:rPr>
            </w:pPr>
            <w:r w:rsidRPr="00ED2D05">
              <w:rPr>
                <w:sz w:val="16"/>
                <w:szCs w:val="16"/>
              </w:rPr>
              <w:t>41,14477779</w:t>
            </w:r>
          </w:p>
        </w:tc>
        <w:tc>
          <w:tcPr>
            <w:tcW w:w="1134" w:type="dxa"/>
            <w:shd w:val="clear" w:color="auto" w:fill="F2F2F2" w:themeFill="background1" w:themeFillShade="F2"/>
            <w:vAlign w:val="bottom"/>
          </w:tcPr>
          <w:p w:rsidR="00A13C73" w:rsidRPr="00ED2D05" w:rsidRDefault="00A13C73" w:rsidP="00A13C73">
            <w:pPr>
              <w:pStyle w:val="AralkYok"/>
              <w:jc w:val="right"/>
              <w:rPr>
                <w:sz w:val="16"/>
                <w:szCs w:val="16"/>
              </w:rPr>
            </w:pPr>
            <w:r w:rsidRPr="00ED2D05">
              <w:rPr>
                <w:sz w:val="16"/>
                <w:szCs w:val="16"/>
              </w:rPr>
              <w:t>0,024304421</w:t>
            </w:r>
          </w:p>
        </w:tc>
        <w:tc>
          <w:tcPr>
            <w:tcW w:w="709" w:type="dxa"/>
            <w:shd w:val="clear" w:color="auto" w:fill="F2F2F2" w:themeFill="background1" w:themeFillShade="F2"/>
          </w:tcPr>
          <w:p w:rsidR="00A13C73" w:rsidRDefault="00A13C73" w:rsidP="00A13C73">
            <w:pPr>
              <w:jc w:val="right"/>
            </w:pPr>
            <w:r w:rsidRPr="00E04BF6">
              <w:rPr>
                <w:rFonts w:asciiTheme="minorHAnsi" w:hAnsiTheme="minorHAnsi"/>
                <w:sz w:val="16"/>
                <w:szCs w:val="16"/>
              </w:rPr>
              <w:t>85,25</w:t>
            </w:r>
          </w:p>
        </w:tc>
        <w:tc>
          <w:tcPr>
            <w:tcW w:w="1134" w:type="dxa"/>
            <w:shd w:val="clear" w:color="auto" w:fill="F2F2F2" w:themeFill="background1" w:themeFillShade="F2"/>
          </w:tcPr>
          <w:p w:rsidR="00A13C73" w:rsidRDefault="00A13C73" w:rsidP="001E79BF">
            <w:pPr>
              <w:jc w:val="right"/>
              <w:rPr>
                <w:rFonts w:ascii="Calibri" w:hAnsi="Calibri"/>
                <w:color w:val="000000"/>
                <w:sz w:val="16"/>
                <w:szCs w:val="16"/>
              </w:rPr>
            </w:pPr>
            <w:r>
              <w:rPr>
                <w:rFonts w:ascii="Calibri" w:hAnsi="Calibri"/>
                <w:color w:val="000000"/>
                <w:sz w:val="16"/>
                <w:szCs w:val="16"/>
              </w:rPr>
              <w:t>30.690,00</w:t>
            </w:r>
          </w:p>
        </w:tc>
        <w:tc>
          <w:tcPr>
            <w:tcW w:w="992" w:type="dxa"/>
            <w:shd w:val="clear" w:color="auto" w:fill="F2F2F2" w:themeFill="background1" w:themeFillShade="F2"/>
          </w:tcPr>
          <w:p w:rsidR="00A13C73" w:rsidRDefault="00A13C73" w:rsidP="001E79BF">
            <w:pPr>
              <w:jc w:val="right"/>
              <w:rPr>
                <w:rFonts w:ascii="Calibri" w:hAnsi="Calibri"/>
                <w:color w:val="000000"/>
                <w:sz w:val="16"/>
                <w:szCs w:val="16"/>
              </w:rPr>
            </w:pPr>
            <w:r>
              <w:rPr>
                <w:rFonts w:ascii="Calibri" w:hAnsi="Calibri"/>
                <w:color w:val="000000"/>
                <w:sz w:val="16"/>
                <w:szCs w:val="16"/>
              </w:rPr>
              <w:t>15.345,00</w:t>
            </w:r>
          </w:p>
        </w:tc>
        <w:tc>
          <w:tcPr>
            <w:tcW w:w="993" w:type="dxa"/>
            <w:shd w:val="clear" w:color="auto" w:fill="F2F2F2" w:themeFill="background1" w:themeFillShade="F2"/>
            <w:vAlign w:val="bottom"/>
          </w:tcPr>
          <w:p w:rsidR="00A13C73" w:rsidRPr="0071576A" w:rsidRDefault="00A13C73" w:rsidP="00A13C73">
            <w:pPr>
              <w:pStyle w:val="AralkYok"/>
              <w:jc w:val="right"/>
              <w:rPr>
                <w:b/>
                <w:sz w:val="16"/>
                <w:szCs w:val="16"/>
              </w:rPr>
            </w:pPr>
          </w:p>
        </w:tc>
        <w:tc>
          <w:tcPr>
            <w:tcW w:w="1134" w:type="dxa"/>
            <w:shd w:val="clear" w:color="auto" w:fill="F2F2F2" w:themeFill="background1" w:themeFillShade="F2"/>
            <w:vAlign w:val="bottom"/>
          </w:tcPr>
          <w:p w:rsidR="00A13C73" w:rsidRPr="0071576A" w:rsidRDefault="00A13C73" w:rsidP="00A13C73">
            <w:pPr>
              <w:pStyle w:val="AralkYok"/>
              <w:jc w:val="right"/>
              <w:rPr>
                <w:b/>
                <w:sz w:val="16"/>
                <w:szCs w:val="16"/>
              </w:rPr>
            </w:pPr>
          </w:p>
        </w:tc>
        <w:tc>
          <w:tcPr>
            <w:tcW w:w="992" w:type="dxa"/>
            <w:shd w:val="clear" w:color="auto" w:fill="F2F2F2" w:themeFill="background1" w:themeFillShade="F2"/>
          </w:tcPr>
          <w:p w:rsidR="00A13C73" w:rsidRPr="0071576A" w:rsidRDefault="00A13C73" w:rsidP="00A13C73">
            <w:pPr>
              <w:pStyle w:val="AralkYok"/>
              <w:jc w:val="right"/>
              <w:rPr>
                <w:b/>
                <w:sz w:val="16"/>
                <w:szCs w:val="16"/>
              </w:rPr>
            </w:pPr>
          </w:p>
        </w:tc>
        <w:tc>
          <w:tcPr>
            <w:tcW w:w="992" w:type="dxa"/>
            <w:shd w:val="clear" w:color="auto" w:fill="F2F2F2" w:themeFill="background1" w:themeFillShade="F2"/>
          </w:tcPr>
          <w:p w:rsidR="00A13C73" w:rsidRPr="0071576A" w:rsidRDefault="00A13C73" w:rsidP="00A13C73">
            <w:pPr>
              <w:pStyle w:val="AralkYok"/>
              <w:jc w:val="right"/>
              <w:rPr>
                <w:b/>
                <w:sz w:val="16"/>
                <w:szCs w:val="16"/>
              </w:rPr>
            </w:pPr>
          </w:p>
        </w:tc>
      </w:tr>
      <w:tr w:rsidR="00A13C73" w:rsidRPr="000F69A6" w:rsidTr="008E35FE">
        <w:tc>
          <w:tcPr>
            <w:tcW w:w="743" w:type="dxa"/>
            <w:shd w:val="clear" w:color="auto" w:fill="F2F2F2" w:themeFill="background1" w:themeFillShade="F2"/>
            <w:vAlign w:val="bottom"/>
          </w:tcPr>
          <w:p w:rsidR="00A13C73" w:rsidRPr="0071576A" w:rsidRDefault="00A13C73" w:rsidP="00A13C73">
            <w:pPr>
              <w:pStyle w:val="AralkYok"/>
              <w:jc w:val="right"/>
              <w:rPr>
                <w:sz w:val="16"/>
                <w:szCs w:val="16"/>
              </w:rPr>
            </w:pPr>
            <w:r>
              <w:rPr>
                <w:sz w:val="16"/>
                <w:szCs w:val="16"/>
              </w:rPr>
              <w:t>2060</w:t>
            </w:r>
          </w:p>
        </w:tc>
        <w:tc>
          <w:tcPr>
            <w:tcW w:w="640" w:type="dxa"/>
            <w:shd w:val="clear" w:color="auto" w:fill="F2F2F2" w:themeFill="background1" w:themeFillShade="F2"/>
          </w:tcPr>
          <w:p w:rsidR="00A13C73" w:rsidRPr="00187737" w:rsidRDefault="00A13C73" w:rsidP="00A13C73">
            <w:pPr>
              <w:jc w:val="right"/>
              <w:rPr>
                <w:rFonts w:asciiTheme="minorHAnsi" w:hAnsiTheme="minorHAnsi"/>
              </w:rPr>
            </w:pPr>
            <w:r w:rsidRPr="00187737">
              <w:rPr>
                <w:rFonts w:asciiTheme="minorHAnsi" w:hAnsiTheme="minorHAnsi"/>
                <w:sz w:val="16"/>
                <w:szCs w:val="16"/>
              </w:rPr>
              <w:t>360</w:t>
            </w:r>
          </w:p>
        </w:tc>
        <w:tc>
          <w:tcPr>
            <w:tcW w:w="1134" w:type="dxa"/>
            <w:shd w:val="clear" w:color="auto" w:fill="F2F2F2" w:themeFill="background1" w:themeFillShade="F2"/>
            <w:vAlign w:val="bottom"/>
          </w:tcPr>
          <w:p w:rsidR="00A13C73" w:rsidRPr="00ED2D05" w:rsidRDefault="00A13C73" w:rsidP="00A13C73">
            <w:pPr>
              <w:pStyle w:val="AralkYok"/>
              <w:jc w:val="right"/>
              <w:rPr>
                <w:sz w:val="16"/>
                <w:szCs w:val="16"/>
              </w:rPr>
            </w:pPr>
            <w:r w:rsidRPr="00ED2D05">
              <w:rPr>
                <w:sz w:val="16"/>
                <w:szCs w:val="16"/>
              </w:rPr>
              <w:t>45,25925557</w:t>
            </w:r>
          </w:p>
        </w:tc>
        <w:tc>
          <w:tcPr>
            <w:tcW w:w="1134" w:type="dxa"/>
            <w:shd w:val="clear" w:color="auto" w:fill="F2F2F2" w:themeFill="background1" w:themeFillShade="F2"/>
            <w:vAlign w:val="bottom"/>
          </w:tcPr>
          <w:p w:rsidR="00A13C73" w:rsidRPr="00ED2D05" w:rsidRDefault="00A13C73" w:rsidP="00A13C73">
            <w:pPr>
              <w:pStyle w:val="AralkYok"/>
              <w:jc w:val="right"/>
              <w:rPr>
                <w:sz w:val="16"/>
                <w:szCs w:val="16"/>
              </w:rPr>
            </w:pPr>
            <w:r w:rsidRPr="00ED2D05">
              <w:rPr>
                <w:sz w:val="16"/>
                <w:szCs w:val="16"/>
              </w:rPr>
              <w:t>0,022094928</w:t>
            </w:r>
          </w:p>
        </w:tc>
        <w:tc>
          <w:tcPr>
            <w:tcW w:w="709" w:type="dxa"/>
            <w:shd w:val="clear" w:color="auto" w:fill="F2F2F2" w:themeFill="background1" w:themeFillShade="F2"/>
          </w:tcPr>
          <w:p w:rsidR="00A13C73" w:rsidRDefault="00A13C73" w:rsidP="00A13C73">
            <w:pPr>
              <w:jc w:val="right"/>
            </w:pPr>
            <w:r w:rsidRPr="00E04BF6">
              <w:rPr>
                <w:rFonts w:asciiTheme="minorHAnsi" w:hAnsiTheme="minorHAnsi"/>
                <w:sz w:val="16"/>
                <w:szCs w:val="16"/>
              </w:rPr>
              <w:t>85,25</w:t>
            </w:r>
          </w:p>
        </w:tc>
        <w:tc>
          <w:tcPr>
            <w:tcW w:w="1134" w:type="dxa"/>
            <w:shd w:val="clear" w:color="auto" w:fill="F2F2F2" w:themeFill="background1" w:themeFillShade="F2"/>
          </w:tcPr>
          <w:p w:rsidR="00A13C73" w:rsidRDefault="00A13C73" w:rsidP="001E79BF">
            <w:pPr>
              <w:jc w:val="right"/>
              <w:rPr>
                <w:rFonts w:ascii="Calibri" w:hAnsi="Calibri"/>
                <w:color w:val="000000"/>
                <w:sz w:val="16"/>
                <w:szCs w:val="16"/>
              </w:rPr>
            </w:pPr>
            <w:r>
              <w:rPr>
                <w:rFonts w:ascii="Calibri" w:hAnsi="Calibri"/>
                <w:color w:val="000000"/>
                <w:sz w:val="16"/>
                <w:szCs w:val="16"/>
              </w:rPr>
              <w:t>30.690,00</w:t>
            </w:r>
          </w:p>
        </w:tc>
        <w:tc>
          <w:tcPr>
            <w:tcW w:w="992" w:type="dxa"/>
            <w:shd w:val="clear" w:color="auto" w:fill="F2F2F2" w:themeFill="background1" w:themeFillShade="F2"/>
          </w:tcPr>
          <w:p w:rsidR="00A13C73" w:rsidRDefault="00A13C73" w:rsidP="001E79BF">
            <w:pPr>
              <w:jc w:val="right"/>
              <w:rPr>
                <w:rFonts w:ascii="Calibri" w:hAnsi="Calibri"/>
                <w:color w:val="000000"/>
                <w:sz w:val="16"/>
                <w:szCs w:val="16"/>
              </w:rPr>
            </w:pPr>
            <w:r>
              <w:rPr>
                <w:rFonts w:ascii="Calibri" w:hAnsi="Calibri"/>
                <w:color w:val="000000"/>
                <w:sz w:val="16"/>
                <w:szCs w:val="16"/>
              </w:rPr>
              <w:t>15.345,00</w:t>
            </w:r>
          </w:p>
        </w:tc>
        <w:tc>
          <w:tcPr>
            <w:tcW w:w="993" w:type="dxa"/>
            <w:shd w:val="clear" w:color="auto" w:fill="F2F2F2" w:themeFill="background1" w:themeFillShade="F2"/>
            <w:vAlign w:val="bottom"/>
          </w:tcPr>
          <w:p w:rsidR="00A13C73" w:rsidRPr="0071576A" w:rsidRDefault="00A13C73" w:rsidP="00A13C73">
            <w:pPr>
              <w:pStyle w:val="AralkYok"/>
              <w:jc w:val="right"/>
              <w:rPr>
                <w:b/>
                <w:sz w:val="16"/>
                <w:szCs w:val="16"/>
              </w:rPr>
            </w:pPr>
          </w:p>
        </w:tc>
        <w:tc>
          <w:tcPr>
            <w:tcW w:w="1134" w:type="dxa"/>
            <w:shd w:val="clear" w:color="auto" w:fill="F2F2F2" w:themeFill="background1" w:themeFillShade="F2"/>
            <w:vAlign w:val="bottom"/>
          </w:tcPr>
          <w:p w:rsidR="00A13C73" w:rsidRPr="0071576A" w:rsidRDefault="00A13C73" w:rsidP="00A13C73">
            <w:pPr>
              <w:pStyle w:val="AralkYok"/>
              <w:jc w:val="right"/>
              <w:rPr>
                <w:b/>
                <w:sz w:val="16"/>
                <w:szCs w:val="16"/>
              </w:rPr>
            </w:pPr>
          </w:p>
        </w:tc>
        <w:tc>
          <w:tcPr>
            <w:tcW w:w="992" w:type="dxa"/>
            <w:shd w:val="clear" w:color="auto" w:fill="F2F2F2" w:themeFill="background1" w:themeFillShade="F2"/>
          </w:tcPr>
          <w:p w:rsidR="00A13C73" w:rsidRPr="0071576A" w:rsidRDefault="00A13C73" w:rsidP="00A13C73">
            <w:pPr>
              <w:pStyle w:val="AralkYok"/>
              <w:jc w:val="right"/>
              <w:rPr>
                <w:b/>
                <w:sz w:val="16"/>
                <w:szCs w:val="16"/>
              </w:rPr>
            </w:pPr>
          </w:p>
        </w:tc>
        <w:tc>
          <w:tcPr>
            <w:tcW w:w="992" w:type="dxa"/>
            <w:shd w:val="clear" w:color="auto" w:fill="F2F2F2" w:themeFill="background1" w:themeFillShade="F2"/>
          </w:tcPr>
          <w:p w:rsidR="00A13C73" w:rsidRPr="0071576A" w:rsidRDefault="00A13C73" w:rsidP="00A13C73">
            <w:pPr>
              <w:pStyle w:val="AralkYok"/>
              <w:jc w:val="right"/>
              <w:rPr>
                <w:b/>
                <w:sz w:val="16"/>
                <w:szCs w:val="16"/>
              </w:rPr>
            </w:pPr>
          </w:p>
        </w:tc>
      </w:tr>
      <w:tr w:rsidR="00A13C73" w:rsidRPr="000F69A6" w:rsidTr="008E35FE">
        <w:tc>
          <w:tcPr>
            <w:tcW w:w="743" w:type="dxa"/>
            <w:shd w:val="clear" w:color="auto" w:fill="F2F2F2" w:themeFill="background1" w:themeFillShade="F2"/>
            <w:vAlign w:val="bottom"/>
          </w:tcPr>
          <w:p w:rsidR="00A13C73" w:rsidRPr="0071576A" w:rsidRDefault="00A13C73" w:rsidP="00A13C73">
            <w:pPr>
              <w:pStyle w:val="AralkYok"/>
              <w:jc w:val="right"/>
              <w:rPr>
                <w:sz w:val="16"/>
                <w:szCs w:val="16"/>
              </w:rPr>
            </w:pPr>
            <w:r>
              <w:rPr>
                <w:sz w:val="16"/>
                <w:szCs w:val="16"/>
              </w:rPr>
              <w:t>2061</w:t>
            </w:r>
          </w:p>
        </w:tc>
        <w:tc>
          <w:tcPr>
            <w:tcW w:w="640" w:type="dxa"/>
            <w:shd w:val="clear" w:color="auto" w:fill="F2F2F2" w:themeFill="background1" w:themeFillShade="F2"/>
          </w:tcPr>
          <w:p w:rsidR="00A13C73" w:rsidRPr="00187737" w:rsidRDefault="00A13C73" w:rsidP="00A13C73">
            <w:pPr>
              <w:jc w:val="right"/>
              <w:rPr>
                <w:rFonts w:asciiTheme="minorHAnsi" w:hAnsiTheme="minorHAnsi"/>
              </w:rPr>
            </w:pPr>
            <w:r>
              <w:rPr>
                <w:rFonts w:asciiTheme="minorHAnsi" w:hAnsiTheme="minorHAnsi"/>
                <w:sz w:val="16"/>
                <w:szCs w:val="16"/>
              </w:rPr>
              <w:t>279</w:t>
            </w:r>
          </w:p>
        </w:tc>
        <w:tc>
          <w:tcPr>
            <w:tcW w:w="1134" w:type="dxa"/>
            <w:shd w:val="clear" w:color="auto" w:fill="F2F2F2" w:themeFill="background1" w:themeFillShade="F2"/>
            <w:vAlign w:val="bottom"/>
          </w:tcPr>
          <w:p w:rsidR="00A13C73" w:rsidRPr="00ED2D05" w:rsidRDefault="00A13C73" w:rsidP="00A13C73">
            <w:pPr>
              <w:pStyle w:val="AralkYok"/>
              <w:jc w:val="right"/>
              <w:rPr>
                <w:sz w:val="16"/>
                <w:szCs w:val="16"/>
              </w:rPr>
            </w:pPr>
            <w:r w:rsidRPr="00ED2D05">
              <w:rPr>
                <w:sz w:val="16"/>
                <w:szCs w:val="16"/>
              </w:rPr>
              <w:t>49,78518112</w:t>
            </w:r>
          </w:p>
        </w:tc>
        <w:tc>
          <w:tcPr>
            <w:tcW w:w="1134" w:type="dxa"/>
            <w:shd w:val="clear" w:color="auto" w:fill="F2F2F2" w:themeFill="background1" w:themeFillShade="F2"/>
            <w:vAlign w:val="bottom"/>
          </w:tcPr>
          <w:p w:rsidR="00A13C73" w:rsidRPr="00ED2D05" w:rsidRDefault="00A13C73" w:rsidP="00A13C73">
            <w:pPr>
              <w:pStyle w:val="AralkYok"/>
              <w:jc w:val="right"/>
              <w:rPr>
                <w:sz w:val="16"/>
                <w:szCs w:val="16"/>
              </w:rPr>
            </w:pPr>
            <w:r w:rsidRPr="00ED2D05">
              <w:rPr>
                <w:sz w:val="16"/>
                <w:szCs w:val="16"/>
              </w:rPr>
              <w:t>0,020086298</w:t>
            </w:r>
          </w:p>
        </w:tc>
        <w:tc>
          <w:tcPr>
            <w:tcW w:w="709" w:type="dxa"/>
            <w:shd w:val="clear" w:color="auto" w:fill="F2F2F2" w:themeFill="background1" w:themeFillShade="F2"/>
          </w:tcPr>
          <w:p w:rsidR="00A13C73" w:rsidRDefault="00A13C73" w:rsidP="00A13C73">
            <w:pPr>
              <w:jc w:val="right"/>
            </w:pPr>
            <w:r w:rsidRPr="00E04BF6">
              <w:rPr>
                <w:rFonts w:asciiTheme="minorHAnsi" w:hAnsiTheme="minorHAnsi"/>
                <w:sz w:val="16"/>
                <w:szCs w:val="16"/>
              </w:rPr>
              <w:t>85,25</w:t>
            </w:r>
          </w:p>
        </w:tc>
        <w:tc>
          <w:tcPr>
            <w:tcW w:w="1134" w:type="dxa"/>
            <w:shd w:val="clear" w:color="auto" w:fill="F2F2F2" w:themeFill="background1" w:themeFillShade="F2"/>
          </w:tcPr>
          <w:p w:rsidR="00A13C73" w:rsidRDefault="00A13C73" w:rsidP="001E79BF">
            <w:pPr>
              <w:jc w:val="right"/>
              <w:rPr>
                <w:rFonts w:ascii="Calibri" w:hAnsi="Calibri"/>
                <w:color w:val="000000"/>
                <w:sz w:val="16"/>
                <w:szCs w:val="16"/>
              </w:rPr>
            </w:pPr>
            <w:r>
              <w:rPr>
                <w:rFonts w:ascii="Calibri" w:hAnsi="Calibri"/>
                <w:color w:val="000000"/>
                <w:sz w:val="16"/>
                <w:szCs w:val="16"/>
              </w:rPr>
              <w:t>23.784,75</w:t>
            </w:r>
          </w:p>
        </w:tc>
        <w:tc>
          <w:tcPr>
            <w:tcW w:w="992" w:type="dxa"/>
            <w:shd w:val="clear" w:color="auto" w:fill="F2F2F2" w:themeFill="background1" w:themeFillShade="F2"/>
          </w:tcPr>
          <w:p w:rsidR="00A13C73" w:rsidRDefault="00A13C73" w:rsidP="001E79BF">
            <w:pPr>
              <w:jc w:val="right"/>
              <w:rPr>
                <w:rFonts w:ascii="Calibri" w:hAnsi="Calibri"/>
                <w:color w:val="000000"/>
                <w:sz w:val="16"/>
                <w:szCs w:val="16"/>
              </w:rPr>
            </w:pPr>
            <w:r>
              <w:rPr>
                <w:rFonts w:ascii="Calibri" w:hAnsi="Calibri"/>
                <w:color w:val="000000"/>
                <w:sz w:val="16"/>
                <w:szCs w:val="16"/>
              </w:rPr>
              <w:t>11.892,38</w:t>
            </w:r>
          </w:p>
        </w:tc>
        <w:tc>
          <w:tcPr>
            <w:tcW w:w="993" w:type="dxa"/>
            <w:shd w:val="clear" w:color="auto" w:fill="F2F2F2" w:themeFill="background1" w:themeFillShade="F2"/>
            <w:vAlign w:val="bottom"/>
          </w:tcPr>
          <w:p w:rsidR="00A13C73" w:rsidRPr="0071576A" w:rsidRDefault="00A13C73" w:rsidP="00A13C73">
            <w:pPr>
              <w:pStyle w:val="AralkYok"/>
              <w:jc w:val="right"/>
              <w:rPr>
                <w:b/>
                <w:sz w:val="16"/>
                <w:szCs w:val="16"/>
              </w:rPr>
            </w:pPr>
          </w:p>
        </w:tc>
        <w:tc>
          <w:tcPr>
            <w:tcW w:w="1134" w:type="dxa"/>
            <w:shd w:val="clear" w:color="auto" w:fill="F2F2F2" w:themeFill="background1" w:themeFillShade="F2"/>
            <w:vAlign w:val="bottom"/>
          </w:tcPr>
          <w:p w:rsidR="00A13C73" w:rsidRPr="0071576A" w:rsidRDefault="00A13C73" w:rsidP="00A13C73">
            <w:pPr>
              <w:pStyle w:val="AralkYok"/>
              <w:jc w:val="right"/>
              <w:rPr>
                <w:b/>
                <w:sz w:val="16"/>
                <w:szCs w:val="16"/>
              </w:rPr>
            </w:pPr>
          </w:p>
        </w:tc>
        <w:tc>
          <w:tcPr>
            <w:tcW w:w="992" w:type="dxa"/>
            <w:shd w:val="clear" w:color="auto" w:fill="F2F2F2" w:themeFill="background1" w:themeFillShade="F2"/>
          </w:tcPr>
          <w:p w:rsidR="00A13C73" w:rsidRPr="0071576A" w:rsidRDefault="00A13C73" w:rsidP="00A13C73">
            <w:pPr>
              <w:pStyle w:val="AralkYok"/>
              <w:jc w:val="right"/>
              <w:rPr>
                <w:b/>
                <w:sz w:val="16"/>
                <w:szCs w:val="16"/>
              </w:rPr>
            </w:pPr>
          </w:p>
        </w:tc>
        <w:tc>
          <w:tcPr>
            <w:tcW w:w="992" w:type="dxa"/>
            <w:shd w:val="clear" w:color="auto" w:fill="F2F2F2" w:themeFill="background1" w:themeFillShade="F2"/>
          </w:tcPr>
          <w:p w:rsidR="00A13C73" w:rsidRPr="0071576A" w:rsidRDefault="00A13C73" w:rsidP="00A13C73">
            <w:pPr>
              <w:pStyle w:val="AralkYok"/>
              <w:jc w:val="right"/>
              <w:rPr>
                <w:b/>
                <w:sz w:val="16"/>
                <w:szCs w:val="16"/>
              </w:rPr>
            </w:pPr>
          </w:p>
        </w:tc>
      </w:tr>
      <w:tr w:rsidR="000F7A8C" w:rsidRPr="000F69A6" w:rsidTr="0071576A">
        <w:tc>
          <w:tcPr>
            <w:tcW w:w="743" w:type="dxa"/>
            <w:shd w:val="clear" w:color="auto" w:fill="F2F2F2" w:themeFill="background1" w:themeFillShade="F2"/>
            <w:vAlign w:val="bottom"/>
          </w:tcPr>
          <w:p w:rsidR="000F7A8C" w:rsidRPr="0071576A" w:rsidRDefault="000F7A8C" w:rsidP="0071576A">
            <w:pPr>
              <w:pStyle w:val="AralkYok"/>
              <w:jc w:val="right"/>
              <w:rPr>
                <w:sz w:val="16"/>
                <w:szCs w:val="16"/>
              </w:rPr>
            </w:pPr>
          </w:p>
        </w:tc>
        <w:tc>
          <w:tcPr>
            <w:tcW w:w="640" w:type="dxa"/>
            <w:shd w:val="clear" w:color="auto" w:fill="F2F2F2" w:themeFill="background1" w:themeFillShade="F2"/>
          </w:tcPr>
          <w:p w:rsidR="000F7A8C" w:rsidRPr="0071576A" w:rsidRDefault="000F7A8C" w:rsidP="0071576A">
            <w:pPr>
              <w:pStyle w:val="AralkYok"/>
              <w:jc w:val="right"/>
              <w:rPr>
                <w:sz w:val="16"/>
                <w:szCs w:val="16"/>
              </w:rPr>
            </w:pPr>
          </w:p>
        </w:tc>
        <w:tc>
          <w:tcPr>
            <w:tcW w:w="1134" w:type="dxa"/>
            <w:shd w:val="clear" w:color="auto" w:fill="F2F2F2" w:themeFill="background1" w:themeFillShade="F2"/>
          </w:tcPr>
          <w:p w:rsidR="000F7A8C" w:rsidRPr="0071576A" w:rsidRDefault="000F7A8C" w:rsidP="0071576A">
            <w:pPr>
              <w:pStyle w:val="AralkYok"/>
              <w:jc w:val="right"/>
              <w:rPr>
                <w:rFonts w:eastAsia="Times New Roman" w:cs="Times New Roman"/>
                <w:sz w:val="16"/>
                <w:szCs w:val="16"/>
              </w:rPr>
            </w:pPr>
          </w:p>
        </w:tc>
        <w:tc>
          <w:tcPr>
            <w:tcW w:w="1134" w:type="dxa"/>
            <w:shd w:val="clear" w:color="auto" w:fill="F2F2F2" w:themeFill="background1" w:themeFillShade="F2"/>
          </w:tcPr>
          <w:p w:rsidR="000F7A8C" w:rsidRPr="0071576A" w:rsidRDefault="000F7A8C" w:rsidP="0071576A">
            <w:pPr>
              <w:pStyle w:val="AralkYok"/>
              <w:jc w:val="right"/>
              <w:rPr>
                <w:sz w:val="16"/>
                <w:szCs w:val="16"/>
              </w:rPr>
            </w:pPr>
          </w:p>
        </w:tc>
        <w:tc>
          <w:tcPr>
            <w:tcW w:w="709" w:type="dxa"/>
            <w:shd w:val="clear" w:color="auto" w:fill="F2F2F2" w:themeFill="background1" w:themeFillShade="F2"/>
          </w:tcPr>
          <w:p w:rsidR="000F7A8C" w:rsidRPr="0071576A" w:rsidRDefault="000F7A8C" w:rsidP="0071576A">
            <w:pPr>
              <w:pStyle w:val="AralkYok"/>
              <w:jc w:val="right"/>
              <w:rPr>
                <w:sz w:val="16"/>
                <w:szCs w:val="16"/>
              </w:rPr>
            </w:pPr>
          </w:p>
        </w:tc>
        <w:tc>
          <w:tcPr>
            <w:tcW w:w="1134" w:type="dxa"/>
            <w:shd w:val="clear" w:color="auto" w:fill="F2F2F2" w:themeFill="background1" w:themeFillShade="F2"/>
          </w:tcPr>
          <w:p w:rsidR="000F7A8C" w:rsidRPr="0071576A" w:rsidRDefault="005636ED" w:rsidP="0071576A">
            <w:pPr>
              <w:pStyle w:val="AralkYok"/>
              <w:jc w:val="right"/>
              <w:rPr>
                <w:b/>
                <w:sz w:val="16"/>
                <w:szCs w:val="16"/>
              </w:rPr>
            </w:pPr>
            <w:r w:rsidRPr="0071576A">
              <w:rPr>
                <w:b/>
                <w:sz w:val="16"/>
                <w:szCs w:val="16"/>
              </w:rPr>
              <w:t>TOPLAM</w:t>
            </w:r>
          </w:p>
        </w:tc>
        <w:tc>
          <w:tcPr>
            <w:tcW w:w="992" w:type="dxa"/>
            <w:shd w:val="clear" w:color="auto" w:fill="F2F2F2" w:themeFill="background1" w:themeFillShade="F2"/>
          </w:tcPr>
          <w:p w:rsidR="000F7A8C" w:rsidRPr="001E79BF" w:rsidRDefault="001E79BF" w:rsidP="001E79BF">
            <w:pPr>
              <w:pStyle w:val="AralkYok"/>
              <w:jc w:val="right"/>
              <w:rPr>
                <w:b/>
                <w:sz w:val="16"/>
                <w:szCs w:val="16"/>
              </w:rPr>
            </w:pPr>
            <w:r w:rsidRPr="001E79BF">
              <w:rPr>
                <w:b/>
                <w:sz w:val="16"/>
                <w:szCs w:val="16"/>
              </w:rPr>
              <w:t>528.965,41</w:t>
            </w:r>
          </w:p>
        </w:tc>
        <w:tc>
          <w:tcPr>
            <w:tcW w:w="993" w:type="dxa"/>
            <w:shd w:val="clear" w:color="auto" w:fill="F2F2F2" w:themeFill="background1" w:themeFillShade="F2"/>
            <w:vAlign w:val="bottom"/>
          </w:tcPr>
          <w:p w:rsidR="000F7A8C" w:rsidRPr="0071576A" w:rsidRDefault="005636ED" w:rsidP="0071576A">
            <w:pPr>
              <w:pStyle w:val="AralkYok"/>
              <w:jc w:val="right"/>
              <w:rPr>
                <w:b/>
                <w:sz w:val="16"/>
                <w:szCs w:val="16"/>
              </w:rPr>
            </w:pPr>
            <w:r w:rsidRPr="0071576A">
              <w:rPr>
                <w:b/>
                <w:sz w:val="16"/>
                <w:szCs w:val="16"/>
              </w:rPr>
              <w:t>62.878,50</w:t>
            </w:r>
          </w:p>
        </w:tc>
        <w:tc>
          <w:tcPr>
            <w:tcW w:w="1134" w:type="dxa"/>
            <w:shd w:val="clear" w:color="auto" w:fill="F2F2F2" w:themeFill="background1" w:themeFillShade="F2"/>
            <w:vAlign w:val="bottom"/>
          </w:tcPr>
          <w:p w:rsidR="000F7A8C" w:rsidRPr="0071576A" w:rsidRDefault="005636ED" w:rsidP="0071576A">
            <w:pPr>
              <w:pStyle w:val="AralkYok"/>
              <w:jc w:val="right"/>
              <w:rPr>
                <w:b/>
                <w:sz w:val="16"/>
                <w:szCs w:val="16"/>
              </w:rPr>
            </w:pPr>
            <w:r w:rsidRPr="0071576A">
              <w:rPr>
                <w:b/>
                <w:sz w:val="16"/>
                <w:szCs w:val="16"/>
              </w:rPr>
              <w:t>66.428,94</w:t>
            </w:r>
          </w:p>
        </w:tc>
        <w:tc>
          <w:tcPr>
            <w:tcW w:w="992" w:type="dxa"/>
            <w:shd w:val="clear" w:color="auto" w:fill="F2F2F2" w:themeFill="background1" w:themeFillShade="F2"/>
          </w:tcPr>
          <w:p w:rsidR="000F7A8C" w:rsidRPr="0071576A" w:rsidRDefault="005636ED" w:rsidP="0071576A">
            <w:pPr>
              <w:pStyle w:val="AralkYok"/>
              <w:jc w:val="right"/>
              <w:rPr>
                <w:b/>
                <w:sz w:val="16"/>
                <w:szCs w:val="16"/>
              </w:rPr>
            </w:pPr>
            <w:r w:rsidRPr="0071576A">
              <w:rPr>
                <w:b/>
                <w:sz w:val="16"/>
                <w:szCs w:val="16"/>
              </w:rPr>
              <w:t>82.857,42</w:t>
            </w:r>
          </w:p>
        </w:tc>
        <w:tc>
          <w:tcPr>
            <w:tcW w:w="992" w:type="dxa"/>
            <w:shd w:val="clear" w:color="auto" w:fill="F2F2F2" w:themeFill="background1" w:themeFillShade="F2"/>
          </w:tcPr>
          <w:p w:rsidR="000F7A8C" w:rsidRPr="0071576A" w:rsidRDefault="005636ED" w:rsidP="0071576A">
            <w:pPr>
              <w:pStyle w:val="AralkYok"/>
              <w:jc w:val="right"/>
              <w:rPr>
                <w:b/>
                <w:sz w:val="16"/>
                <w:szCs w:val="16"/>
              </w:rPr>
            </w:pPr>
            <w:r w:rsidRPr="0071576A">
              <w:rPr>
                <w:b/>
                <w:sz w:val="16"/>
                <w:szCs w:val="16"/>
              </w:rPr>
              <w:t>64.278,04</w:t>
            </w:r>
          </w:p>
        </w:tc>
      </w:tr>
    </w:tbl>
    <w:p w:rsidR="009B72E5" w:rsidRDefault="009B72E5" w:rsidP="000A348D">
      <w:pPr>
        <w:pStyle w:val="AralkYok"/>
        <w:ind w:left="720"/>
        <w:rPr>
          <w:b/>
        </w:rPr>
      </w:pPr>
    </w:p>
    <w:p w:rsidR="005636ED" w:rsidRDefault="005636ED" w:rsidP="000A348D">
      <w:pPr>
        <w:pStyle w:val="AralkYok"/>
        <w:ind w:left="720"/>
        <w:rPr>
          <w:b/>
        </w:rPr>
      </w:pPr>
    </w:p>
    <w:p w:rsidR="00A66629" w:rsidRPr="001E79BF" w:rsidRDefault="00106D3B" w:rsidP="001E79BF">
      <w:pPr>
        <w:pStyle w:val="AralkYok"/>
        <w:jc w:val="both"/>
        <w:rPr>
          <w:b/>
        </w:rPr>
      </w:pPr>
      <w:r w:rsidRPr="001E79BF">
        <w:rPr>
          <w:b/>
        </w:rPr>
        <w:t>Davacıların Toplam işlemiş ve işleyecek Dönem zararları:</w:t>
      </w:r>
    </w:p>
    <w:p w:rsidR="00106D3B" w:rsidRDefault="00106D3B" w:rsidP="001E79BF">
      <w:pPr>
        <w:pStyle w:val="AralkYok"/>
        <w:jc w:val="both"/>
      </w:pPr>
    </w:p>
    <w:p w:rsidR="00106D3B" w:rsidRPr="00D729D3" w:rsidRDefault="00D950E9" w:rsidP="001E79BF">
      <w:pPr>
        <w:pStyle w:val="AralkYok"/>
        <w:jc w:val="both"/>
        <w:rPr>
          <w:rFonts w:ascii="Calibri" w:hAnsi="Calibri" w:cs="Times New Roman"/>
          <w:color w:val="000000"/>
        </w:rPr>
      </w:pPr>
      <w:proofErr w:type="gramStart"/>
      <w:r>
        <w:t>……………….</w:t>
      </w:r>
      <w:proofErr w:type="gramEnd"/>
      <w:r w:rsidR="00106D3B" w:rsidRPr="00D729D3">
        <w:tab/>
      </w:r>
      <w:r w:rsidR="005636ED" w:rsidRPr="00D729D3">
        <w:tab/>
      </w:r>
      <w:r w:rsidR="00106D3B" w:rsidRPr="00D729D3">
        <w:t xml:space="preserve">: </w:t>
      </w:r>
      <w:r w:rsidR="003D0651" w:rsidRPr="00D729D3">
        <w:rPr>
          <w:rFonts w:ascii="Calibri" w:hAnsi="Calibri"/>
          <w:color w:val="000000"/>
        </w:rPr>
        <w:t xml:space="preserve">17.226,14 </w:t>
      </w:r>
      <w:r w:rsidR="00516188" w:rsidRPr="00D729D3">
        <w:rPr>
          <w:rFonts w:ascii="Calibri" w:hAnsi="Calibri"/>
          <w:color w:val="000000"/>
        </w:rPr>
        <w:t xml:space="preserve">+ </w:t>
      </w:r>
      <w:r w:rsidR="001E79BF" w:rsidRPr="001E79BF">
        <w:t>528.965,41</w:t>
      </w:r>
      <w:r w:rsidR="00516188" w:rsidRPr="00D729D3">
        <w:tab/>
        <w:t xml:space="preserve">= </w:t>
      </w:r>
      <w:r w:rsidR="00135F62" w:rsidRPr="00D729D3">
        <w:t xml:space="preserve"> </w:t>
      </w:r>
      <w:r w:rsidR="001E79BF" w:rsidRPr="001E79BF">
        <w:rPr>
          <w:rFonts w:ascii="Calibri" w:hAnsi="Calibri"/>
          <w:color w:val="000000"/>
        </w:rPr>
        <w:t>546.191,55</w:t>
      </w:r>
    </w:p>
    <w:p w:rsidR="00106D3B" w:rsidRPr="00D729D3" w:rsidRDefault="00D950E9" w:rsidP="001E79BF">
      <w:pPr>
        <w:pStyle w:val="AralkYok"/>
        <w:jc w:val="both"/>
        <w:rPr>
          <w:rFonts w:ascii="Calibri" w:hAnsi="Calibri" w:cs="Times New Roman"/>
          <w:color w:val="000000"/>
        </w:rPr>
      </w:pPr>
      <w:proofErr w:type="gramStart"/>
      <w:r>
        <w:t>……………….</w:t>
      </w:r>
      <w:proofErr w:type="gramEnd"/>
      <w:r w:rsidR="00106D3B" w:rsidRPr="00D729D3">
        <w:tab/>
      </w:r>
      <w:r w:rsidR="005636ED" w:rsidRPr="00D729D3">
        <w:tab/>
      </w:r>
      <w:r w:rsidR="00106D3B" w:rsidRPr="00D729D3">
        <w:t xml:space="preserve">: </w:t>
      </w:r>
      <w:r w:rsidR="00D729D3" w:rsidRPr="00D729D3">
        <w:t xml:space="preserve">  </w:t>
      </w:r>
      <w:r w:rsidR="00D729D3" w:rsidRPr="00D729D3">
        <w:rPr>
          <w:rFonts w:ascii="Calibri" w:hAnsi="Calibri"/>
          <w:color w:val="000000"/>
        </w:rPr>
        <w:t xml:space="preserve">8.613,07 </w:t>
      </w:r>
      <w:r w:rsidR="00516188" w:rsidRPr="00D729D3">
        <w:rPr>
          <w:rFonts w:ascii="Calibri" w:hAnsi="Calibri"/>
          <w:color w:val="000000"/>
        </w:rPr>
        <w:t xml:space="preserve">+ </w:t>
      </w:r>
      <w:r w:rsidR="00D729D3" w:rsidRPr="00D729D3">
        <w:rPr>
          <w:rFonts w:ascii="Calibri" w:hAnsi="Calibri"/>
          <w:color w:val="000000"/>
        </w:rPr>
        <w:t xml:space="preserve">  </w:t>
      </w:r>
      <w:r w:rsidR="00D729D3" w:rsidRPr="00D729D3">
        <w:rPr>
          <w:color w:val="000000"/>
        </w:rPr>
        <w:t>62.878,50</w:t>
      </w:r>
      <w:r w:rsidR="00516188" w:rsidRPr="00D729D3">
        <w:rPr>
          <w:color w:val="000000"/>
        </w:rPr>
        <w:tab/>
        <w:t>=</w:t>
      </w:r>
      <w:r w:rsidR="00135F62" w:rsidRPr="00D729D3">
        <w:rPr>
          <w:color w:val="000000"/>
        </w:rPr>
        <w:t xml:space="preserve">    </w:t>
      </w:r>
      <w:r w:rsidR="00D729D3" w:rsidRPr="00D729D3">
        <w:rPr>
          <w:rFonts w:ascii="Calibri" w:hAnsi="Calibri"/>
          <w:color w:val="000000"/>
        </w:rPr>
        <w:t>71.491,57</w:t>
      </w:r>
    </w:p>
    <w:p w:rsidR="00135F62" w:rsidRPr="00D729D3" w:rsidRDefault="00D950E9" w:rsidP="001E79BF">
      <w:pPr>
        <w:pStyle w:val="AralkYok"/>
        <w:jc w:val="both"/>
        <w:rPr>
          <w:rFonts w:ascii="Calibri" w:hAnsi="Calibri" w:cs="Times New Roman"/>
          <w:color w:val="000000"/>
        </w:rPr>
      </w:pPr>
      <w:proofErr w:type="gramStart"/>
      <w:r>
        <w:t>………………..</w:t>
      </w:r>
      <w:proofErr w:type="gramEnd"/>
      <w:r w:rsidR="005636ED" w:rsidRPr="00D729D3">
        <w:tab/>
      </w:r>
      <w:r w:rsidR="005636ED" w:rsidRPr="00D729D3">
        <w:tab/>
      </w:r>
      <w:r w:rsidR="00106D3B" w:rsidRPr="00D729D3">
        <w:t>:</w:t>
      </w:r>
      <w:r w:rsidR="00516188" w:rsidRPr="00D729D3">
        <w:t xml:space="preserve"> </w:t>
      </w:r>
      <w:r w:rsidR="00D729D3">
        <w:t xml:space="preserve">  </w:t>
      </w:r>
      <w:r w:rsidR="00D729D3" w:rsidRPr="00D729D3">
        <w:rPr>
          <w:rFonts w:ascii="Calibri" w:hAnsi="Calibri"/>
          <w:color w:val="000000"/>
        </w:rPr>
        <w:t xml:space="preserve">8.613,07 + </w:t>
      </w:r>
      <w:r w:rsidR="00D729D3">
        <w:rPr>
          <w:rFonts w:ascii="Calibri" w:hAnsi="Calibri"/>
          <w:color w:val="000000"/>
        </w:rPr>
        <w:t xml:space="preserve">  </w:t>
      </w:r>
      <w:r w:rsidR="00D729D3" w:rsidRPr="00D729D3">
        <w:rPr>
          <w:color w:val="000000"/>
        </w:rPr>
        <w:t>66.428,94</w:t>
      </w:r>
      <w:r w:rsidR="00516188" w:rsidRPr="00D729D3">
        <w:rPr>
          <w:color w:val="000000"/>
        </w:rPr>
        <w:tab/>
        <w:t>=</w:t>
      </w:r>
      <w:r w:rsidR="00135F62" w:rsidRPr="00D729D3">
        <w:rPr>
          <w:color w:val="000000"/>
        </w:rPr>
        <w:t xml:space="preserve">    </w:t>
      </w:r>
      <w:r w:rsidR="00D729D3" w:rsidRPr="00D729D3">
        <w:rPr>
          <w:rFonts w:ascii="Calibri" w:hAnsi="Calibri"/>
          <w:color w:val="000000"/>
        </w:rPr>
        <w:t>75.042,01</w:t>
      </w:r>
    </w:p>
    <w:p w:rsidR="00135F62" w:rsidRPr="00D729D3" w:rsidRDefault="00D950E9" w:rsidP="001E79BF">
      <w:pPr>
        <w:pStyle w:val="AralkYok"/>
        <w:jc w:val="both"/>
        <w:rPr>
          <w:rFonts w:ascii="Calibri" w:hAnsi="Calibri"/>
          <w:color w:val="000000"/>
        </w:rPr>
      </w:pPr>
      <w:proofErr w:type="gramStart"/>
      <w:r>
        <w:t>…………….</w:t>
      </w:r>
      <w:proofErr w:type="gramEnd"/>
      <w:r w:rsidR="005636ED" w:rsidRPr="00D729D3">
        <w:tab/>
      </w:r>
      <w:r w:rsidR="005636ED" w:rsidRPr="00D729D3">
        <w:tab/>
      </w:r>
      <w:r w:rsidR="00106D3B" w:rsidRPr="00D729D3">
        <w:t xml:space="preserve">: </w:t>
      </w:r>
      <w:r w:rsidR="00D729D3">
        <w:t xml:space="preserve">  </w:t>
      </w:r>
      <w:r w:rsidR="00D729D3" w:rsidRPr="00D729D3">
        <w:rPr>
          <w:rFonts w:ascii="Calibri" w:hAnsi="Calibri"/>
          <w:color w:val="000000"/>
        </w:rPr>
        <w:t xml:space="preserve">8.613,07 </w:t>
      </w:r>
      <w:r w:rsidR="00516188" w:rsidRPr="00D729D3">
        <w:rPr>
          <w:rFonts w:ascii="Calibri" w:hAnsi="Calibri"/>
          <w:color w:val="000000"/>
        </w:rPr>
        <w:t xml:space="preserve">+ </w:t>
      </w:r>
      <w:r w:rsidR="00D729D3">
        <w:rPr>
          <w:rFonts w:ascii="Calibri" w:hAnsi="Calibri"/>
          <w:color w:val="000000"/>
        </w:rPr>
        <w:t xml:space="preserve">  </w:t>
      </w:r>
      <w:r w:rsidR="00D729D3" w:rsidRPr="00D729D3">
        <w:rPr>
          <w:color w:val="000000"/>
        </w:rPr>
        <w:t>82.857,42</w:t>
      </w:r>
      <w:r w:rsidR="00516188" w:rsidRPr="00D729D3">
        <w:rPr>
          <w:color w:val="000000"/>
        </w:rPr>
        <w:tab/>
        <w:t>=</w:t>
      </w:r>
      <w:r w:rsidR="00135F62" w:rsidRPr="00D729D3">
        <w:rPr>
          <w:color w:val="000000"/>
        </w:rPr>
        <w:t xml:space="preserve"> </w:t>
      </w:r>
      <w:r w:rsidR="00D729D3">
        <w:rPr>
          <w:color w:val="000000"/>
        </w:rPr>
        <w:t xml:space="preserve">   </w:t>
      </w:r>
      <w:r w:rsidR="00D729D3" w:rsidRPr="00D729D3">
        <w:rPr>
          <w:rFonts w:ascii="Calibri" w:hAnsi="Calibri"/>
          <w:color w:val="000000"/>
        </w:rPr>
        <w:t>91.470,49</w:t>
      </w:r>
    </w:p>
    <w:p w:rsidR="005636ED" w:rsidRDefault="00D950E9" w:rsidP="001E79BF">
      <w:pPr>
        <w:pStyle w:val="AralkYok"/>
        <w:jc w:val="both"/>
      </w:pPr>
      <w:proofErr w:type="gramStart"/>
      <w:r>
        <w:t>………………….</w:t>
      </w:r>
      <w:proofErr w:type="gramEnd"/>
      <w:r w:rsidR="005636ED" w:rsidRPr="00D729D3">
        <w:tab/>
      </w:r>
      <w:r>
        <w:tab/>
      </w:r>
      <w:r w:rsidR="005636ED" w:rsidRPr="00D729D3">
        <w:t xml:space="preserve">: </w:t>
      </w:r>
      <w:r w:rsidR="00D729D3">
        <w:t xml:space="preserve">  </w:t>
      </w:r>
      <w:r w:rsidR="00D729D3" w:rsidRPr="00D729D3">
        <w:rPr>
          <w:rFonts w:ascii="Calibri" w:hAnsi="Calibri" w:cs="Calibri"/>
          <w:color w:val="000000"/>
        </w:rPr>
        <w:t xml:space="preserve">8.574,90 + </w:t>
      </w:r>
      <w:r w:rsidR="00D729D3">
        <w:rPr>
          <w:rFonts w:ascii="Calibri" w:hAnsi="Calibri" w:cs="Calibri"/>
          <w:color w:val="000000"/>
        </w:rPr>
        <w:t xml:space="preserve">  </w:t>
      </w:r>
      <w:r w:rsidR="00D729D3" w:rsidRPr="00D729D3">
        <w:rPr>
          <w:rFonts w:ascii="Calibri" w:hAnsi="Calibri" w:cs="Calibri"/>
          <w:color w:val="000000"/>
        </w:rPr>
        <w:t xml:space="preserve">64.278,04 </w:t>
      </w:r>
      <w:r w:rsidR="00D729D3" w:rsidRPr="00D729D3">
        <w:rPr>
          <w:rFonts w:ascii="Calibri" w:hAnsi="Calibri" w:cs="Calibri"/>
          <w:color w:val="000000"/>
        </w:rPr>
        <w:tab/>
        <w:t>=</w:t>
      </w:r>
      <w:r w:rsidR="00D729D3">
        <w:rPr>
          <w:rFonts w:ascii="Calibri" w:hAnsi="Calibri" w:cs="Calibri"/>
          <w:color w:val="000000"/>
        </w:rPr>
        <w:t xml:space="preserve">    </w:t>
      </w:r>
      <w:r w:rsidR="00D729D3" w:rsidRPr="00D729D3">
        <w:rPr>
          <w:rFonts w:ascii="Calibri" w:hAnsi="Calibri" w:cs="Calibri"/>
          <w:color w:val="000000"/>
        </w:rPr>
        <w:t xml:space="preserve">72.852,94 </w:t>
      </w:r>
    </w:p>
    <w:p w:rsidR="00D729D3" w:rsidRDefault="00D729D3" w:rsidP="00C72D9E">
      <w:pPr>
        <w:pStyle w:val="AralkYok"/>
        <w:jc w:val="both"/>
        <w:rPr>
          <w:rFonts w:cs="Arial"/>
          <w:b/>
        </w:rPr>
      </w:pPr>
    </w:p>
    <w:p w:rsidR="005636ED" w:rsidRDefault="003D0651" w:rsidP="00582372">
      <w:pPr>
        <w:pStyle w:val="AralkYok"/>
        <w:shd w:val="clear" w:color="auto" w:fill="000000" w:themeFill="text1"/>
        <w:jc w:val="center"/>
        <w:rPr>
          <w:rFonts w:cs="Arial"/>
          <w:b/>
        </w:rPr>
      </w:pPr>
      <w:r>
        <w:rPr>
          <w:rFonts w:cs="Arial"/>
          <w:b/>
        </w:rPr>
        <w:t>KUSUR İNDİRİMİ</w:t>
      </w:r>
    </w:p>
    <w:p w:rsidR="005636ED" w:rsidRDefault="005636ED" w:rsidP="00C72D9E">
      <w:pPr>
        <w:pStyle w:val="AralkYok"/>
        <w:jc w:val="both"/>
        <w:rPr>
          <w:rFonts w:cs="Arial"/>
          <w:b/>
        </w:rPr>
      </w:pPr>
    </w:p>
    <w:p w:rsidR="00D729D3" w:rsidRDefault="00D729D3" w:rsidP="00C72D9E">
      <w:pPr>
        <w:pStyle w:val="AralkYok"/>
        <w:jc w:val="both"/>
        <w:rPr>
          <w:rFonts w:cs="Arial"/>
        </w:rPr>
      </w:pPr>
      <w:r w:rsidRPr="00D729D3">
        <w:rPr>
          <w:rFonts w:cs="Arial"/>
        </w:rPr>
        <w:t xml:space="preserve">Dosyada mevcut kusur raporuna göre davalı tarafın kusur oranı %85 olup, davacıların desteğinin ise kusuru %15’tir. Davacılar, davalı tarafın kusur oranı kadar talepte bulunabileceklerinden hesaplanan miktarlardan %15 müteveffanın kusuru indirilecektir. Buna göre; </w:t>
      </w:r>
    </w:p>
    <w:p w:rsidR="00D729D3" w:rsidRDefault="00D729D3" w:rsidP="00C72D9E">
      <w:pPr>
        <w:pStyle w:val="AralkYok"/>
        <w:jc w:val="both"/>
        <w:rPr>
          <w:rFonts w:cs="Arial"/>
        </w:rPr>
      </w:pPr>
    </w:p>
    <w:tbl>
      <w:tblPr>
        <w:tblStyle w:val="TabloKlavuzu"/>
        <w:tblW w:w="0" w:type="auto"/>
        <w:tblLook w:val="04A0" w:firstRow="1" w:lastRow="0" w:firstColumn="1" w:lastColumn="0" w:noHBand="0" w:noVBand="1"/>
      </w:tblPr>
      <w:tblGrid>
        <w:gridCol w:w="2689"/>
        <w:gridCol w:w="1984"/>
        <w:gridCol w:w="1843"/>
        <w:gridCol w:w="2410"/>
      </w:tblGrid>
      <w:tr w:rsidR="00E467A3" w:rsidRPr="00E467A3" w:rsidTr="00582372">
        <w:tc>
          <w:tcPr>
            <w:tcW w:w="2689" w:type="dxa"/>
            <w:shd w:val="clear" w:color="auto" w:fill="DAEEF3" w:themeFill="accent5" w:themeFillTint="33"/>
          </w:tcPr>
          <w:p w:rsidR="00E467A3" w:rsidRPr="00E467A3" w:rsidRDefault="00E467A3" w:rsidP="00E467A3">
            <w:pPr>
              <w:pStyle w:val="AralkYok"/>
              <w:jc w:val="both"/>
              <w:rPr>
                <w:rFonts w:cs="Arial"/>
                <w:b/>
                <w:sz w:val="16"/>
                <w:szCs w:val="16"/>
              </w:rPr>
            </w:pPr>
            <w:r w:rsidRPr="00E467A3">
              <w:rPr>
                <w:rFonts w:cs="Arial"/>
                <w:b/>
                <w:sz w:val="16"/>
                <w:szCs w:val="16"/>
              </w:rPr>
              <w:t>Davacı Adı- Soyadı</w:t>
            </w:r>
          </w:p>
        </w:tc>
        <w:tc>
          <w:tcPr>
            <w:tcW w:w="1984" w:type="dxa"/>
            <w:shd w:val="clear" w:color="auto" w:fill="DAEEF3" w:themeFill="accent5" w:themeFillTint="33"/>
          </w:tcPr>
          <w:p w:rsidR="00E467A3" w:rsidRPr="00E467A3" w:rsidRDefault="00E467A3" w:rsidP="00E467A3">
            <w:pPr>
              <w:pStyle w:val="AralkYok"/>
              <w:jc w:val="both"/>
              <w:rPr>
                <w:rFonts w:ascii="Calibri" w:hAnsi="Calibri"/>
                <w:b/>
                <w:color w:val="000000"/>
                <w:sz w:val="16"/>
                <w:szCs w:val="16"/>
              </w:rPr>
            </w:pPr>
            <w:r w:rsidRPr="00E467A3">
              <w:rPr>
                <w:rFonts w:ascii="Calibri" w:hAnsi="Calibri"/>
                <w:b/>
                <w:color w:val="000000"/>
                <w:sz w:val="16"/>
                <w:szCs w:val="16"/>
              </w:rPr>
              <w:t>Hesaplanan Miktar</w:t>
            </w:r>
          </w:p>
        </w:tc>
        <w:tc>
          <w:tcPr>
            <w:tcW w:w="1843" w:type="dxa"/>
            <w:shd w:val="clear" w:color="auto" w:fill="DAEEF3" w:themeFill="accent5" w:themeFillTint="33"/>
          </w:tcPr>
          <w:p w:rsidR="00E467A3" w:rsidRPr="00E467A3" w:rsidRDefault="00E467A3" w:rsidP="00E467A3">
            <w:pPr>
              <w:pStyle w:val="AralkYok"/>
              <w:jc w:val="both"/>
              <w:rPr>
                <w:rFonts w:ascii="Calibri" w:hAnsi="Calibri" w:cs="Times New Roman"/>
                <w:b/>
                <w:color w:val="000000"/>
                <w:sz w:val="16"/>
                <w:szCs w:val="16"/>
              </w:rPr>
            </w:pPr>
            <w:r w:rsidRPr="00E467A3">
              <w:rPr>
                <w:rFonts w:ascii="Calibri" w:hAnsi="Calibri" w:cs="Times New Roman"/>
                <w:b/>
                <w:color w:val="000000"/>
                <w:sz w:val="16"/>
                <w:szCs w:val="16"/>
              </w:rPr>
              <w:t>Davalı Kusur Oranı</w:t>
            </w:r>
          </w:p>
        </w:tc>
        <w:tc>
          <w:tcPr>
            <w:tcW w:w="2410" w:type="dxa"/>
            <w:shd w:val="clear" w:color="auto" w:fill="DAEEF3" w:themeFill="accent5" w:themeFillTint="33"/>
          </w:tcPr>
          <w:p w:rsidR="00E467A3" w:rsidRPr="00E467A3" w:rsidRDefault="00E467A3" w:rsidP="00E467A3">
            <w:pPr>
              <w:pStyle w:val="AralkYok"/>
              <w:jc w:val="both"/>
              <w:rPr>
                <w:rFonts w:ascii="Calibri" w:hAnsi="Calibri" w:cs="Times New Roman"/>
                <w:b/>
                <w:color w:val="000000"/>
                <w:sz w:val="16"/>
                <w:szCs w:val="16"/>
              </w:rPr>
            </w:pPr>
            <w:r w:rsidRPr="00E467A3">
              <w:rPr>
                <w:rFonts w:ascii="Calibri" w:hAnsi="Calibri" w:cs="Times New Roman"/>
                <w:b/>
                <w:color w:val="000000"/>
                <w:sz w:val="16"/>
                <w:szCs w:val="16"/>
              </w:rPr>
              <w:t>Talep Edilebilir Miktar</w:t>
            </w:r>
          </w:p>
        </w:tc>
      </w:tr>
      <w:tr w:rsidR="00E467A3" w:rsidRPr="00E467A3" w:rsidTr="00582372">
        <w:tc>
          <w:tcPr>
            <w:tcW w:w="2689" w:type="dxa"/>
            <w:shd w:val="clear" w:color="auto" w:fill="F2F2F2" w:themeFill="background1" w:themeFillShade="F2"/>
          </w:tcPr>
          <w:p w:rsidR="00E467A3" w:rsidRPr="00E467A3" w:rsidRDefault="00E467A3" w:rsidP="00E467A3">
            <w:pPr>
              <w:pStyle w:val="AralkYok"/>
              <w:jc w:val="both"/>
              <w:rPr>
                <w:rFonts w:cs="Arial"/>
                <w:b/>
                <w:sz w:val="16"/>
                <w:szCs w:val="16"/>
              </w:rPr>
            </w:pPr>
          </w:p>
        </w:tc>
        <w:tc>
          <w:tcPr>
            <w:tcW w:w="1984" w:type="dxa"/>
            <w:shd w:val="clear" w:color="auto" w:fill="F2F2F2" w:themeFill="background1" w:themeFillShade="F2"/>
          </w:tcPr>
          <w:p w:rsidR="00E467A3" w:rsidRPr="001E79BF" w:rsidRDefault="001E79BF" w:rsidP="00E467A3">
            <w:pPr>
              <w:pStyle w:val="AralkYok"/>
              <w:jc w:val="right"/>
              <w:rPr>
                <w:rFonts w:ascii="Calibri" w:hAnsi="Calibri" w:cs="Times New Roman"/>
                <w:color w:val="000000"/>
                <w:sz w:val="16"/>
                <w:szCs w:val="16"/>
              </w:rPr>
            </w:pPr>
            <w:r w:rsidRPr="001E79BF">
              <w:rPr>
                <w:rFonts w:ascii="Calibri" w:hAnsi="Calibri"/>
                <w:color w:val="000000"/>
                <w:sz w:val="16"/>
                <w:szCs w:val="16"/>
              </w:rPr>
              <w:t>546.191,55</w:t>
            </w:r>
          </w:p>
        </w:tc>
        <w:tc>
          <w:tcPr>
            <w:tcW w:w="1843" w:type="dxa"/>
            <w:shd w:val="clear" w:color="auto" w:fill="F2F2F2" w:themeFill="background1" w:themeFillShade="F2"/>
          </w:tcPr>
          <w:p w:rsidR="00E467A3" w:rsidRPr="00E467A3" w:rsidRDefault="00E467A3" w:rsidP="00E467A3">
            <w:pPr>
              <w:pStyle w:val="AralkYok"/>
              <w:jc w:val="right"/>
              <w:rPr>
                <w:rFonts w:ascii="Calibri" w:hAnsi="Calibri" w:cs="Times New Roman"/>
                <w:color w:val="000000"/>
                <w:sz w:val="16"/>
                <w:szCs w:val="16"/>
              </w:rPr>
            </w:pPr>
            <w:r w:rsidRPr="00E467A3">
              <w:rPr>
                <w:rFonts w:ascii="Calibri" w:hAnsi="Calibri" w:cs="Times New Roman"/>
                <w:color w:val="000000"/>
                <w:sz w:val="16"/>
                <w:szCs w:val="16"/>
              </w:rPr>
              <w:t>%85</w:t>
            </w:r>
          </w:p>
        </w:tc>
        <w:tc>
          <w:tcPr>
            <w:tcW w:w="2410" w:type="dxa"/>
            <w:shd w:val="clear" w:color="auto" w:fill="F2F2F2" w:themeFill="background1" w:themeFillShade="F2"/>
          </w:tcPr>
          <w:p w:rsidR="00E467A3" w:rsidRPr="004C26FF" w:rsidRDefault="004C26FF" w:rsidP="004C26FF">
            <w:pPr>
              <w:pStyle w:val="AralkYok"/>
              <w:jc w:val="right"/>
              <w:rPr>
                <w:rFonts w:cs="Times New Roman"/>
                <w:b/>
                <w:sz w:val="16"/>
                <w:szCs w:val="16"/>
              </w:rPr>
            </w:pPr>
            <w:r w:rsidRPr="004C26FF">
              <w:rPr>
                <w:b/>
                <w:sz w:val="16"/>
                <w:szCs w:val="16"/>
              </w:rPr>
              <w:t>464.262,81</w:t>
            </w:r>
          </w:p>
        </w:tc>
      </w:tr>
      <w:tr w:rsidR="00E467A3" w:rsidRPr="00E467A3" w:rsidTr="00582372">
        <w:tc>
          <w:tcPr>
            <w:tcW w:w="2689" w:type="dxa"/>
            <w:shd w:val="clear" w:color="auto" w:fill="F2F2F2" w:themeFill="background1" w:themeFillShade="F2"/>
          </w:tcPr>
          <w:p w:rsidR="00E467A3" w:rsidRPr="00E467A3" w:rsidRDefault="00E467A3" w:rsidP="00E467A3">
            <w:pPr>
              <w:pStyle w:val="AralkYok"/>
              <w:jc w:val="both"/>
              <w:rPr>
                <w:rFonts w:cs="Arial"/>
                <w:b/>
                <w:sz w:val="16"/>
                <w:szCs w:val="16"/>
              </w:rPr>
            </w:pPr>
          </w:p>
        </w:tc>
        <w:tc>
          <w:tcPr>
            <w:tcW w:w="1984" w:type="dxa"/>
            <w:shd w:val="clear" w:color="auto" w:fill="F2F2F2" w:themeFill="background1" w:themeFillShade="F2"/>
          </w:tcPr>
          <w:p w:rsidR="00E467A3" w:rsidRPr="00E467A3" w:rsidRDefault="00E467A3" w:rsidP="00E467A3">
            <w:pPr>
              <w:pStyle w:val="AralkYok"/>
              <w:jc w:val="right"/>
              <w:rPr>
                <w:rFonts w:ascii="Calibri" w:hAnsi="Calibri" w:cs="Times New Roman"/>
                <w:color w:val="000000"/>
                <w:sz w:val="16"/>
                <w:szCs w:val="16"/>
              </w:rPr>
            </w:pPr>
            <w:r w:rsidRPr="00E467A3">
              <w:rPr>
                <w:rFonts w:ascii="Calibri" w:hAnsi="Calibri"/>
                <w:color w:val="000000"/>
                <w:sz w:val="16"/>
                <w:szCs w:val="16"/>
              </w:rPr>
              <w:t>71.491,57</w:t>
            </w:r>
          </w:p>
        </w:tc>
        <w:tc>
          <w:tcPr>
            <w:tcW w:w="1843" w:type="dxa"/>
            <w:shd w:val="clear" w:color="auto" w:fill="F2F2F2" w:themeFill="background1" w:themeFillShade="F2"/>
          </w:tcPr>
          <w:p w:rsidR="00E467A3" w:rsidRPr="00E467A3" w:rsidRDefault="00E467A3" w:rsidP="00E467A3">
            <w:pPr>
              <w:jc w:val="right"/>
              <w:rPr>
                <w:sz w:val="16"/>
                <w:szCs w:val="16"/>
              </w:rPr>
            </w:pPr>
            <w:r w:rsidRPr="00E467A3">
              <w:rPr>
                <w:rFonts w:ascii="Calibri" w:hAnsi="Calibri"/>
                <w:color w:val="000000"/>
                <w:sz w:val="16"/>
                <w:szCs w:val="16"/>
              </w:rPr>
              <w:t>%85</w:t>
            </w:r>
          </w:p>
        </w:tc>
        <w:tc>
          <w:tcPr>
            <w:tcW w:w="2410" w:type="dxa"/>
            <w:shd w:val="clear" w:color="auto" w:fill="F2F2F2" w:themeFill="background1" w:themeFillShade="F2"/>
          </w:tcPr>
          <w:p w:rsidR="00E467A3" w:rsidRPr="00C80711" w:rsidRDefault="00E467A3" w:rsidP="00E467A3">
            <w:pPr>
              <w:jc w:val="right"/>
              <w:rPr>
                <w:rFonts w:ascii="Calibri" w:hAnsi="Calibri" w:cs="Calibri"/>
                <w:b/>
                <w:color w:val="000000"/>
                <w:sz w:val="16"/>
                <w:szCs w:val="16"/>
              </w:rPr>
            </w:pPr>
            <w:r w:rsidRPr="00C80711">
              <w:rPr>
                <w:rFonts w:ascii="Calibri" w:hAnsi="Calibri" w:cs="Calibri"/>
                <w:b/>
                <w:color w:val="000000"/>
                <w:sz w:val="16"/>
                <w:szCs w:val="16"/>
              </w:rPr>
              <w:t>60.767,83</w:t>
            </w:r>
          </w:p>
        </w:tc>
      </w:tr>
      <w:tr w:rsidR="00E467A3" w:rsidRPr="00E467A3" w:rsidTr="00582372">
        <w:tc>
          <w:tcPr>
            <w:tcW w:w="2689" w:type="dxa"/>
            <w:shd w:val="clear" w:color="auto" w:fill="F2F2F2" w:themeFill="background1" w:themeFillShade="F2"/>
          </w:tcPr>
          <w:p w:rsidR="00E467A3" w:rsidRPr="00E467A3" w:rsidRDefault="00E467A3" w:rsidP="00E467A3">
            <w:pPr>
              <w:pStyle w:val="AralkYok"/>
              <w:jc w:val="both"/>
              <w:rPr>
                <w:rFonts w:cs="Arial"/>
                <w:b/>
                <w:sz w:val="16"/>
                <w:szCs w:val="16"/>
              </w:rPr>
            </w:pPr>
          </w:p>
        </w:tc>
        <w:tc>
          <w:tcPr>
            <w:tcW w:w="1984" w:type="dxa"/>
            <w:shd w:val="clear" w:color="auto" w:fill="F2F2F2" w:themeFill="background1" w:themeFillShade="F2"/>
          </w:tcPr>
          <w:p w:rsidR="00E467A3" w:rsidRPr="00E467A3" w:rsidRDefault="00E467A3" w:rsidP="00E467A3">
            <w:pPr>
              <w:pStyle w:val="AralkYok"/>
              <w:jc w:val="right"/>
              <w:rPr>
                <w:rFonts w:ascii="Calibri" w:hAnsi="Calibri" w:cs="Times New Roman"/>
                <w:color w:val="000000"/>
                <w:sz w:val="16"/>
                <w:szCs w:val="16"/>
              </w:rPr>
            </w:pPr>
            <w:r w:rsidRPr="00E467A3">
              <w:rPr>
                <w:rFonts w:ascii="Calibri" w:hAnsi="Calibri"/>
                <w:color w:val="000000"/>
                <w:sz w:val="16"/>
                <w:szCs w:val="16"/>
              </w:rPr>
              <w:t>75.042,01</w:t>
            </w:r>
          </w:p>
        </w:tc>
        <w:tc>
          <w:tcPr>
            <w:tcW w:w="1843" w:type="dxa"/>
            <w:shd w:val="clear" w:color="auto" w:fill="F2F2F2" w:themeFill="background1" w:themeFillShade="F2"/>
          </w:tcPr>
          <w:p w:rsidR="00E467A3" w:rsidRPr="00E467A3" w:rsidRDefault="00E467A3" w:rsidP="00E467A3">
            <w:pPr>
              <w:jc w:val="right"/>
              <w:rPr>
                <w:sz w:val="16"/>
                <w:szCs w:val="16"/>
              </w:rPr>
            </w:pPr>
            <w:r w:rsidRPr="00E467A3">
              <w:rPr>
                <w:rFonts w:ascii="Calibri" w:hAnsi="Calibri"/>
                <w:color w:val="000000"/>
                <w:sz w:val="16"/>
                <w:szCs w:val="16"/>
              </w:rPr>
              <w:t>%85</w:t>
            </w:r>
          </w:p>
        </w:tc>
        <w:tc>
          <w:tcPr>
            <w:tcW w:w="2410" w:type="dxa"/>
            <w:shd w:val="clear" w:color="auto" w:fill="F2F2F2" w:themeFill="background1" w:themeFillShade="F2"/>
          </w:tcPr>
          <w:p w:rsidR="00E467A3" w:rsidRPr="00C80711" w:rsidRDefault="00E467A3" w:rsidP="00E467A3">
            <w:pPr>
              <w:jc w:val="right"/>
              <w:rPr>
                <w:rFonts w:ascii="Calibri" w:hAnsi="Calibri" w:cs="Calibri"/>
                <w:b/>
                <w:color w:val="000000"/>
                <w:sz w:val="16"/>
                <w:szCs w:val="16"/>
              </w:rPr>
            </w:pPr>
            <w:r w:rsidRPr="00C80711">
              <w:rPr>
                <w:rFonts w:ascii="Calibri" w:hAnsi="Calibri" w:cs="Calibri"/>
                <w:b/>
                <w:color w:val="000000"/>
                <w:sz w:val="16"/>
                <w:szCs w:val="16"/>
              </w:rPr>
              <w:t>63.785,71</w:t>
            </w:r>
          </w:p>
        </w:tc>
      </w:tr>
      <w:tr w:rsidR="00E467A3" w:rsidRPr="00E467A3" w:rsidTr="00582372">
        <w:tc>
          <w:tcPr>
            <w:tcW w:w="2689" w:type="dxa"/>
            <w:shd w:val="clear" w:color="auto" w:fill="F2F2F2" w:themeFill="background1" w:themeFillShade="F2"/>
          </w:tcPr>
          <w:p w:rsidR="00E467A3" w:rsidRPr="00E467A3" w:rsidRDefault="00E467A3" w:rsidP="00E467A3">
            <w:pPr>
              <w:pStyle w:val="AralkYok"/>
              <w:jc w:val="both"/>
              <w:rPr>
                <w:rFonts w:cs="Arial"/>
                <w:b/>
                <w:sz w:val="16"/>
                <w:szCs w:val="16"/>
              </w:rPr>
            </w:pPr>
          </w:p>
        </w:tc>
        <w:tc>
          <w:tcPr>
            <w:tcW w:w="1984" w:type="dxa"/>
            <w:shd w:val="clear" w:color="auto" w:fill="F2F2F2" w:themeFill="background1" w:themeFillShade="F2"/>
          </w:tcPr>
          <w:p w:rsidR="00E467A3" w:rsidRPr="00E467A3" w:rsidRDefault="00E467A3" w:rsidP="00E467A3">
            <w:pPr>
              <w:pStyle w:val="AralkYok"/>
              <w:jc w:val="right"/>
              <w:rPr>
                <w:rFonts w:ascii="Calibri" w:hAnsi="Calibri"/>
                <w:color w:val="000000"/>
                <w:sz w:val="16"/>
                <w:szCs w:val="16"/>
              </w:rPr>
            </w:pPr>
            <w:r w:rsidRPr="00E467A3">
              <w:rPr>
                <w:rFonts w:ascii="Calibri" w:hAnsi="Calibri"/>
                <w:color w:val="000000"/>
                <w:sz w:val="16"/>
                <w:szCs w:val="16"/>
              </w:rPr>
              <w:t>91.470,49</w:t>
            </w:r>
          </w:p>
        </w:tc>
        <w:tc>
          <w:tcPr>
            <w:tcW w:w="1843" w:type="dxa"/>
            <w:shd w:val="clear" w:color="auto" w:fill="F2F2F2" w:themeFill="background1" w:themeFillShade="F2"/>
          </w:tcPr>
          <w:p w:rsidR="00E467A3" w:rsidRPr="00E467A3" w:rsidRDefault="00E467A3" w:rsidP="00E467A3">
            <w:pPr>
              <w:jc w:val="right"/>
              <w:rPr>
                <w:sz w:val="16"/>
                <w:szCs w:val="16"/>
              </w:rPr>
            </w:pPr>
            <w:r w:rsidRPr="00E467A3">
              <w:rPr>
                <w:rFonts w:ascii="Calibri" w:hAnsi="Calibri"/>
                <w:color w:val="000000"/>
                <w:sz w:val="16"/>
                <w:szCs w:val="16"/>
              </w:rPr>
              <w:t>%85</w:t>
            </w:r>
          </w:p>
        </w:tc>
        <w:tc>
          <w:tcPr>
            <w:tcW w:w="2410" w:type="dxa"/>
            <w:shd w:val="clear" w:color="auto" w:fill="F2F2F2" w:themeFill="background1" w:themeFillShade="F2"/>
          </w:tcPr>
          <w:p w:rsidR="00E467A3" w:rsidRPr="00C80711" w:rsidRDefault="00E467A3" w:rsidP="00E467A3">
            <w:pPr>
              <w:jc w:val="right"/>
              <w:rPr>
                <w:rFonts w:ascii="Calibri" w:hAnsi="Calibri" w:cs="Calibri"/>
                <w:b/>
                <w:color w:val="000000"/>
                <w:sz w:val="16"/>
                <w:szCs w:val="16"/>
              </w:rPr>
            </w:pPr>
            <w:r w:rsidRPr="00C80711">
              <w:rPr>
                <w:rFonts w:ascii="Calibri" w:hAnsi="Calibri" w:cs="Calibri"/>
                <w:b/>
                <w:color w:val="000000"/>
                <w:sz w:val="16"/>
                <w:szCs w:val="16"/>
              </w:rPr>
              <w:t>77.749,92</w:t>
            </w:r>
          </w:p>
        </w:tc>
      </w:tr>
      <w:tr w:rsidR="00E467A3" w:rsidRPr="00E467A3" w:rsidTr="00582372">
        <w:tc>
          <w:tcPr>
            <w:tcW w:w="2689" w:type="dxa"/>
            <w:shd w:val="clear" w:color="auto" w:fill="F2F2F2" w:themeFill="background1" w:themeFillShade="F2"/>
          </w:tcPr>
          <w:p w:rsidR="00E467A3" w:rsidRPr="00E467A3" w:rsidRDefault="00E467A3" w:rsidP="00E467A3">
            <w:pPr>
              <w:pStyle w:val="AralkYok"/>
              <w:jc w:val="both"/>
              <w:rPr>
                <w:rFonts w:cs="Arial"/>
                <w:b/>
                <w:sz w:val="16"/>
                <w:szCs w:val="16"/>
              </w:rPr>
            </w:pPr>
          </w:p>
        </w:tc>
        <w:tc>
          <w:tcPr>
            <w:tcW w:w="1984" w:type="dxa"/>
            <w:shd w:val="clear" w:color="auto" w:fill="F2F2F2" w:themeFill="background1" w:themeFillShade="F2"/>
          </w:tcPr>
          <w:p w:rsidR="00E467A3" w:rsidRPr="00E467A3" w:rsidRDefault="00E467A3" w:rsidP="00E467A3">
            <w:pPr>
              <w:pStyle w:val="AralkYok"/>
              <w:jc w:val="right"/>
              <w:rPr>
                <w:rFonts w:cs="Arial"/>
                <w:b/>
                <w:sz w:val="16"/>
                <w:szCs w:val="16"/>
              </w:rPr>
            </w:pPr>
            <w:r w:rsidRPr="00E467A3">
              <w:rPr>
                <w:rFonts w:ascii="Calibri" w:hAnsi="Calibri" w:cs="Calibri"/>
                <w:color w:val="000000"/>
                <w:sz w:val="16"/>
                <w:szCs w:val="16"/>
              </w:rPr>
              <w:t xml:space="preserve">72.852,94 </w:t>
            </w:r>
          </w:p>
        </w:tc>
        <w:tc>
          <w:tcPr>
            <w:tcW w:w="1843" w:type="dxa"/>
            <w:shd w:val="clear" w:color="auto" w:fill="F2F2F2" w:themeFill="background1" w:themeFillShade="F2"/>
          </w:tcPr>
          <w:p w:rsidR="00E467A3" w:rsidRPr="00E467A3" w:rsidRDefault="00E467A3" w:rsidP="00E467A3">
            <w:pPr>
              <w:jc w:val="right"/>
              <w:rPr>
                <w:sz w:val="16"/>
                <w:szCs w:val="16"/>
              </w:rPr>
            </w:pPr>
            <w:r w:rsidRPr="00E467A3">
              <w:rPr>
                <w:rFonts w:ascii="Calibri" w:hAnsi="Calibri"/>
                <w:color w:val="000000"/>
                <w:sz w:val="16"/>
                <w:szCs w:val="16"/>
              </w:rPr>
              <w:t>%85</w:t>
            </w:r>
          </w:p>
        </w:tc>
        <w:tc>
          <w:tcPr>
            <w:tcW w:w="2410" w:type="dxa"/>
            <w:shd w:val="clear" w:color="auto" w:fill="F2F2F2" w:themeFill="background1" w:themeFillShade="F2"/>
          </w:tcPr>
          <w:p w:rsidR="00E467A3" w:rsidRPr="00C80711" w:rsidRDefault="00E467A3" w:rsidP="00E467A3">
            <w:pPr>
              <w:jc w:val="right"/>
              <w:rPr>
                <w:rFonts w:ascii="Calibri" w:hAnsi="Calibri" w:cs="Calibri"/>
                <w:b/>
                <w:color w:val="000000"/>
                <w:sz w:val="16"/>
                <w:szCs w:val="16"/>
              </w:rPr>
            </w:pPr>
            <w:r w:rsidRPr="00C80711">
              <w:rPr>
                <w:rFonts w:ascii="Calibri" w:hAnsi="Calibri" w:cs="Calibri"/>
                <w:b/>
                <w:color w:val="000000"/>
                <w:sz w:val="16"/>
                <w:szCs w:val="16"/>
              </w:rPr>
              <w:t>61.925,00</w:t>
            </w:r>
          </w:p>
        </w:tc>
      </w:tr>
    </w:tbl>
    <w:p w:rsidR="00D729D3" w:rsidRDefault="00D729D3" w:rsidP="00C72D9E">
      <w:pPr>
        <w:pStyle w:val="AralkYok"/>
        <w:jc w:val="both"/>
        <w:rPr>
          <w:rFonts w:cs="Arial"/>
        </w:rPr>
      </w:pPr>
    </w:p>
    <w:p w:rsidR="004C26FF" w:rsidRDefault="004C26FF" w:rsidP="00C72D9E">
      <w:pPr>
        <w:pStyle w:val="AralkYok"/>
        <w:jc w:val="both"/>
        <w:rPr>
          <w:rFonts w:cs="Arial"/>
        </w:rPr>
      </w:pPr>
    </w:p>
    <w:p w:rsidR="004C26FF" w:rsidRDefault="004C26FF" w:rsidP="00C72D9E">
      <w:pPr>
        <w:pStyle w:val="AralkYok"/>
        <w:jc w:val="both"/>
        <w:rPr>
          <w:rFonts w:cs="Arial"/>
        </w:rPr>
      </w:pPr>
    </w:p>
    <w:p w:rsidR="004C26FF" w:rsidRPr="00D729D3" w:rsidRDefault="004C26FF" w:rsidP="00C72D9E">
      <w:pPr>
        <w:pStyle w:val="AralkYok"/>
        <w:jc w:val="both"/>
        <w:rPr>
          <w:rFonts w:cs="Arial"/>
        </w:rPr>
      </w:pPr>
    </w:p>
    <w:p w:rsidR="005636ED" w:rsidRDefault="005636ED" w:rsidP="00582372">
      <w:pPr>
        <w:pStyle w:val="AralkYok"/>
        <w:shd w:val="clear" w:color="auto" w:fill="000000" w:themeFill="text1"/>
        <w:jc w:val="center"/>
        <w:rPr>
          <w:rFonts w:cs="Arial"/>
          <w:b/>
        </w:rPr>
      </w:pPr>
      <w:r>
        <w:rPr>
          <w:rFonts w:cs="Arial"/>
          <w:b/>
        </w:rPr>
        <w:lastRenderedPageBreak/>
        <w:t>YENİDEN EVLENME OLASILIĞI</w:t>
      </w:r>
    </w:p>
    <w:p w:rsidR="005636ED" w:rsidRDefault="005636ED" w:rsidP="00C72D9E">
      <w:pPr>
        <w:pStyle w:val="AralkYok"/>
        <w:jc w:val="both"/>
        <w:rPr>
          <w:rFonts w:cs="Arial"/>
          <w:b/>
        </w:rPr>
      </w:pPr>
    </w:p>
    <w:p w:rsidR="005636ED" w:rsidRPr="00E467A3" w:rsidRDefault="00E467A3" w:rsidP="00C72D9E">
      <w:pPr>
        <w:pStyle w:val="AralkYok"/>
        <w:jc w:val="both"/>
        <w:rPr>
          <w:rFonts w:cs="Arial"/>
        </w:rPr>
      </w:pPr>
      <w:r w:rsidRPr="00E467A3">
        <w:rPr>
          <w:rFonts w:cs="Arial"/>
        </w:rPr>
        <w:t>Davacılardan</w:t>
      </w:r>
      <w:r w:rsidR="00D950E9">
        <w:rPr>
          <w:rFonts w:cs="Arial"/>
        </w:rPr>
        <w:t xml:space="preserve"> </w:t>
      </w:r>
      <w:proofErr w:type="gramStart"/>
      <w:r w:rsidR="00D950E9">
        <w:rPr>
          <w:rFonts w:cs="Arial"/>
        </w:rPr>
        <w:t>…………..,</w:t>
      </w:r>
      <w:proofErr w:type="gramEnd"/>
      <w:r w:rsidRPr="00E467A3">
        <w:rPr>
          <w:rFonts w:cs="Arial"/>
        </w:rPr>
        <w:t xml:space="preserve"> müteveffanın eşi olup yeniden evlenme olasılığının tespit edilmesi gerekmektedir. Buna göre; </w:t>
      </w:r>
      <w:r>
        <w:rPr>
          <w:rFonts w:cs="Arial"/>
        </w:rPr>
        <w:t xml:space="preserve">Davacı kaza tarihinde 24 yaşında, hesap tarihinde ise 26 yaşındadır. AYİM yeniden evlenme olasılığı tablosuna göre 26 yaşında bir dul bir kadının yeniden evlenme olasılığı </w:t>
      </w:r>
      <w:r w:rsidR="00C80711">
        <w:rPr>
          <w:rFonts w:cs="Arial"/>
        </w:rPr>
        <w:t xml:space="preserve">%27’dir. Bu orandan, 18 yaşından küçük her çocuk için %5 indirim yapılması gerekmektedir. Buna göre davacının 18 yaşından küçük 4 çocuğu bulunduğundan geriye %7 indirilmesi gereken oran kalmaktadır. </w:t>
      </w:r>
    </w:p>
    <w:p w:rsidR="00E467A3" w:rsidRDefault="00E467A3" w:rsidP="00C72D9E">
      <w:pPr>
        <w:pStyle w:val="AralkYok"/>
        <w:jc w:val="both"/>
        <w:rPr>
          <w:rFonts w:cs="Arial"/>
          <w:b/>
        </w:rPr>
      </w:pPr>
    </w:p>
    <w:p w:rsidR="00C80711" w:rsidRPr="00C80711" w:rsidRDefault="00D950E9" w:rsidP="00C72D9E">
      <w:pPr>
        <w:pStyle w:val="AralkYok"/>
        <w:jc w:val="both"/>
        <w:rPr>
          <w:rFonts w:cs="Arial"/>
        </w:rPr>
      </w:pPr>
      <w:proofErr w:type="gramStart"/>
      <w:r>
        <w:rPr>
          <w:rFonts w:cs="Arial"/>
        </w:rPr>
        <w:t>………………</w:t>
      </w:r>
      <w:proofErr w:type="gramEnd"/>
      <w:r w:rsidR="00C80711" w:rsidRPr="00C80711">
        <w:rPr>
          <w:rFonts w:cs="Arial"/>
        </w:rPr>
        <w:t xml:space="preserve">’in yeniden evlenme olasılığı indirim oranı %7 </w:t>
      </w:r>
    </w:p>
    <w:p w:rsidR="00C80711" w:rsidRPr="00C80711" w:rsidRDefault="00C80711" w:rsidP="00C72D9E">
      <w:pPr>
        <w:pStyle w:val="AralkYok"/>
        <w:jc w:val="both"/>
        <w:rPr>
          <w:rFonts w:cs="Arial"/>
        </w:rPr>
      </w:pPr>
      <w:r w:rsidRPr="00C80711">
        <w:rPr>
          <w:rFonts w:cs="Arial"/>
        </w:rPr>
        <w:t>İndirime tabi miktar</w:t>
      </w:r>
      <w:r w:rsidRPr="00C80711">
        <w:rPr>
          <w:rFonts w:cs="Arial"/>
        </w:rPr>
        <w:tab/>
        <w:t xml:space="preserve">: </w:t>
      </w:r>
      <w:r w:rsidR="00E50F21" w:rsidRPr="00E50F21">
        <w:rPr>
          <w:rFonts w:cs="Arial"/>
        </w:rPr>
        <w:t>464.262,81</w:t>
      </w:r>
      <w:r w:rsidR="00E50F21">
        <w:rPr>
          <w:rFonts w:cs="Arial"/>
        </w:rPr>
        <w:t xml:space="preserve"> </w:t>
      </w:r>
      <w:r w:rsidRPr="00C80711">
        <w:rPr>
          <w:rFonts w:cs="Arial"/>
        </w:rPr>
        <w:t xml:space="preserve">X %7 = </w:t>
      </w:r>
      <w:r w:rsidR="00E50F21" w:rsidRPr="00E50F21">
        <w:rPr>
          <w:rFonts w:cs="Arial"/>
        </w:rPr>
        <w:t>32.498,40</w:t>
      </w:r>
    </w:p>
    <w:p w:rsidR="00E467A3" w:rsidRDefault="00C80711" w:rsidP="00C72D9E">
      <w:pPr>
        <w:pStyle w:val="AralkYok"/>
        <w:jc w:val="both"/>
        <w:rPr>
          <w:rFonts w:cs="Arial"/>
          <w:b/>
        </w:rPr>
      </w:pPr>
      <w:r w:rsidRPr="00C80711">
        <w:rPr>
          <w:rFonts w:cs="Arial"/>
        </w:rPr>
        <w:t xml:space="preserve"> </w:t>
      </w:r>
      <w:r w:rsidRPr="00C80711">
        <w:rPr>
          <w:rFonts w:cs="Arial"/>
        </w:rPr>
        <w:tab/>
      </w:r>
      <w:r w:rsidRPr="00C80711">
        <w:rPr>
          <w:rFonts w:cs="Arial"/>
        </w:rPr>
        <w:tab/>
      </w:r>
      <w:r w:rsidRPr="00C80711">
        <w:rPr>
          <w:rFonts w:cs="Arial"/>
        </w:rPr>
        <w:tab/>
        <w:t xml:space="preserve">  </w:t>
      </w:r>
      <w:r w:rsidR="00E50F21" w:rsidRPr="00E50F21">
        <w:rPr>
          <w:rFonts w:cs="Arial"/>
        </w:rPr>
        <w:t xml:space="preserve">464.262,81 </w:t>
      </w:r>
      <w:r w:rsidRPr="00C80711">
        <w:rPr>
          <w:rFonts w:cs="Arial"/>
        </w:rPr>
        <w:t xml:space="preserve">– </w:t>
      </w:r>
      <w:r w:rsidR="00E50F21" w:rsidRPr="00E50F21">
        <w:rPr>
          <w:rFonts w:cs="Arial"/>
        </w:rPr>
        <w:t>32.498,40</w:t>
      </w:r>
      <w:r w:rsidR="00E50F21">
        <w:rPr>
          <w:rFonts w:cs="Arial"/>
        </w:rPr>
        <w:t xml:space="preserve"> </w:t>
      </w:r>
      <w:r w:rsidRPr="00C80711">
        <w:rPr>
          <w:rFonts w:cs="Arial"/>
        </w:rPr>
        <w:t>=</w:t>
      </w:r>
      <w:r>
        <w:rPr>
          <w:rFonts w:cs="Arial"/>
          <w:b/>
        </w:rPr>
        <w:t xml:space="preserve"> </w:t>
      </w:r>
      <w:r w:rsidR="004261DA" w:rsidRPr="004261DA">
        <w:rPr>
          <w:rFonts w:cs="Arial"/>
          <w:b/>
        </w:rPr>
        <w:t>431.764,42</w:t>
      </w:r>
      <w:r w:rsidR="004261DA">
        <w:rPr>
          <w:rFonts w:cs="Arial"/>
          <w:b/>
        </w:rPr>
        <w:t xml:space="preserve"> </w:t>
      </w:r>
      <w:r>
        <w:rPr>
          <w:rFonts w:cs="Arial"/>
          <w:b/>
        </w:rPr>
        <w:t>TL</w:t>
      </w:r>
    </w:p>
    <w:p w:rsidR="00762879" w:rsidRDefault="00762879" w:rsidP="00C72D9E">
      <w:pPr>
        <w:pStyle w:val="AralkYok"/>
        <w:jc w:val="both"/>
        <w:rPr>
          <w:rFonts w:cs="Arial"/>
          <w:b/>
        </w:rPr>
      </w:pPr>
    </w:p>
    <w:p w:rsidR="00582372" w:rsidRDefault="00614913" w:rsidP="00C72D9E">
      <w:pPr>
        <w:pStyle w:val="AralkYok"/>
        <w:jc w:val="both"/>
        <w:rPr>
          <w:rFonts w:cs="Arial"/>
        </w:rPr>
      </w:pPr>
      <w:r w:rsidRPr="00D43F3F">
        <w:rPr>
          <w:rFonts w:cs="Arial"/>
          <w:b/>
        </w:rPr>
        <w:t>SONUÇ</w:t>
      </w:r>
      <w:r w:rsidRPr="00D43F3F">
        <w:rPr>
          <w:rFonts w:cs="Arial"/>
          <w:b/>
        </w:rPr>
        <w:tab/>
      </w:r>
      <w:r w:rsidRPr="00D43F3F">
        <w:rPr>
          <w:rFonts w:cs="Arial"/>
          <w:b/>
        </w:rPr>
        <w:tab/>
      </w:r>
      <w:r w:rsidR="005331F9">
        <w:rPr>
          <w:rFonts w:cs="Arial"/>
          <w:b/>
        </w:rPr>
        <w:tab/>
      </w:r>
      <w:r w:rsidRPr="00D43F3F">
        <w:rPr>
          <w:rFonts w:cs="Arial"/>
          <w:b/>
        </w:rPr>
        <w:t>:</w:t>
      </w:r>
      <w:r w:rsidRPr="00D43F3F">
        <w:rPr>
          <w:rFonts w:cs="Arial"/>
        </w:rPr>
        <w:t xml:space="preserve"> Yukarıda açıklanan ve </w:t>
      </w:r>
      <w:r w:rsidR="00692BE6" w:rsidRPr="00D43F3F">
        <w:rPr>
          <w:rFonts w:cs="Arial"/>
        </w:rPr>
        <w:t>yapılan hesaplamalar doğrultusunda</w:t>
      </w:r>
      <w:r w:rsidR="00582372">
        <w:rPr>
          <w:rFonts w:cs="Arial"/>
        </w:rPr>
        <w:t>;</w:t>
      </w:r>
    </w:p>
    <w:p w:rsidR="00582372" w:rsidRDefault="00582372" w:rsidP="00C72D9E">
      <w:pPr>
        <w:pStyle w:val="AralkYok"/>
        <w:jc w:val="both"/>
        <w:rPr>
          <w:rFonts w:cs="Arial"/>
        </w:rPr>
      </w:pPr>
    </w:p>
    <w:p w:rsidR="005331F9" w:rsidRPr="00582372" w:rsidRDefault="00582372" w:rsidP="00582372">
      <w:pPr>
        <w:pStyle w:val="AralkYok"/>
        <w:numPr>
          <w:ilvl w:val="0"/>
          <w:numId w:val="26"/>
        </w:numPr>
        <w:jc w:val="both"/>
        <w:rPr>
          <w:rFonts w:cs="Arial"/>
          <w:b/>
        </w:rPr>
      </w:pPr>
      <w:r w:rsidRPr="00582372">
        <w:rPr>
          <w:rFonts w:cs="Arial"/>
          <w:b/>
        </w:rPr>
        <w:t>TRH 2010 Yaşam Tablosunun Kullanılması Halinde</w:t>
      </w:r>
      <w:r w:rsidR="005331F9" w:rsidRPr="00582372">
        <w:rPr>
          <w:rFonts w:cs="Arial"/>
          <w:b/>
        </w:rPr>
        <w:t>;</w:t>
      </w:r>
    </w:p>
    <w:p w:rsidR="009B72E5" w:rsidRDefault="009B72E5" w:rsidP="00C72D9E">
      <w:pPr>
        <w:pStyle w:val="AralkYok"/>
        <w:jc w:val="both"/>
        <w:rPr>
          <w:rFonts w:cs="Arial"/>
        </w:rPr>
      </w:pPr>
    </w:p>
    <w:p w:rsidR="00F272FF" w:rsidRPr="00762879" w:rsidRDefault="002E6A7A" w:rsidP="00762879">
      <w:pPr>
        <w:pStyle w:val="AralkYok"/>
        <w:numPr>
          <w:ilvl w:val="0"/>
          <w:numId w:val="14"/>
        </w:numPr>
        <w:jc w:val="both"/>
        <w:rPr>
          <w:rFonts w:cs="Arial"/>
          <w:b/>
          <w:u w:val="single"/>
        </w:rPr>
      </w:pPr>
      <w:r>
        <w:rPr>
          <w:rFonts w:cs="Arial"/>
        </w:rPr>
        <w:t>Davacı</w:t>
      </w:r>
      <w:r w:rsidR="00135F62">
        <w:rPr>
          <w:rFonts w:cs="Arial"/>
        </w:rPr>
        <w:t xml:space="preserve"> </w:t>
      </w:r>
      <w:proofErr w:type="gramStart"/>
      <w:r w:rsidR="00D950E9">
        <w:rPr>
          <w:rFonts w:cs="Arial"/>
        </w:rPr>
        <w:t>…………………</w:t>
      </w:r>
      <w:proofErr w:type="gramEnd"/>
      <w:r w:rsidR="00762879">
        <w:rPr>
          <w:rFonts w:cs="Arial"/>
        </w:rPr>
        <w:t xml:space="preserve">’in yoksun kaldığı destek miktarının </w:t>
      </w:r>
      <w:r w:rsidR="004261DA">
        <w:rPr>
          <w:rFonts w:cs="Arial"/>
        </w:rPr>
        <w:t>431.764,42</w:t>
      </w:r>
      <w:r w:rsidR="00762879" w:rsidRPr="00762879">
        <w:rPr>
          <w:rFonts w:cs="Arial"/>
        </w:rPr>
        <w:t xml:space="preserve"> TL </w:t>
      </w:r>
      <w:r w:rsidR="00762879">
        <w:rPr>
          <w:rFonts w:cs="Arial"/>
        </w:rPr>
        <w:t xml:space="preserve">olduğuna, </w:t>
      </w:r>
    </w:p>
    <w:p w:rsidR="00762879" w:rsidRPr="00135F62" w:rsidRDefault="00762879" w:rsidP="00762879">
      <w:pPr>
        <w:pStyle w:val="AralkYok"/>
        <w:numPr>
          <w:ilvl w:val="0"/>
          <w:numId w:val="14"/>
        </w:numPr>
        <w:jc w:val="both"/>
        <w:rPr>
          <w:rFonts w:cs="Arial"/>
          <w:b/>
          <w:u w:val="single"/>
        </w:rPr>
      </w:pPr>
      <w:r>
        <w:rPr>
          <w:rFonts w:cs="Arial"/>
        </w:rPr>
        <w:t xml:space="preserve">Davacı </w:t>
      </w:r>
      <w:proofErr w:type="gramStart"/>
      <w:r w:rsidR="00D950E9">
        <w:rPr>
          <w:rFonts w:cs="Arial"/>
        </w:rPr>
        <w:t>…………………</w:t>
      </w:r>
      <w:proofErr w:type="gramEnd"/>
      <w:r>
        <w:rPr>
          <w:rFonts w:cs="Arial"/>
        </w:rPr>
        <w:t xml:space="preserve">’in yoksun kaldığı destek miktarının </w:t>
      </w:r>
      <w:r w:rsidRPr="00762879">
        <w:rPr>
          <w:rFonts w:cs="Arial"/>
        </w:rPr>
        <w:t>60.767,83</w:t>
      </w:r>
      <w:r>
        <w:rPr>
          <w:rFonts w:cs="Arial"/>
        </w:rPr>
        <w:t xml:space="preserve"> </w:t>
      </w:r>
      <w:r w:rsidRPr="00762879">
        <w:rPr>
          <w:rFonts w:cs="Arial"/>
        </w:rPr>
        <w:t xml:space="preserve">TL </w:t>
      </w:r>
      <w:r>
        <w:rPr>
          <w:rFonts w:cs="Arial"/>
        </w:rPr>
        <w:t xml:space="preserve">olduğuna, </w:t>
      </w:r>
    </w:p>
    <w:p w:rsidR="00762879" w:rsidRPr="00135F62" w:rsidRDefault="00762879" w:rsidP="00762879">
      <w:pPr>
        <w:pStyle w:val="AralkYok"/>
        <w:numPr>
          <w:ilvl w:val="0"/>
          <w:numId w:val="14"/>
        </w:numPr>
        <w:jc w:val="both"/>
        <w:rPr>
          <w:rFonts w:cs="Arial"/>
          <w:b/>
          <w:u w:val="single"/>
        </w:rPr>
      </w:pPr>
      <w:r>
        <w:rPr>
          <w:rFonts w:cs="Arial"/>
        </w:rPr>
        <w:t xml:space="preserve">Davacı </w:t>
      </w:r>
      <w:proofErr w:type="gramStart"/>
      <w:r w:rsidR="00D950E9">
        <w:rPr>
          <w:rFonts w:cs="Arial"/>
        </w:rPr>
        <w:t>…………………</w:t>
      </w:r>
      <w:proofErr w:type="gramEnd"/>
      <w:r>
        <w:rPr>
          <w:rFonts w:cs="Arial"/>
        </w:rPr>
        <w:t xml:space="preserve">’in yoksun kaldığı destek miktarının </w:t>
      </w:r>
      <w:r w:rsidRPr="00762879">
        <w:rPr>
          <w:rFonts w:cs="Arial"/>
        </w:rPr>
        <w:t>63.785,71</w:t>
      </w:r>
      <w:r>
        <w:rPr>
          <w:rFonts w:cs="Arial"/>
        </w:rPr>
        <w:t xml:space="preserve"> </w:t>
      </w:r>
      <w:r w:rsidRPr="00762879">
        <w:rPr>
          <w:rFonts w:cs="Arial"/>
        </w:rPr>
        <w:t xml:space="preserve">TL </w:t>
      </w:r>
      <w:r>
        <w:rPr>
          <w:rFonts w:cs="Arial"/>
        </w:rPr>
        <w:t xml:space="preserve">olduğuna, </w:t>
      </w:r>
    </w:p>
    <w:p w:rsidR="00762879" w:rsidRPr="00135F62" w:rsidRDefault="00762879" w:rsidP="00762879">
      <w:pPr>
        <w:pStyle w:val="AralkYok"/>
        <w:numPr>
          <w:ilvl w:val="0"/>
          <w:numId w:val="14"/>
        </w:numPr>
        <w:jc w:val="both"/>
        <w:rPr>
          <w:rFonts w:cs="Arial"/>
          <w:b/>
          <w:u w:val="single"/>
        </w:rPr>
      </w:pPr>
      <w:r>
        <w:rPr>
          <w:rFonts w:cs="Arial"/>
        </w:rPr>
        <w:t xml:space="preserve">Davacı </w:t>
      </w:r>
      <w:proofErr w:type="gramStart"/>
      <w:r w:rsidR="00D950E9">
        <w:rPr>
          <w:rFonts w:cs="Arial"/>
        </w:rPr>
        <w:t>…………………</w:t>
      </w:r>
      <w:proofErr w:type="gramEnd"/>
      <w:r>
        <w:rPr>
          <w:rFonts w:cs="Arial"/>
        </w:rPr>
        <w:t xml:space="preserve">’in yoksun kaldığı destek miktarının </w:t>
      </w:r>
      <w:r w:rsidRPr="00762879">
        <w:rPr>
          <w:rFonts w:cs="Arial"/>
        </w:rPr>
        <w:t>77.749,92</w:t>
      </w:r>
      <w:r>
        <w:rPr>
          <w:rFonts w:cs="Arial"/>
        </w:rPr>
        <w:t xml:space="preserve"> </w:t>
      </w:r>
      <w:r w:rsidRPr="00762879">
        <w:rPr>
          <w:rFonts w:cs="Arial"/>
        </w:rPr>
        <w:t xml:space="preserve">TL </w:t>
      </w:r>
      <w:r>
        <w:rPr>
          <w:rFonts w:cs="Arial"/>
        </w:rPr>
        <w:t xml:space="preserve">olduğuna, </w:t>
      </w:r>
    </w:p>
    <w:p w:rsidR="00582372" w:rsidRPr="00582372" w:rsidRDefault="00762879" w:rsidP="00762879">
      <w:pPr>
        <w:pStyle w:val="AralkYok"/>
        <w:numPr>
          <w:ilvl w:val="0"/>
          <w:numId w:val="14"/>
        </w:numPr>
        <w:jc w:val="both"/>
        <w:rPr>
          <w:rFonts w:cs="Arial"/>
          <w:b/>
          <w:u w:val="single"/>
        </w:rPr>
      </w:pPr>
      <w:r>
        <w:rPr>
          <w:rFonts w:cs="Arial"/>
        </w:rPr>
        <w:t xml:space="preserve">Davacı </w:t>
      </w:r>
      <w:proofErr w:type="gramStart"/>
      <w:r w:rsidR="00D950E9">
        <w:rPr>
          <w:rFonts w:cs="Arial"/>
        </w:rPr>
        <w:t>…………………</w:t>
      </w:r>
      <w:proofErr w:type="gramEnd"/>
      <w:r>
        <w:rPr>
          <w:rFonts w:cs="Arial"/>
        </w:rPr>
        <w:t xml:space="preserve">’in yoksun kaldığı destek miktarının </w:t>
      </w:r>
      <w:r w:rsidRPr="00762879">
        <w:rPr>
          <w:rFonts w:cs="Arial"/>
        </w:rPr>
        <w:t>61.925,00</w:t>
      </w:r>
      <w:r>
        <w:rPr>
          <w:rFonts w:cs="Arial"/>
        </w:rPr>
        <w:t xml:space="preserve"> </w:t>
      </w:r>
      <w:r w:rsidRPr="00762879">
        <w:rPr>
          <w:rFonts w:cs="Arial"/>
        </w:rPr>
        <w:t xml:space="preserve">TL </w:t>
      </w:r>
      <w:r>
        <w:rPr>
          <w:rFonts w:cs="Arial"/>
        </w:rPr>
        <w:t xml:space="preserve">olduğuna, </w:t>
      </w:r>
    </w:p>
    <w:p w:rsidR="00582372" w:rsidRDefault="00582372" w:rsidP="00582372">
      <w:pPr>
        <w:pStyle w:val="AralkYok"/>
        <w:ind w:left="360"/>
        <w:jc w:val="both"/>
        <w:rPr>
          <w:rFonts w:cs="Arial"/>
        </w:rPr>
      </w:pPr>
    </w:p>
    <w:p w:rsidR="00582372" w:rsidRDefault="00582372" w:rsidP="00582372">
      <w:pPr>
        <w:pStyle w:val="AralkYok"/>
        <w:numPr>
          <w:ilvl w:val="0"/>
          <w:numId w:val="26"/>
        </w:numPr>
        <w:jc w:val="both"/>
        <w:rPr>
          <w:rFonts w:cs="Arial"/>
        </w:rPr>
      </w:pPr>
      <w:r w:rsidRPr="00582372">
        <w:rPr>
          <w:rFonts w:cs="Arial"/>
          <w:b/>
        </w:rPr>
        <w:t>PMF 1931 Yaşam Tablosunun Kullanılması Halinde</w:t>
      </w:r>
      <w:r>
        <w:rPr>
          <w:rFonts w:cs="Arial"/>
          <w:b/>
        </w:rPr>
        <w:t xml:space="preserve"> </w:t>
      </w:r>
      <w:r w:rsidRPr="00582372">
        <w:rPr>
          <w:rFonts w:cs="Arial"/>
          <w:b/>
        </w:rPr>
        <w:t>30.3.2021 Tarihli Kök Raporda tespit edilen</w:t>
      </w:r>
      <w:r>
        <w:rPr>
          <w:rFonts w:cs="Arial"/>
        </w:rPr>
        <w:t xml:space="preserve">; </w:t>
      </w:r>
    </w:p>
    <w:p w:rsidR="00582372" w:rsidRDefault="00582372" w:rsidP="00582372">
      <w:pPr>
        <w:pStyle w:val="AralkYok"/>
        <w:ind w:left="360"/>
        <w:jc w:val="both"/>
        <w:rPr>
          <w:rFonts w:cs="Arial"/>
        </w:rPr>
      </w:pPr>
    </w:p>
    <w:p w:rsidR="00582372" w:rsidRPr="00762879" w:rsidRDefault="00582372" w:rsidP="00582372">
      <w:pPr>
        <w:pStyle w:val="AralkYok"/>
        <w:numPr>
          <w:ilvl w:val="0"/>
          <w:numId w:val="27"/>
        </w:numPr>
        <w:jc w:val="both"/>
        <w:rPr>
          <w:rFonts w:cs="Arial"/>
          <w:b/>
          <w:u w:val="single"/>
        </w:rPr>
      </w:pPr>
      <w:r>
        <w:rPr>
          <w:rFonts w:cs="Arial"/>
        </w:rPr>
        <w:t xml:space="preserve">Davacı </w:t>
      </w:r>
      <w:proofErr w:type="gramStart"/>
      <w:r w:rsidR="00D950E9">
        <w:rPr>
          <w:rFonts w:cs="Arial"/>
        </w:rPr>
        <w:t>……………………</w:t>
      </w:r>
      <w:proofErr w:type="gramEnd"/>
      <w:r w:rsidR="00D950E9">
        <w:rPr>
          <w:rFonts w:cs="Arial"/>
        </w:rPr>
        <w:t>’</w:t>
      </w:r>
      <w:r>
        <w:rPr>
          <w:rFonts w:cs="Arial"/>
        </w:rPr>
        <w:t xml:space="preserve">in yoksun kaldığı destek miktarının </w:t>
      </w:r>
      <w:r w:rsidRPr="00762879">
        <w:rPr>
          <w:rFonts w:cs="Arial"/>
        </w:rPr>
        <w:t xml:space="preserve">347.459,36 TL </w:t>
      </w:r>
      <w:r>
        <w:rPr>
          <w:rFonts w:cs="Arial"/>
        </w:rPr>
        <w:t xml:space="preserve">olduğuna, </w:t>
      </w:r>
    </w:p>
    <w:p w:rsidR="00582372" w:rsidRPr="00135F62" w:rsidRDefault="00582372" w:rsidP="00582372">
      <w:pPr>
        <w:pStyle w:val="AralkYok"/>
        <w:numPr>
          <w:ilvl w:val="0"/>
          <w:numId w:val="27"/>
        </w:numPr>
        <w:jc w:val="both"/>
        <w:rPr>
          <w:rFonts w:cs="Arial"/>
          <w:b/>
          <w:u w:val="single"/>
        </w:rPr>
      </w:pPr>
      <w:r>
        <w:rPr>
          <w:rFonts w:cs="Arial"/>
        </w:rPr>
        <w:t xml:space="preserve">Davacı </w:t>
      </w:r>
      <w:proofErr w:type="gramStart"/>
      <w:r w:rsidR="00D950E9">
        <w:rPr>
          <w:rFonts w:cs="Arial"/>
        </w:rPr>
        <w:t>……………………</w:t>
      </w:r>
      <w:proofErr w:type="gramEnd"/>
      <w:r>
        <w:rPr>
          <w:rFonts w:cs="Arial"/>
        </w:rPr>
        <w:t xml:space="preserve">’in yoksun kaldığı destek miktarının </w:t>
      </w:r>
      <w:r w:rsidRPr="00762879">
        <w:rPr>
          <w:rFonts w:cs="Arial"/>
        </w:rPr>
        <w:t>60.767,83</w:t>
      </w:r>
      <w:r>
        <w:rPr>
          <w:rFonts w:cs="Arial"/>
        </w:rPr>
        <w:t xml:space="preserve"> </w:t>
      </w:r>
      <w:r w:rsidRPr="00762879">
        <w:rPr>
          <w:rFonts w:cs="Arial"/>
        </w:rPr>
        <w:t xml:space="preserve">TL </w:t>
      </w:r>
      <w:r>
        <w:rPr>
          <w:rFonts w:cs="Arial"/>
        </w:rPr>
        <w:t xml:space="preserve">olduğuna, </w:t>
      </w:r>
    </w:p>
    <w:p w:rsidR="00582372" w:rsidRPr="00582372" w:rsidRDefault="00582372" w:rsidP="00582372">
      <w:pPr>
        <w:pStyle w:val="AralkYok"/>
        <w:numPr>
          <w:ilvl w:val="0"/>
          <w:numId w:val="27"/>
        </w:numPr>
        <w:jc w:val="both"/>
        <w:rPr>
          <w:rFonts w:cs="Arial"/>
          <w:b/>
          <w:u w:val="single"/>
        </w:rPr>
      </w:pPr>
      <w:r>
        <w:rPr>
          <w:rFonts w:cs="Arial"/>
        </w:rPr>
        <w:t xml:space="preserve">Davacı </w:t>
      </w:r>
      <w:proofErr w:type="gramStart"/>
      <w:r w:rsidR="00D950E9">
        <w:rPr>
          <w:rFonts w:cs="Arial"/>
        </w:rPr>
        <w:t>……………………</w:t>
      </w:r>
      <w:proofErr w:type="gramEnd"/>
      <w:r>
        <w:rPr>
          <w:rFonts w:cs="Arial"/>
        </w:rPr>
        <w:t xml:space="preserve">’in yoksun kaldığı destek miktarının </w:t>
      </w:r>
      <w:r w:rsidRPr="00762879">
        <w:rPr>
          <w:rFonts w:cs="Arial"/>
        </w:rPr>
        <w:t>63.785,71</w:t>
      </w:r>
      <w:r>
        <w:rPr>
          <w:rFonts w:cs="Arial"/>
        </w:rPr>
        <w:t xml:space="preserve"> </w:t>
      </w:r>
      <w:r w:rsidRPr="00762879">
        <w:rPr>
          <w:rFonts w:cs="Arial"/>
        </w:rPr>
        <w:t xml:space="preserve">TL </w:t>
      </w:r>
      <w:r>
        <w:rPr>
          <w:rFonts w:cs="Arial"/>
        </w:rPr>
        <w:t>olduğuna,</w:t>
      </w:r>
    </w:p>
    <w:p w:rsidR="00582372" w:rsidRDefault="00582372" w:rsidP="00582372">
      <w:pPr>
        <w:pStyle w:val="AralkYok"/>
        <w:numPr>
          <w:ilvl w:val="0"/>
          <w:numId w:val="27"/>
        </w:numPr>
        <w:jc w:val="both"/>
        <w:rPr>
          <w:rFonts w:cs="Arial"/>
          <w:b/>
          <w:u w:val="single"/>
        </w:rPr>
      </w:pPr>
      <w:r w:rsidRPr="00582372">
        <w:rPr>
          <w:rFonts w:cs="Arial"/>
        </w:rPr>
        <w:t xml:space="preserve">Davacı </w:t>
      </w:r>
      <w:proofErr w:type="gramStart"/>
      <w:r w:rsidR="00D950E9">
        <w:rPr>
          <w:rFonts w:cs="Arial"/>
        </w:rPr>
        <w:t>……………………</w:t>
      </w:r>
      <w:proofErr w:type="gramEnd"/>
      <w:r w:rsidRPr="00582372">
        <w:rPr>
          <w:rFonts w:cs="Arial"/>
        </w:rPr>
        <w:t xml:space="preserve">’in yoksun kaldığı destek miktarının 77.749,92 TL olduğuna, </w:t>
      </w:r>
    </w:p>
    <w:p w:rsidR="000043B6" w:rsidRPr="00582372" w:rsidRDefault="00582372" w:rsidP="00FD79AD">
      <w:pPr>
        <w:pStyle w:val="AralkYok"/>
        <w:numPr>
          <w:ilvl w:val="0"/>
          <w:numId w:val="27"/>
        </w:numPr>
        <w:jc w:val="both"/>
        <w:rPr>
          <w:rFonts w:cs="Arial"/>
          <w:b/>
          <w:u w:val="single"/>
        </w:rPr>
      </w:pPr>
      <w:r w:rsidRPr="00582372">
        <w:rPr>
          <w:rFonts w:cs="Arial"/>
        </w:rPr>
        <w:t xml:space="preserve">Davacı </w:t>
      </w:r>
      <w:r w:rsidR="00D950E9">
        <w:rPr>
          <w:rFonts w:cs="Arial"/>
        </w:rPr>
        <w:t>…………………..</w:t>
      </w:r>
      <w:bookmarkStart w:id="0" w:name="_GoBack"/>
      <w:bookmarkEnd w:id="0"/>
      <w:r w:rsidRPr="00582372">
        <w:rPr>
          <w:rFonts w:cs="Arial"/>
        </w:rPr>
        <w:t xml:space="preserve">’in yoksun kaldığı destek miktarının 61.925,00 TL olduğuna </w:t>
      </w:r>
      <w:r w:rsidR="00161BA0" w:rsidRPr="00582372">
        <w:rPr>
          <w:rFonts w:cs="Arial"/>
        </w:rPr>
        <w:t xml:space="preserve">dair </w:t>
      </w:r>
      <w:r w:rsidR="00166BD3" w:rsidRPr="00582372">
        <w:rPr>
          <w:rFonts w:cs="Arial"/>
        </w:rPr>
        <w:t>görüş ve kanaatiyle iş bu rapor takdirlerinize arz olunur.</w:t>
      </w:r>
      <w:r w:rsidR="00762879" w:rsidRPr="00582372">
        <w:rPr>
          <w:rFonts w:cs="Arial"/>
        </w:rPr>
        <w:t>30.0</w:t>
      </w:r>
      <w:r w:rsidR="004261DA" w:rsidRPr="00582372">
        <w:rPr>
          <w:rFonts w:cs="Arial"/>
        </w:rPr>
        <w:t>4</w:t>
      </w:r>
      <w:r w:rsidR="00762879" w:rsidRPr="00582372">
        <w:rPr>
          <w:rFonts w:cs="Arial"/>
        </w:rPr>
        <w:t>.2021</w:t>
      </w:r>
      <w:r w:rsidR="00166BD3" w:rsidRPr="00582372">
        <w:rPr>
          <w:rFonts w:eastAsia="Times New Roman" w:cs="Arial"/>
          <w:iCs/>
          <w:color w:val="222222"/>
          <w:lang w:eastAsia="tr-TR"/>
        </w:rPr>
        <w:tab/>
      </w:r>
      <w:r w:rsidR="00166BD3" w:rsidRPr="00582372">
        <w:rPr>
          <w:rFonts w:eastAsia="Times New Roman" w:cs="Arial"/>
          <w:iCs/>
          <w:color w:val="222222"/>
          <w:lang w:eastAsia="tr-TR"/>
        </w:rPr>
        <w:tab/>
      </w:r>
      <w:r w:rsidR="001E3633" w:rsidRPr="00582372">
        <w:rPr>
          <w:rFonts w:eastAsia="Times New Roman" w:cs="Arial"/>
          <w:iCs/>
          <w:color w:val="222222"/>
          <w:lang w:eastAsia="tr-TR"/>
        </w:rPr>
        <w:tab/>
      </w:r>
      <w:r w:rsidR="001E3633" w:rsidRPr="00582372">
        <w:rPr>
          <w:rFonts w:eastAsia="Times New Roman" w:cs="Arial"/>
          <w:iCs/>
          <w:color w:val="222222"/>
          <w:lang w:eastAsia="tr-TR"/>
        </w:rPr>
        <w:tab/>
      </w:r>
      <w:r w:rsidR="001E3633" w:rsidRPr="00582372">
        <w:rPr>
          <w:rFonts w:eastAsia="Times New Roman" w:cs="Arial"/>
          <w:iCs/>
          <w:color w:val="222222"/>
          <w:lang w:eastAsia="tr-TR"/>
        </w:rPr>
        <w:tab/>
      </w:r>
      <w:r w:rsidR="001E3633" w:rsidRPr="00582372">
        <w:rPr>
          <w:rFonts w:eastAsia="Times New Roman" w:cs="Arial"/>
          <w:iCs/>
          <w:color w:val="222222"/>
          <w:lang w:eastAsia="tr-TR"/>
        </w:rPr>
        <w:tab/>
      </w:r>
      <w:r w:rsidR="001E3633" w:rsidRPr="00582372">
        <w:rPr>
          <w:rFonts w:eastAsia="Times New Roman" w:cs="Arial"/>
          <w:iCs/>
          <w:color w:val="222222"/>
          <w:lang w:eastAsia="tr-TR"/>
        </w:rPr>
        <w:tab/>
      </w:r>
      <w:r w:rsidR="001E3633" w:rsidRPr="00582372">
        <w:rPr>
          <w:rFonts w:eastAsia="Times New Roman" w:cs="Arial"/>
          <w:iCs/>
          <w:color w:val="222222"/>
          <w:lang w:eastAsia="tr-TR"/>
        </w:rPr>
        <w:tab/>
      </w:r>
    </w:p>
    <w:p w:rsidR="001E3633" w:rsidRDefault="00545F0A" w:rsidP="000043B6">
      <w:pPr>
        <w:pStyle w:val="AralkYok"/>
        <w:ind w:left="4956" w:firstLine="708"/>
        <w:jc w:val="both"/>
        <w:rPr>
          <w:rFonts w:eastAsia="Times New Roman" w:cs="Arial"/>
          <w:b/>
          <w:iCs/>
          <w:color w:val="222222"/>
          <w:lang w:eastAsia="tr-TR"/>
        </w:rPr>
      </w:pPr>
      <w:r>
        <w:rPr>
          <w:rFonts w:eastAsia="Times New Roman" w:cs="Arial"/>
          <w:b/>
          <w:iCs/>
          <w:color w:val="222222"/>
          <w:lang w:eastAsia="tr-TR"/>
        </w:rPr>
        <w:t xml:space="preserve">        </w:t>
      </w:r>
      <w:r w:rsidR="00166BD3" w:rsidRPr="00D43F3F">
        <w:rPr>
          <w:rFonts w:eastAsia="Times New Roman" w:cs="Arial"/>
          <w:b/>
          <w:iCs/>
          <w:color w:val="222222"/>
          <w:lang w:eastAsia="tr-TR"/>
        </w:rPr>
        <w:t>Aktüer Bilirkişi</w:t>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t>Av. Hasan ALDANMAZ</w:t>
      </w:r>
    </w:p>
    <w:p w:rsidR="00EE6EE3" w:rsidRDefault="00EE6EE3" w:rsidP="00EE6EE3">
      <w:pPr>
        <w:pStyle w:val="AralkYok"/>
        <w:ind w:left="4956" w:firstLine="708"/>
        <w:jc w:val="both"/>
        <w:rPr>
          <w:rFonts w:eastAsia="Times New Roman" w:cs="Arial"/>
          <w:b/>
          <w:iCs/>
          <w:color w:val="222222"/>
          <w:lang w:eastAsia="tr-TR"/>
        </w:rPr>
      </w:pPr>
      <w:r>
        <w:rPr>
          <w:rFonts w:cs="Arial"/>
          <w:b/>
          <w:iCs/>
          <w:color w:val="222222"/>
        </w:rPr>
        <w:t xml:space="preserve">        (Sicil No:33737)</w:t>
      </w:r>
    </w:p>
    <w:p w:rsidR="00EE6EE3" w:rsidRDefault="00EE6EE3" w:rsidP="000043B6">
      <w:pPr>
        <w:pStyle w:val="AralkYok"/>
        <w:ind w:left="4956" w:firstLine="708"/>
        <w:jc w:val="both"/>
        <w:rPr>
          <w:rFonts w:eastAsia="Times New Roman" w:cs="Arial"/>
          <w:b/>
          <w:iCs/>
          <w:color w:val="222222"/>
          <w:lang w:eastAsia="tr-TR"/>
        </w:rPr>
      </w:pPr>
    </w:p>
    <w:p w:rsidR="00184385" w:rsidRDefault="00184385" w:rsidP="00F272FF">
      <w:pPr>
        <w:pStyle w:val="AralkYok"/>
        <w:jc w:val="both"/>
        <w:rPr>
          <w:rFonts w:eastAsia="Times New Roman" w:cs="Arial"/>
          <w:iCs/>
          <w:color w:val="222222"/>
          <w:lang w:eastAsia="tr-TR"/>
        </w:rPr>
      </w:pPr>
    </w:p>
    <w:p w:rsidR="00582372" w:rsidRDefault="00582372" w:rsidP="00F272FF">
      <w:pPr>
        <w:pStyle w:val="AralkYok"/>
        <w:jc w:val="both"/>
        <w:rPr>
          <w:rFonts w:eastAsia="Times New Roman" w:cs="Arial"/>
          <w:iCs/>
          <w:color w:val="222222"/>
          <w:lang w:eastAsia="tr-TR"/>
        </w:rPr>
      </w:pPr>
    </w:p>
    <w:p w:rsidR="00582372" w:rsidRDefault="00582372" w:rsidP="00F272FF">
      <w:pPr>
        <w:pStyle w:val="AralkYok"/>
        <w:jc w:val="both"/>
        <w:rPr>
          <w:rFonts w:eastAsia="Times New Roman" w:cs="Arial"/>
          <w:iCs/>
          <w:color w:val="222222"/>
          <w:lang w:eastAsia="tr-TR"/>
        </w:rPr>
      </w:pPr>
    </w:p>
    <w:p w:rsidR="00582372" w:rsidRDefault="00582372" w:rsidP="00F272FF">
      <w:pPr>
        <w:pStyle w:val="AralkYok"/>
        <w:jc w:val="both"/>
        <w:rPr>
          <w:rFonts w:eastAsia="Times New Roman" w:cs="Arial"/>
          <w:iCs/>
          <w:color w:val="222222"/>
          <w:lang w:eastAsia="tr-TR"/>
        </w:rPr>
      </w:pPr>
    </w:p>
    <w:p w:rsidR="00582372" w:rsidRDefault="00582372" w:rsidP="00F272FF">
      <w:pPr>
        <w:pStyle w:val="AralkYok"/>
        <w:jc w:val="both"/>
        <w:rPr>
          <w:rFonts w:eastAsia="Times New Roman" w:cs="Arial"/>
          <w:iCs/>
          <w:color w:val="222222"/>
          <w:lang w:eastAsia="tr-TR"/>
        </w:rPr>
      </w:pPr>
    </w:p>
    <w:p w:rsidR="00582372" w:rsidRDefault="00582372" w:rsidP="00F272FF">
      <w:pPr>
        <w:pStyle w:val="AralkYok"/>
        <w:jc w:val="both"/>
        <w:rPr>
          <w:rFonts w:eastAsia="Times New Roman" w:cs="Arial"/>
          <w:iCs/>
          <w:color w:val="222222"/>
          <w:lang w:eastAsia="tr-TR"/>
        </w:rPr>
      </w:pPr>
    </w:p>
    <w:p w:rsidR="005718DB" w:rsidRDefault="00A35F92" w:rsidP="00F272FF">
      <w:pPr>
        <w:pStyle w:val="AralkYok"/>
        <w:jc w:val="both"/>
        <w:rPr>
          <w:rFonts w:eastAsia="Times New Roman" w:cs="Arial"/>
          <w:iCs/>
          <w:color w:val="222222"/>
          <w:lang w:eastAsia="tr-TR"/>
        </w:rPr>
      </w:pPr>
      <w:r w:rsidRPr="00D43F3F">
        <w:rPr>
          <w:rFonts w:eastAsia="Times New Roman" w:cs="Arial"/>
          <w:iCs/>
          <w:color w:val="222222"/>
          <w:lang w:eastAsia="tr-TR"/>
        </w:rPr>
        <w:t xml:space="preserve">Ek: </w:t>
      </w:r>
      <w:r w:rsidR="00AF659E">
        <w:rPr>
          <w:rFonts w:eastAsia="Times New Roman" w:cs="Arial"/>
          <w:iCs/>
          <w:color w:val="222222"/>
          <w:lang w:eastAsia="tr-TR"/>
        </w:rPr>
        <w:t>Dava dosyası.</w:t>
      </w:r>
    </w:p>
    <w:p w:rsidR="005718DB" w:rsidRDefault="005718DB" w:rsidP="00F272FF">
      <w:pPr>
        <w:pStyle w:val="AralkYok"/>
        <w:jc w:val="both"/>
        <w:rPr>
          <w:rFonts w:eastAsia="Times New Roman" w:cs="Arial"/>
          <w:iCs/>
          <w:color w:val="222222"/>
          <w:lang w:eastAsia="tr-TR"/>
        </w:rPr>
      </w:pPr>
    </w:p>
    <w:p w:rsidR="00AE2F1B" w:rsidRPr="005718DB" w:rsidRDefault="00AE2F1B" w:rsidP="00C72D9E">
      <w:pPr>
        <w:pStyle w:val="AralkYok"/>
        <w:jc w:val="both"/>
        <w:rPr>
          <w:rFonts w:eastAsia="Times New Roman" w:cs="Arial"/>
          <w:iCs/>
          <w:color w:val="222222"/>
          <w:lang w:eastAsia="tr-TR"/>
        </w:rPr>
      </w:pPr>
    </w:p>
    <w:sectPr w:rsidR="00AE2F1B" w:rsidRPr="005718DB" w:rsidSect="0036088D">
      <w:headerReference w:type="even" r:id="rId8"/>
      <w:headerReference w:type="default" r:id="rId9"/>
      <w:footerReference w:type="even" r:id="rId10"/>
      <w:footerReference w:type="default" r:id="rId11"/>
      <w:headerReference w:type="first" r:id="rId12"/>
      <w:footerReference w:type="first" r:id="rId13"/>
      <w:pgSz w:w="11906" w:h="16838"/>
      <w:pgMar w:top="993" w:right="1133" w:bottom="426" w:left="1276"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09E" w:rsidRDefault="0098109E" w:rsidP="007254A5">
      <w:r>
        <w:separator/>
      </w:r>
    </w:p>
  </w:endnote>
  <w:endnote w:type="continuationSeparator" w:id="0">
    <w:p w:rsidR="0098109E" w:rsidRDefault="0098109E" w:rsidP="0072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8B5" w:rsidRDefault="000528B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8B5" w:rsidRPr="00D43F3F" w:rsidRDefault="000528B5">
    <w:pPr>
      <w:pStyle w:val="AltBilgi"/>
      <w:pBdr>
        <w:top w:val="thinThickSmallGap" w:sz="24" w:space="1" w:color="622423" w:themeColor="accent2" w:themeShade="7F"/>
      </w:pBdr>
      <w:rPr>
        <w:rFonts w:asciiTheme="majorHAnsi" w:hAnsiTheme="majorHAnsi"/>
        <w:b/>
        <w:i/>
        <w:color w:val="E36C0A" w:themeColor="accent6" w:themeShade="BF"/>
      </w:rPr>
    </w:pPr>
    <w:r w:rsidRPr="00D43F3F">
      <w:rPr>
        <w:rFonts w:asciiTheme="majorHAnsi" w:hAnsiTheme="majorHAnsi"/>
        <w:b/>
        <w:i/>
        <w:color w:val="E36C0A" w:themeColor="accent6" w:themeShade="BF"/>
      </w:rPr>
      <w:t>Av. Hasan ALDANMAZ /Hukukçu /Aktüer/Bilirkişi</w:t>
    </w:r>
  </w:p>
  <w:p w:rsidR="000528B5" w:rsidRPr="00D43F3F" w:rsidRDefault="000528B5">
    <w:pPr>
      <w:pStyle w:val="AltBilgi"/>
      <w:pBdr>
        <w:top w:val="thinThickSmallGap" w:sz="24" w:space="1" w:color="622423" w:themeColor="accent2" w:themeShade="7F"/>
      </w:pBdr>
      <w:rPr>
        <w:rFonts w:asciiTheme="majorHAnsi" w:hAnsiTheme="majorHAnsi"/>
        <w:i/>
        <w:color w:val="E36C0A" w:themeColor="accent6" w:themeShade="BF"/>
      </w:rPr>
    </w:pPr>
    <w:r w:rsidRPr="00D43F3F">
      <w:rPr>
        <w:rFonts w:asciiTheme="majorHAnsi" w:hAnsiTheme="majorHAnsi"/>
        <w:i/>
        <w:color w:val="E36C0A" w:themeColor="accent6" w:themeShade="BF"/>
      </w:rPr>
      <w:t>Kültür Mah. Adalet Plaza Kat 2, No:38 Tatvan/Bitlis</w:t>
    </w:r>
  </w:p>
  <w:p w:rsidR="000528B5" w:rsidRPr="00D43F3F" w:rsidRDefault="0098109E">
    <w:pPr>
      <w:pStyle w:val="AltBilgi"/>
      <w:pBdr>
        <w:top w:val="thinThickSmallGap" w:sz="24" w:space="1" w:color="622423" w:themeColor="accent2" w:themeShade="7F"/>
      </w:pBdr>
      <w:rPr>
        <w:rFonts w:asciiTheme="majorHAnsi" w:hAnsiTheme="majorHAnsi"/>
        <w:i/>
        <w:color w:val="E36C0A" w:themeColor="accent6" w:themeShade="BF"/>
      </w:rPr>
    </w:pPr>
    <w:hyperlink r:id="rId1" w:history="1">
      <w:r w:rsidR="000528B5" w:rsidRPr="00D43F3F">
        <w:rPr>
          <w:rStyle w:val="Kpr"/>
          <w:rFonts w:asciiTheme="majorHAnsi" w:hAnsiTheme="majorHAnsi"/>
          <w:i/>
          <w:color w:val="E36C0A" w:themeColor="accent6" w:themeShade="BF"/>
        </w:rPr>
        <w:t>hasanaldanmaz@hotmail.com</w:t>
      </w:r>
    </w:hyperlink>
    <w:r w:rsidR="000528B5" w:rsidRPr="00D43F3F">
      <w:rPr>
        <w:rFonts w:asciiTheme="majorHAnsi" w:hAnsiTheme="majorHAnsi"/>
        <w:i/>
        <w:color w:val="E36C0A" w:themeColor="accent6" w:themeShade="BF"/>
      </w:rPr>
      <w:t xml:space="preserve"> 0434 827 33 03</w:t>
    </w:r>
    <w:r w:rsidR="000528B5" w:rsidRPr="00D43F3F">
      <w:rPr>
        <w:rFonts w:asciiTheme="majorHAnsi" w:hAnsiTheme="majorHAnsi"/>
        <w:i/>
        <w:color w:val="E36C0A" w:themeColor="accent6" w:themeShade="BF"/>
      </w:rPr>
      <w:ptab w:relativeTo="margin" w:alignment="right" w:leader="none"/>
    </w:r>
    <w:r w:rsidR="000528B5" w:rsidRPr="00D43F3F">
      <w:rPr>
        <w:rFonts w:asciiTheme="majorHAnsi" w:hAnsiTheme="majorHAnsi"/>
        <w:i/>
        <w:color w:val="E36C0A" w:themeColor="accent6" w:themeShade="BF"/>
      </w:rPr>
      <w:t xml:space="preserve">Sayfa </w:t>
    </w:r>
    <w:r w:rsidR="000528B5" w:rsidRPr="00D43F3F">
      <w:rPr>
        <w:i/>
        <w:color w:val="E36C0A" w:themeColor="accent6" w:themeShade="BF"/>
      </w:rPr>
      <w:fldChar w:fldCharType="begin"/>
    </w:r>
    <w:r w:rsidR="000528B5" w:rsidRPr="00D43F3F">
      <w:rPr>
        <w:i/>
        <w:color w:val="E36C0A" w:themeColor="accent6" w:themeShade="BF"/>
      </w:rPr>
      <w:instrText xml:space="preserve"> PAGE   \* MERGEFORMAT </w:instrText>
    </w:r>
    <w:r w:rsidR="000528B5" w:rsidRPr="00D43F3F">
      <w:rPr>
        <w:i/>
        <w:color w:val="E36C0A" w:themeColor="accent6" w:themeShade="BF"/>
      </w:rPr>
      <w:fldChar w:fldCharType="separate"/>
    </w:r>
    <w:r w:rsidR="00D950E9" w:rsidRPr="00D950E9">
      <w:rPr>
        <w:rFonts w:asciiTheme="majorHAnsi" w:hAnsiTheme="majorHAnsi"/>
        <w:i/>
        <w:noProof/>
        <w:color w:val="E36C0A" w:themeColor="accent6" w:themeShade="BF"/>
      </w:rPr>
      <w:t>8</w:t>
    </w:r>
    <w:r w:rsidR="000528B5" w:rsidRPr="00D43F3F">
      <w:rPr>
        <w:i/>
        <w:color w:val="E36C0A" w:themeColor="accent6" w:themeShade="BF"/>
      </w:rPr>
      <w:fldChar w:fldCharType="end"/>
    </w:r>
  </w:p>
  <w:p w:rsidR="000528B5" w:rsidRDefault="000528B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8B5" w:rsidRDefault="000528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09E" w:rsidRDefault="0098109E" w:rsidP="007254A5">
      <w:r>
        <w:separator/>
      </w:r>
    </w:p>
  </w:footnote>
  <w:footnote w:type="continuationSeparator" w:id="0">
    <w:p w:rsidR="0098109E" w:rsidRDefault="0098109E" w:rsidP="007254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8B5" w:rsidRDefault="000528B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i/>
        <w:color w:val="E36C0A" w:themeColor="accent6" w:themeShade="BF"/>
        <w:sz w:val="32"/>
        <w:szCs w:val="32"/>
      </w:rPr>
      <w:alias w:val="Başlık"/>
      <w:id w:val="77738743"/>
      <w:placeholder>
        <w:docPart w:val="6FF7978327A049F587793687348A0598"/>
      </w:placeholder>
      <w:dataBinding w:prefixMappings="xmlns:ns0='http://schemas.openxmlformats.org/package/2006/metadata/core-properties' xmlns:ns1='http://purl.org/dc/elements/1.1/'" w:xpath="/ns0:coreProperties[1]/ns1:title[1]" w:storeItemID="{6C3C8BC8-F283-45AE-878A-BAB7291924A1}"/>
      <w:text/>
    </w:sdtPr>
    <w:sdtEndPr/>
    <w:sdtContent>
      <w:p w:rsidR="000528B5" w:rsidRDefault="000528B5">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D43F3F">
          <w:rPr>
            <w:rFonts w:asciiTheme="majorHAnsi" w:eastAsiaTheme="majorEastAsia" w:hAnsiTheme="majorHAnsi" w:cstheme="majorBidi"/>
            <w:b/>
            <w:i/>
            <w:color w:val="E36C0A" w:themeColor="accent6" w:themeShade="BF"/>
            <w:sz w:val="32"/>
            <w:szCs w:val="32"/>
          </w:rPr>
          <w:t>BİLİRKİŞİ</w:t>
        </w:r>
        <w:r>
          <w:rPr>
            <w:rFonts w:asciiTheme="majorHAnsi" w:eastAsiaTheme="majorEastAsia" w:hAnsiTheme="majorHAnsi" w:cstheme="majorBidi"/>
            <w:b/>
            <w:i/>
            <w:color w:val="E36C0A" w:themeColor="accent6" w:themeShade="BF"/>
            <w:sz w:val="32"/>
            <w:szCs w:val="32"/>
          </w:rPr>
          <w:t xml:space="preserve"> EK</w:t>
        </w:r>
        <w:r w:rsidRPr="00D43F3F">
          <w:rPr>
            <w:rFonts w:asciiTheme="majorHAnsi" w:eastAsiaTheme="majorEastAsia" w:hAnsiTheme="majorHAnsi" w:cstheme="majorBidi"/>
            <w:b/>
            <w:i/>
            <w:color w:val="E36C0A" w:themeColor="accent6" w:themeShade="BF"/>
            <w:sz w:val="32"/>
            <w:szCs w:val="32"/>
          </w:rPr>
          <w:t xml:space="preserve"> RAPORU</w:t>
        </w:r>
      </w:p>
    </w:sdtContent>
  </w:sdt>
  <w:p w:rsidR="000528B5" w:rsidRDefault="000528B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8B5" w:rsidRDefault="000528B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A1D"/>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F6553C"/>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87E69"/>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331106"/>
    <w:multiLevelType w:val="hybridMultilevel"/>
    <w:tmpl w:val="816EBE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21F4A"/>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A20390"/>
    <w:multiLevelType w:val="hybridMultilevel"/>
    <w:tmpl w:val="ADB45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2C15E7"/>
    <w:multiLevelType w:val="hybridMultilevel"/>
    <w:tmpl w:val="D2689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E83D14"/>
    <w:multiLevelType w:val="hybridMultilevel"/>
    <w:tmpl w:val="E996DF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5C3D12"/>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4E12B15"/>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9223F8"/>
    <w:multiLevelType w:val="hybridMultilevel"/>
    <w:tmpl w:val="13C84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307073"/>
    <w:multiLevelType w:val="hybridMultilevel"/>
    <w:tmpl w:val="9DB80C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0F4412"/>
    <w:multiLevelType w:val="hybridMultilevel"/>
    <w:tmpl w:val="E982E220"/>
    <w:lvl w:ilvl="0" w:tplc="93F489AC">
      <w:start w:val="1"/>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C5223A"/>
    <w:multiLevelType w:val="hybridMultilevel"/>
    <w:tmpl w:val="2C0E8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33E498D"/>
    <w:multiLevelType w:val="hybridMultilevel"/>
    <w:tmpl w:val="695C4DEA"/>
    <w:lvl w:ilvl="0" w:tplc="5B36874A">
      <w:start w:val="1"/>
      <w:numFmt w:val="decimal"/>
      <w:lvlText w:val="%1"/>
      <w:lvlJc w:val="left"/>
      <w:pPr>
        <w:ind w:left="720" w:hanging="360"/>
      </w:pPr>
      <w:rPr>
        <w:rFonts w:asciiTheme="minorHAnsi" w:eastAsiaTheme="minorHAnsi"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D5D0F0C"/>
    <w:multiLevelType w:val="hybridMultilevel"/>
    <w:tmpl w:val="D368FC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892799"/>
    <w:multiLevelType w:val="hybridMultilevel"/>
    <w:tmpl w:val="CC8CB550"/>
    <w:lvl w:ilvl="0" w:tplc="C90EA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881F6A"/>
    <w:multiLevelType w:val="hybridMultilevel"/>
    <w:tmpl w:val="E50CB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7F57A06"/>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A726B16"/>
    <w:multiLevelType w:val="hybridMultilevel"/>
    <w:tmpl w:val="DDB88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6979BC"/>
    <w:multiLevelType w:val="hybridMultilevel"/>
    <w:tmpl w:val="B70030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73449E0"/>
    <w:multiLevelType w:val="hybridMultilevel"/>
    <w:tmpl w:val="5844AE98"/>
    <w:lvl w:ilvl="0" w:tplc="9F6EB8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D916C9"/>
    <w:multiLevelType w:val="hybridMultilevel"/>
    <w:tmpl w:val="DEF860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AB7F04"/>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3"/>
  </w:num>
  <w:num w:numId="2">
    <w:abstractNumId w:val="3"/>
  </w:num>
  <w:num w:numId="3">
    <w:abstractNumId w:val="6"/>
  </w:num>
  <w:num w:numId="4">
    <w:abstractNumId w:val="1"/>
  </w:num>
  <w:num w:numId="5">
    <w:abstractNumId w:val="10"/>
  </w:num>
  <w:num w:numId="6">
    <w:abstractNumId w:val="26"/>
  </w:num>
  <w:num w:numId="7">
    <w:abstractNumId w:val="20"/>
  </w:num>
  <w:num w:numId="8">
    <w:abstractNumId w:val="2"/>
  </w:num>
  <w:num w:numId="9">
    <w:abstractNumId w:val="5"/>
  </w:num>
  <w:num w:numId="10">
    <w:abstractNumId w:val="11"/>
  </w:num>
  <w:num w:numId="11">
    <w:abstractNumId w:val="24"/>
  </w:num>
  <w:num w:numId="12">
    <w:abstractNumId w:val="0"/>
  </w:num>
  <w:num w:numId="13">
    <w:abstractNumId w:val="9"/>
  </w:num>
  <w:num w:numId="14">
    <w:abstractNumId w:val="19"/>
  </w:num>
  <w:num w:numId="15">
    <w:abstractNumId w:val="25"/>
  </w:num>
  <w:num w:numId="16">
    <w:abstractNumId w:val="18"/>
  </w:num>
  <w:num w:numId="17">
    <w:abstractNumId w:val="15"/>
  </w:num>
  <w:num w:numId="18">
    <w:abstractNumId w:val="7"/>
  </w:num>
  <w:num w:numId="19">
    <w:abstractNumId w:val="12"/>
  </w:num>
  <w:num w:numId="20">
    <w:abstractNumId w:val="8"/>
  </w:num>
  <w:num w:numId="21">
    <w:abstractNumId w:val="17"/>
  </w:num>
  <w:num w:numId="22">
    <w:abstractNumId w:val="16"/>
  </w:num>
  <w:num w:numId="23">
    <w:abstractNumId w:val="4"/>
  </w:num>
  <w:num w:numId="24">
    <w:abstractNumId w:val="21"/>
  </w:num>
  <w:num w:numId="25">
    <w:abstractNumId w:val="13"/>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CC"/>
    <w:rsid w:val="00002BA5"/>
    <w:rsid w:val="000043B6"/>
    <w:rsid w:val="0000647D"/>
    <w:rsid w:val="00010D29"/>
    <w:rsid w:val="00020559"/>
    <w:rsid w:val="00021D94"/>
    <w:rsid w:val="00030BCC"/>
    <w:rsid w:val="00040C18"/>
    <w:rsid w:val="00050CE3"/>
    <w:rsid w:val="000526D1"/>
    <w:rsid w:val="000528B5"/>
    <w:rsid w:val="000574F1"/>
    <w:rsid w:val="00074C46"/>
    <w:rsid w:val="000755AC"/>
    <w:rsid w:val="00080A36"/>
    <w:rsid w:val="00080D1A"/>
    <w:rsid w:val="00094F31"/>
    <w:rsid w:val="000950DE"/>
    <w:rsid w:val="000A1665"/>
    <w:rsid w:val="000A23F2"/>
    <w:rsid w:val="000A348D"/>
    <w:rsid w:val="000A5CC1"/>
    <w:rsid w:val="000A7AFF"/>
    <w:rsid w:val="000A7F7A"/>
    <w:rsid w:val="000C2A51"/>
    <w:rsid w:val="000C410A"/>
    <w:rsid w:val="000C7700"/>
    <w:rsid w:val="000D4BAC"/>
    <w:rsid w:val="000D6B80"/>
    <w:rsid w:val="000D6D73"/>
    <w:rsid w:val="000D738F"/>
    <w:rsid w:val="000E5DEE"/>
    <w:rsid w:val="000E6684"/>
    <w:rsid w:val="000E7629"/>
    <w:rsid w:val="000F14CA"/>
    <w:rsid w:val="000F6D74"/>
    <w:rsid w:val="000F7A8C"/>
    <w:rsid w:val="00101270"/>
    <w:rsid w:val="0010696E"/>
    <w:rsid w:val="00106D3B"/>
    <w:rsid w:val="00112FD7"/>
    <w:rsid w:val="00114EB3"/>
    <w:rsid w:val="001177E6"/>
    <w:rsid w:val="0012182D"/>
    <w:rsid w:val="001222F7"/>
    <w:rsid w:val="00124D48"/>
    <w:rsid w:val="00131901"/>
    <w:rsid w:val="00132BAE"/>
    <w:rsid w:val="00135A83"/>
    <w:rsid w:val="00135AAC"/>
    <w:rsid w:val="00135F62"/>
    <w:rsid w:val="00136B95"/>
    <w:rsid w:val="0013705A"/>
    <w:rsid w:val="00145623"/>
    <w:rsid w:val="001469E9"/>
    <w:rsid w:val="00153214"/>
    <w:rsid w:val="00161BA0"/>
    <w:rsid w:val="00162729"/>
    <w:rsid w:val="00166BD3"/>
    <w:rsid w:val="00167F38"/>
    <w:rsid w:val="00181F01"/>
    <w:rsid w:val="00182985"/>
    <w:rsid w:val="00184385"/>
    <w:rsid w:val="00185E7E"/>
    <w:rsid w:val="00187737"/>
    <w:rsid w:val="00194CA9"/>
    <w:rsid w:val="001A51C9"/>
    <w:rsid w:val="001A602A"/>
    <w:rsid w:val="001C1450"/>
    <w:rsid w:val="001C5CA7"/>
    <w:rsid w:val="001D27F4"/>
    <w:rsid w:val="001D4156"/>
    <w:rsid w:val="001D4CA1"/>
    <w:rsid w:val="001E3633"/>
    <w:rsid w:val="001E406D"/>
    <w:rsid w:val="001E6529"/>
    <w:rsid w:val="001E79BF"/>
    <w:rsid w:val="001F05A9"/>
    <w:rsid w:val="00200AF0"/>
    <w:rsid w:val="00203663"/>
    <w:rsid w:val="0020510C"/>
    <w:rsid w:val="002065DF"/>
    <w:rsid w:val="002200E9"/>
    <w:rsid w:val="00220A07"/>
    <w:rsid w:val="002217E0"/>
    <w:rsid w:val="00221D79"/>
    <w:rsid w:val="002273D3"/>
    <w:rsid w:val="00232CA0"/>
    <w:rsid w:val="002347B4"/>
    <w:rsid w:val="00235C65"/>
    <w:rsid w:val="00240976"/>
    <w:rsid w:val="00251FF8"/>
    <w:rsid w:val="00255D82"/>
    <w:rsid w:val="00256E0C"/>
    <w:rsid w:val="00260724"/>
    <w:rsid w:val="00261BF2"/>
    <w:rsid w:val="00264638"/>
    <w:rsid w:val="0026504A"/>
    <w:rsid w:val="00265118"/>
    <w:rsid w:val="00265780"/>
    <w:rsid w:val="00266054"/>
    <w:rsid w:val="0027059F"/>
    <w:rsid w:val="00273F68"/>
    <w:rsid w:val="00276BB3"/>
    <w:rsid w:val="00283043"/>
    <w:rsid w:val="00286DBF"/>
    <w:rsid w:val="00292864"/>
    <w:rsid w:val="00292B0B"/>
    <w:rsid w:val="002B5FA8"/>
    <w:rsid w:val="002C1615"/>
    <w:rsid w:val="002C18D0"/>
    <w:rsid w:val="002C5ECE"/>
    <w:rsid w:val="002D0B86"/>
    <w:rsid w:val="002D341E"/>
    <w:rsid w:val="002D5EBB"/>
    <w:rsid w:val="002E1975"/>
    <w:rsid w:val="002E42BE"/>
    <w:rsid w:val="002E67BB"/>
    <w:rsid w:val="002E6A7A"/>
    <w:rsid w:val="002F7276"/>
    <w:rsid w:val="00302355"/>
    <w:rsid w:val="00304C1E"/>
    <w:rsid w:val="00305CA4"/>
    <w:rsid w:val="00313F22"/>
    <w:rsid w:val="00314A1F"/>
    <w:rsid w:val="003167AC"/>
    <w:rsid w:val="00322857"/>
    <w:rsid w:val="00325701"/>
    <w:rsid w:val="00331E7F"/>
    <w:rsid w:val="00333103"/>
    <w:rsid w:val="00342BF3"/>
    <w:rsid w:val="00343365"/>
    <w:rsid w:val="00347177"/>
    <w:rsid w:val="00347511"/>
    <w:rsid w:val="00354DDD"/>
    <w:rsid w:val="0036088D"/>
    <w:rsid w:val="00366978"/>
    <w:rsid w:val="0037175E"/>
    <w:rsid w:val="00380952"/>
    <w:rsid w:val="0039048D"/>
    <w:rsid w:val="00391124"/>
    <w:rsid w:val="00391DA8"/>
    <w:rsid w:val="003943D3"/>
    <w:rsid w:val="0039460C"/>
    <w:rsid w:val="003A3CC7"/>
    <w:rsid w:val="003B742B"/>
    <w:rsid w:val="003C4C82"/>
    <w:rsid w:val="003C65C2"/>
    <w:rsid w:val="003D0651"/>
    <w:rsid w:val="003D0717"/>
    <w:rsid w:val="003D3C71"/>
    <w:rsid w:val="003D4E53"/>
    <w:rsid w:val="003E5375"/>
    <w:rsid w:val="003F03CB"/>
    <w:rsid w:val="003F5B3C"/>
    <w:rsid w:val="00404F93"/>
    <w:rsid w:val="00423BEA"/>
    <w:rsid w:val="00424BFD"/>
    <w:rsid w:val="00426141"/>
    <w:rsid w:val="004261DA"/>
    <w:rsid w:val="004324B2"/>
    <w:rsid w:val="004325F2"/>
    <w:rsid w:val="00435004"/>
    <w:rsid w:val="00442714"/>
    <w:rsid w:val="00442C57"/>
    <w:rsid w:val="0044698B"/>
    <w:rsid w:val="00446EDD"/>
    <w:rsid w:val="00454542"/>
    <w:rsid w:val="00457D0C"/>
    <w:rsid w:val="00466E74"/>
    <w:rsid w:val="004711DA"/>
    <w:rsid w:val="00474201"/>
    <w:rsid w:val="00476754"/>
    <w:rsid w:val="00482873"/>
    <w:rsid w:val="004A07B4"/>
    <w:rsid w:val="004A182D"/>
    <w:rsid w:val="004A3D80"/>
    <w:rsid w:val="004A621F"/>
    <w:rsid w:val="004A6385"/>
    <w:rsid w:val="004B4E49"/>
    <w:rsid w:val="004B5642"/>
    <w:rsid w:val="004B6458"/>
    <w:rsid w:val="004B6513"/>
    <w:rsid w:val="004B7CB6"/>
    <w:rsid w:val="004C26FF"/>
    <w:rsid w:val="004C3E29"/>
    <w:rsid w:val="004D125E"/>
    <w:rsid w:val="004D17B6"/>
    <w:rsid w:val="004D468E"/>
    <w:rsid w:val="004E42B8"/>
    <w:rsid w:val="004E4CDB"/>
    <w:rsid w:val="004E7D0F"/>
    <w:rsid w:val="004F4E61"/>
    <w:rsid w:val="00500146"/>
    <w:rsid w:val="005033CF"/>
    <w:rsid w:val="00516188"/>
    <w:rsid w:val="00517438"/>
    <w:rsid w:val="00520344"/>
    <w:rsid w:val="00520B6E"/>
    <w:rsid w:val="0052757C"/>
    <w:rsid w:val="005331F9"/>
    <w:rsid w:val="005334DC"/>
    <w:rsid w:val="00535AB8"/>
    <w:rsid w:val="0054431B"/>
    <w:rsid w:val="00545F0A"/>
    <w:rsid w:val="00550EE9"/>
    <w:rsid w:val="0055357F"/>
    <w:rsid w:val="00562769"/>
    <w:rsid w:val="005636ED"/>
    <w:rsid w:val="00567C1D"/>
    <w:rsid w:val="00567CCC"/>
    <w:rsid w:val="0057184C"/>
    <w:rsid w:val="005718DB"/>
    <w:rsid w:val="00576328"/>
    <w:rsid w:val="00576BE2"/>
    <w:rsid w:val="00582372"/>
    <w:rsid w:val="005823D5"/>
    <w:rsid w:val="0058357A"/>
    <w:rsid w:val="005972C7"/>
    <w:rsid w:val="005A1DF1"/>
    <w:rsid w:val="005A2012"/>
    <w:rsid w:val="005A2351"/>
    <w:rsid w:val="005A67F0"/>
    <w:rsid w:val="005A7CE1"/>
    <w:rsid w:val="005B47E9"/>
    <w:rsid w:val="005B64B5"/>
    <w:rsid w:val="005C6AE3"/>
    <w:rsid w:val="005E31D9"/>
    <w:rsid w:val="005E49EC"/>
    <w:rsid w:val="005E64F8"/>
    <w:rsid w:val="00603A11"/>
    <w:rsid w:val="00605A52"/>
    <w:rsid w:val="0061282B"/>
    <w:rsid w:val="00614913"/>
    <w:rsid w:val="00616729"/>
    <w:rsid w:val="00624506"/>
    <w:rsid w:val="0062478D"/>
    <w:rsid w:val="006317B2"/>
    <w:rsid w:val="00632F35"/>
    <w:rsid w:val="00633881"/>
    <w:rsid w:val="006369F0"/>
    <w:rsid w:val="006430B1"/>
    <w:rsid w:val="006511BC"/>
    <w:rsid w:val="00651B8A"/>
    <w:rsid w:val="00676DCB"/>
    <w:rsid w:val="00681BA2"/>
    <w:rsid w:val="006821C9"/>
    <w:rsid w:val="00686985"/>
    <w:rsid w:val="0069014E"/>
    <w:rsid w:val="00692BE6"/>
    <w:rsid w:val="00693278"/>
    <w:rsid w:val="006971E8"/>
    <w:rsid w:val="006A404F"/>
    <w:rsid w:val="006B3081"/>
    <w:rsid w:val="006B593D"/>
    <w:rsid w:val="006B6CB3"/>
    <w:rsid w:val="006C5655"/>
    <w:rsid w:val="006C7720"/>
    <w:rsid w:val="006D10F8"/>
    <w:rsid w:val="006D1C96"/>
    <w:rsid w:val="006D464F"/>
    <w:rsid w:val="006E0DC0"/>
    <w:rsid w:val="006E6002"/>
    <w:rsid w:val="006F0405"/>
    <w:rsid w:val="006F41AC"/>
    <w:rsid w:val="007013F8"/>
    <w:rsid w:val="00703B41"/>
    <w:rsid w:val="00703E7C"/>
    <w:rsid w:val="007074BA"/>
    <w:rsid w:val="00707533"/>
    <w:rsid w:val="007104A5"/>
    <w:rsid w:val="00710C1D"/>
    <w:rsid w:val="00712BF7"/>
    <w:rsid w:val="0071576A"/>
    <w:rsid w:val="0071712D"/>
    <w:rsid w:val="00724D38"/>
    <w:rsid w:val="007254A5"/>
    <w:rsid w:val="0073194A"/>
    <w:rsid w:val="007372FC"/>
    <w:rsid w:val="007465DC"/>
    <w:rsid w:val="007518A2"/>
    <w:rsid w:val="007551EF"/>
    <w:rsid w:val="00755582"/>
    <w:rsid w:val="00762879"/>
    <w:rsid w:val="00766433"/>
    <w:rsid w:val="007709E3"/>
    <w:rsid w:val="00771721"/>
    <w:rsid w:val="0078516B"/>
    <w:rsid w:val="00786C74"/>
    <w:rsid w:val="007955BF"/>
    <w:rsid w:val="0079679D"/>
    <w:rsid w:val="007A48B7"/>
    <w:rsid w:val="007B154A"/>
    <w:rsid w:val="007B192F"/>
    <w:rsid w:val="007B3683"/>
    <w:rsid w:val="007C6481"/>
    <w:rsid w:val="007C6E6A"/>
    <w:rsid w:val="007D19D5"/>
    <w:rsid w:val="007D2866"/>
    <w:rsid w:val="007E03EA"/>
    <w:rsid w:val="007E3C21"/>
    <w:rsid w:val="007F1790"/>
    <w:rsid w:val="00803F71"/>
    <w:rsid w:val="008063EB"/>
    <w:rsid w:val="00807F00"/>
    <w:rsid w:val="008164EB"/>
    <w:rsid w:val="00821F87"/>
    <w:rsid w:val="0082615C"/>
    <w:rsid w:val="0082688E"/>
    <w:rsid w:val="00831DBC"/>
    <w:rsid w:val="00832BDF"/>
    <w:rsid w:val="0083326B"/>
    <w:rsid w:val="008337B8"/>
    <w:rsid w:val="00842B77"/>
    <w:rsid w:val="0085062F"/>
    <w:rsid w:val="008544F8"/>
    <w:rsid w:val="0085621B"/>
    <w:rsid w:val="008618D3"/>
    <w:rsid w:val="00861BFD"/>
    <w:rsid w:val="00866E43"/>
    <w:rsid w:val="0086719B"/>
    <w:rsid w:val="00873144"/>
    <w:rsid w:val="00873ADD"/>
    <w:rsid w:val="008820C6"/>
    <w:rsid w:val="0088651C"/>
    <w:rsid w:val="00890B57"/>
    <w:rsid w:val="00894277"/>
    <w:rsid w:val="00895478"/>
    <w:rsid w:val="00896ACC"/>
    <w:rsid w:val="00897E0D"/>
    <w:rsid w:val="008A33C8"/>
    <w:rsid w:val="008A5A60"/>
    <w:rsid w:val="008B1C46"/>
    <w:rsid w:val="008B3F9C"/>
    <w:rsid w:val="008B5917"/>
    <w:rsid w:val="008C2603"/>
    <w:rsid w:val="008C4288"/>
    <w:rsid w:val="008C68D0"/>
    <w:rsid w:val="008D423F"/>
    <w:rsid w:val="008D71DD"/>
    <w:rsid w:val="008E38F8"/>
    <w:rsid w:val="008F0734"/>
    <w:rsid w:val="008F37B1"/>
    <w:rsid w:val="008F52B7"/>
    <w:rsid w:val="00901947"/>
    <w:rsid w:val="00902ADB"/>
    <w:rsid w:val="00902F1D"/>
    <w:rsid w:val="00905C6A"/>
    <w:rsid w:val="00920F63"/>
    <w:rsid w:val="00923E62"/>
    <w:rsid w:val="00927580"/>
    <w:rsid w:val="00935D9B"/>
    <w:rsid w:val="009372B8"/>
    <w:rsid w:val="0094067A"/>
    <w:rsid w:val="009503B0"/>
    <w:rsid w:val="00953DA0"/>
    <w:rsid w:val="00956D92"/>
    <w:rsid w:val="0096041D"/>
    <w:rsid w:val="00961FBB"/>
    <w:rsid w:val="009652C9"/>
    <w:rsid w:val="00973C02"/>
    <w:rsid w:val="00980AED"/>
    <w:rsid w:val="0098109E"/>
    <w:rsid w:val="00997BC5"/>
    <w:rsid w:val="009A11C9"/>
    <w:rsid w:val="009A2AB8"/>
    <w:rsid w:val="009B72E5"/>
    <w:rsid w:val="009B7360"/>
    <w:rsid w:val="009B7E42"/>
    <w:rsid w:val="009C09CD"/>
    <w:rsid w:val="009C1B10"/>
    <w:rsid w:val="009D4828"/>
    <w:rsid w:val="009D7E55"/>
    <w:rsid w:val="009E53AD"/>
    <w:rsid w:val="009E5E90"/>
    <w:rsid w:val="009E6FE6"/>
    <w:rsid w:val="009F19CE"/>
    <w:rsid w:val="009F3D9C"/>
    <w:rsid w:val="009F5397"/>
    <w:rsid w:val="009F6788"/>
    <w:rsid w:val="00A05FF4"/>
    <w:rsid w:val="00A100FD"/>
    <w:rsid w:val="00A101AE"/>
    <w:rsid w:val="00A10A75"/>
    <w:rsid w:val="00A13C73"/>
    <w:rsid w:val="00A145FA"/>
    <w:rsid w:val="00A178B0"/>
    <w:rsid w:val="00A226CA"/>
    <w:rsid w:val="00A255D0"/>
    <w:rsid w:val="00A3344A"/>
    <w:rsid w:val="00A35F92"/>
    <w:rsid w:val="00A44747"/>
    <w:rsid w:val="00A4730C"/>
    <w:rsid w:val="00A47ADD"/>
    <w:rsid w:val="00A56B64"/>
    <w:rsid w:val="00A62DFB"/>
    <w:rsid w:val="00A66629"/>
    <w:rsid w:val="00A74649"/>
    <w:rsid w:val="00A7695A"/>
    <w:rsid w:val="00A80E17"/>
    <w:rsid w:val="00A85B7A"/>
    <w:rsid w:val="00A866E9"/>
    <w:rsid w:val="00A925FC"/>
    <w:rsid w:val="00A96ACD"/>
    <w:rsid w:val="00AA1CFF"/>
    <w:rsid w:val="00AA5300"/>
    <w:rsid w:val="00AC1BA1"/>
    <w:rsid w:val="00AC2352"/>
    <w:rsid w:val="00AD63FE"/>
    <w:rsid w:val="00AE2742"/>
    <w:rsid w:val="00AE2F1B"/>
    <w:rsid w:val="00AE5628"/>
    <w:rsid w:val="00AE5FD5"/>
    <w:rsid w:val="00AF3CD2"/>
    <w:rsid w:val="00AF64F7"/>
    <w:rsid w:val="00AF659E"/>
    <w:rsid w:val="00B00179"/>
    <w:rsid w:val="00B01EBA"/>
    <w:rsid w:val="00B05B9F"/>
    <w:rsid w:val="00B07BBE"/>
    <w:rsid w:val="00B07C0A"/>
    <w:rsid w:val="00B10F79"/>
    <w:rsid w:val="00B11727"/>
    <w:rsid w:val="00B14536"/>
    <w:rsid w:val="00B352CF"/>
    <w:rsid w:val="00B400B7"/>
    <w:rsid w:val="00B41A18"/>
    <w:rsid w:val="00B41EB9"/>
    <w:rsid w:val="00B4371F"/>
    <w:rsid w:val="00B46B1B"/>
    <w:rsid w:val="00B479B3"/>
    <w:rsid w:val="00B50FE4"/>
    <w:rsid w:val="00B52577"/>
    <w:rsid w:val="00B61347"/>
    <w:rsid w:val="00B628C6"/>
    <w:rsid w:val="00B713C4"/>
    <w:rsid w:val="00B71677"/>
    <w:rsid w:val="00B71AB4"/>
    <w:rsid w:val="00B75079"/>
    <w:rsid w:val="00B8144A"/>
    <w:rsid w:val="00B857A7"/>
    <w:rsid w:val="00B90FBE"/>
    <w:rsid w:val="00BA231B"/>
    <w:rsid w:val="00BB3A5E"/>
    <w:rsid w:val="00BB4172"/>
    <w:rsid w:val="00BC19A2"/>
    <w:rsid w:val="00BC2292"/>
    <w:rsid w:val="00BC61BB"/>
    <w:rsid w:val="00BC781D"/>
    <w:rsid w:val="00BD5209"/>
    <w:rsid w:val="00BD5A61"/>
    <w:rsid w:val="00BD5ECC"/>
    <w:rsid w:val="00BD7AAE"/>
    <w:rsid w:val="00BE0CAF"/>
    <w:rsid w:val="00BE4827"/>
    <w:rsid w:val="00BE4E2C"/>
    <w:rsid w:val="00BE59E6"/>
    <w:rsid w:val="00BF51A9"/>
    <w:rsid w:val="00BF5867"/>
    <w:rsid w:val="00BF6B91"/>
    <w:rsid w:val="00C11C23"/>
    <w:rsid w:val="00C157E0"/>
    <w:rsid w:val="00C170B9"/>
    <w:rsid w:val="00C208D3"/>
    <w:rsid w:val="00C32D38"/>
    <w:rsid w:val="00C441F5"/>
    <w:rsid w:val="00C52CF2"/>
    <w:rsid w:val="00C618F5"/>
    <w:rsid w:val="00C651CA"/>
    <w:rsid w:val="00C676C8"/>
    <w:rsid w:val="00C703D8"/>
    <w:rsid w:val="00C70D80"/>
    <w:rsid w:val="00C72D9E"/>
    <w:rsid w:val="00C73741"/>
    <w:rsid w:val="00C75E95"/>
    <w:rsid w:val="00C76FBA"/>
    <w:rsid w:val="00C7794A"/>
    <w:rsid w:val="00C80711"/>
    <w:rsid w:val="00C84426"/>
    <w:rsid w:val="00C860CA"/>
    <w:rsid w:val="00C876CC"/>
    <w:rsid w:val="00C918F9"/>
    <w:rsid w:val="00CA2369"/>
    <w:rsid w:val="00CA4A58"/>
    <w:rsid w:val="00CA4BB3"/>
    <w:rsid w:val="00CB2797"/>
    <w:rsid w:val="00CB2F84"/>
    <w:rsid w:val="00CB7246"/>
    <w:rsid w:val="00CC5211"/>
    <w:rsid w:val="00CD28A1"/>
    <w:rsid w:val="00CD7D92"/>
    <w:rsid w:val="00CE00CA"/>
    <w:rsid w:val="00CE19CE"/>
    <w:rsid w:val="00CE244A"/>
    <w:rsid w:val="00CE4BEE"/>
    <w:rsid w:val="00CE7F70"/>
    <w:rsid w:val="00CF10B7"/>
    <w:rsid w:val="00D01BC2"/>
    <w:rsid w:val="00D05F21"/>
    <w:rsid w:val="00D10F78"/>
    <w:rsid w:val="00D150F4"/>
    <w:rsid w:val="00D24601"/>
    <w:rsid w:val="00D35780"/>
    <w:rsid w:val="00D35D81"/>
    <w:rsid w:val="00D43F3F"/>
    <w:rsid w:val="00D50010"/>
    <w:rsid w:val="00D516AA"/>
    <w:rsid w:val="00D5367A"/>
    <w:rsid w:val="00D578F8"/>
    <w:rsid w:val="00D64295"/>
    <w:rsid w:val="00D729D3"/>
    <w:rsid w:val="00D73E3B"/>
    <w:rsid w:val="00D804D5"/>
    <w:rsid w:val="00D80E02"/>
    <w:rsid w:val="00D83D78"/>
    <w:rsid w:val="00D83DC1"/>
    <w:rsid w:val="00D860F4"/>
    <w:rsid w:val="00D950E9"/>
    <w:rsid w:val="00D95DDF"/>
    <w:rsid w:val="00D96933"/>
    <w:rsid w:val="00DA0435"/>
    <w:rsid w:val="00DA44E2"/>
    <w:rsid w:val="00DA5547"/>
    <w:rsid w:val="00DB1EE2"/>
    <w:rsid w:val="00DB297D"/>
    <w:rsid w:val="00DB329E"/>
    <w:rsid w:val="00DB3A80"/>
    <w:rsid w:val="00DC065C"/>
    <w:rsid w:val="00DC6285"/>
    <w:rsid w:val="00DD021E"/>
    <w:rsid w:val="00DE151A"/>
    <w:rsid w:val="00DE5673"/>
    <w:rsid w:val="00DE7B0C"/>
    <w:rsid w:val="00DF0780"/>
    <w:rsid w:val="00DF6067"/>
    <w:rsid w:val="00E01AEF"/>
    <w:rsid w:val="00E033CE"/>
    <w:rsid w:val="00E034A0"/>
    <w:rsid w:val="00E0584B"/>
    <w:rsid w:val="00E11B1A"/>
    <w:rsid w:val="00E153AB"/>
    <w:rsid w:val="00E15972"/>
    <w:rsid w:val="00E15F21"/>
    <w:rsid w:val="00E22DB3"/>
    <w:rsid w:val="00E23576"/>
    <w:rsid w:val="00E24220"/>
    <w:rsid w:val="00E26978"/>
    <w:rsid w:val="00E3296F"/>
    <w:rsid w:val="00E36CB7"/>
    <w:rsid w:val="00E43175"/>
    <w:rsid w:val="00E467A3"/>
    <w:rsid w:val="00E50F21"/>
    <w:rsid w:val="00E513CB"/>
    <w:rsid w:val="00E51F5B"/>
    <w:rsid w:val="00E560E9"/>
    <w:rsid w:val="00E575EE"/>
    <w:rsid w:val="00E627E9"/>
    <w:rsid w:val="00E6365E"/>
    <w:rsid w:val="00E7384A"/>
    <w:rsid w:val="00E75D7D"/>
    <w:rsid w:val="00E774AA"/>
    <w:rsid w:val="00E80FCB"/>
    <w:rsid w:val="00E81290"/>
    <w:rsid w:val="00EA0FFC"/>
    <w:rsid w:val="00EA14BB"/>
    <w:rsid w:val="00EA3171"/>
    <w:rsid w:val="00EA59E3"/>
    <w:rsid w:val="00EA7B69"/>
    <w:rsid w:val="00EC089A"/>
    <w:rsid w:val="00EC5F43"/>
    <w:rsid w:val="00EC62C2"/>
    <w:rsid w:val="00ED2D05"/>
    <w:rsid w:val="00EE0913"/>
    <w:rsid w:val="00EE175A"/>
    <w:rsid w:val="00EE1983"/>
    <w:rsid w:val="00EE2E5D"/>
    <w:rsid w:val="00EE5474"/>
    <w:rsid w:val="00EE6EE3"/>
    <w:rsid w:val="00EF7CB5"/>
    <w:rsid w:val="00F009B8"/>
    <w:rsid w:val="00F01379"/>
    <w:rsid w:val="00F031BC"/>
    <w:rsid w:val="00F04242"/>
    <w:rsid w:val="00F06E12"/>
    <w:rsid w:val="00F07A8D"/>
    <w:rsid w:val="00F07DC2"/>
    <w:rsid w:val="00F149A0"/>
    <w:rsid w:val="00F15CBC"/>
    <w:rsid w:val="00F15F41"/>
    <w:rsid w:val="00F175C0"/>
    <w:rsid w:val="00F23163"/>
    <w:rsid w:val="00F2403F"/>
    <w:rsid w:val="00F272FF"/>
    <w:rsid w:val="00F31CDD"/>
    <w:rsid w:val="00F36E26"/>
    <w:rsid w:val="00F417E1"/>
    <w:rsid w:val="00F47EA7"/>
    <w:rsid w:val="00F52715"/>
    <w:rsid w:val="00F668D7"/>
    <w:rsid w:val="00F719F1"/>
    <w:rsid w:val="00F72325"/>
    <w:rsid w:val="00F74C61"/>
    <w:rsid w:val="00F752BB"/>
    <w:rsid w:val="00F80D0A"/>
    <w:rsid w:val="00F871B4"/>
    <w:rsid w:val="00F873AB"/>
    <w:rsid w:val="00F87AF9"/>
    <w:rsid w:val="00F91F73"/>
    <w:rsid w:val="00F92C1B"/>
    <w:rsid w:val="00F9341F"/>
    <w:rsid w:val="00F936BC"/>
    <w:rsid w:val="00F94EA3"/>
    <w:rsid w:val="00F9584B"/>
    <w:rsid w:val="00F95D39"/>
    <w:rsid w:val="00FA3F4E"/>
    <w:rsid w:val="00FA6D94"/>
    <w:rsid w:val="00FB4882"/>
    <w:rsid w:val="00FB7B9B"/>
    <w:rsid w:val="00FC20BD"/>
    <w:rsid w:val="00FC6A8B"/>
    <w:rsid w:val="00FD0FFF"/>
    <w:rsid w:val="00FD64F5"/>
    <w:rsid w:val="00FD683D"/>
    <w:rsid w:val="00FE13CB"/>
    <w:rsid w:val="00FF2D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81ACB"/>
  <w15:docId w15:val="{9045AAAC-963A-4D35-853C-18DC8ADC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5D81"/>
    <w:pPr>
      <w:ind w:left="720"/>
      <w:contextualSpacing/>
    </w:pPr>
  </w:style>
  <w:style w:type="paragraph" w:styleId="stBilgi">
    <w:name w:val="header"/>
    <w:basedOn w:val="Normal"/>
    <w:link w:val="stBilgiChar"/>
    <w:uiPriority w:val="99"/>
    <w:unhideWhenUsed/>
    <w:rsid w:val="007254A5"/>
    <w:pPr>
      <w:tabs>
        <w:tab w:val="center" w:pos="4536"/>
        <w:tab w:val="right" w:pos="9072"/>
      </w:tabs>
    </w:pPr>
  </w:style>
  <w:style w:type="character" w:customStyle="1" w:styleId="stBilgiChar">
    <w:name w:val="Üst Bilgi Char"/>
    <w:basedOn w:val="VarsaylanParagrafYazTipi"/>
    <w:link w:val="stBilgi"/>
    <w:uiPriority w:val="99"/>
    <w:rsid w:val="007254A5"/>
  </w:style>
  <w:style w:type="paragraph" w:styleId="AltBilgi">
    <w:name w:val="footer"/>
    <w:basedOn w:val="Normal"/>
    <w:link w:val="AltBilgiChar"/>
    <w:uiPriority w:val="99"/>
    <w:unhideWhenUsed/>
    <w:rsid w:val="007254A5"/>
    <w:pPr>
      <w:tabs>
        <w:tab w:val="center" w:pos="4536"/>
        <w:tab w:val="right" w:pos="9072"/>
      </w:tabs>
    </w:pPr>
  </w:style>
  <w:style w:type="character" w:customStyle="1" w:styleId="AltBilgiChar">
    <w:name w:val="Alt Bilgi Char"/>
    <w:basedOn w:val="VarsaylanParagrafYazTipi"/>
    <w:link w:val="AltBilgi"/>
    <w:uiPriority w:val="99"/>
    <w:rsid w:val="007254A5"/>
  </w:style>
  <w:style w:type="table" w:styleId="TabloKlavuzu">
    <w:name w:val="Table Grid"/>
    <w:basedOn w:val="NormalTablo"/>
    <w:uiPriority w:val="59"/>
    <w:rsid w:val="00A35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A6385"/>
    <w:pPr>
      <w:spacing w:after="0" w:line="240" w:lineRule="auto"/>
    </w:pPr>
  </w:style>
  <w:style w:type="paragraph" w:styleId="NormalWeb">
    <w:name w:val="Normal (Web)"/>
    <w:basedOn w:val="Normal"/>
    <w:uiPriority w:val="99"/>
    <w:semiHidden/>
    <w:unhideWhenUsed/>
    <w:rsid w:val="004E7D0F"/>
    <w:pPr>
      <w:spacing w:before="100" w:beforeAutospacing="1" w:after="100" w:afterAutospacing="1"/>
    </w:pPr>
  </w:style>
  <w:style w:type="character" w:styleId="Gl">
    <w:name w:val="Strong"/>
    <w:basedOn w:val="VarsaylanParagrafYazTipi"/>
    <w:uiPriority w:val="22"/>
    <w:qFormat/>
    <w:rsid w:val="004E7D0F"/>
    <w:rPr>
      <w:b/>
      <w:bCs/>
    </w:rPr>
  </w:style>
  <w:style w:type="paragraph" w:styleId="BalonMetni">
    <w:name w:val="Balloon Text"/>
    <w:basedOn w:val="Normal"/>
    <w:link w:val="BalonMetniChar"/>
    <w:uiPriority w:val="99"/>
    <w:semiHidden/>
    <w:unhideWhenUsed/>
    <w:rsid w:val="00D43F3F"/>
    <w:rPr>
      <w:rFonts w:ascii="Tahoma" w:hAnsi="Tahoma" w:cs="Tahoma"/>
      <w:sz w:val="16"/>
      <w:szCs w:val="16"/>
    </w:rPr>
  </w:style>
  <w:style w:type="character" w:customStyle="1" w:styleId="BalonMetniChar">
    <w:name w:val="Balon Metni Char"/>
    <w:basedOn w:val="VarsaylanParagrafYazTipi"/>
    <w:link w:val="BalonMetni"/>
    <w:uiPriority w:val="99"/>
    <w:semiHidden/>
    <w:rsid w:val="00D43F3F"/>
    <w:rPr>
      <w:rFonts w:ascii="Tahoma" w:hAnsi="Tahoma" w:cs="Tahoma"/>
      <w:sz w:val="16"/>
      <w:szCs w:val="16"/>
    </w:rPr>
  </w:style>
  <w:style w:type="character" w:styleId="Kpr">
    <w:name w:val="Hyperlink"/>
    <w:basedOn w:val="VarsaylanParagrafYazTipi"/>
    <w:uiPriority w:val="99"/>
    <w:unhideWhenUsed/>
    <w:rsid w:val="00D43F3F"/>
    <w:rPr>
      <w:color w:val="0000FF" w:themeColor="hyperlink"/>
      <w:u w:val="single"/>
    </w:rPr>
  </w:style>
  <w:style w:type="paragraph" w:customStyle="1" w:styleId="AralkYok1">
    <w:name w:val="Aralık Yok1"/>
    <w:rsid w:val="003E5375"/>
    <w:pPr>
      <w:spacing w:after="0" w:line="240" w:lineRule="auto"/>
    </w:pPr>
    <w:rPr>
      <w:rFonts w:ascii="Calibri" w:eastAsia="Times New Roman" w:hAnsi="Calibri" w:cs="Times New Roman"/>
    </w:rPr>
  </w:style>
  <w:style w:type="table" w:customStyle="1" w:styleId="DzTablo31">
    <w:name w:val="Düz Tablo 31"/>
    <w:basedOn w:val="NormalTablo"/>
    <w:uiPriority w:val="43"/>
    <w:rsid w:val="009E53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51">
    <w:name w:val="Düz Tablo 51"/>
    <w:basedOn w:val="NormalTablo"/>
    <w:uiPriority w:val="45"/>
    <w:rsid w:val="009E53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9E53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uiPriority w:val="41"/>
    <w:rsid w:val="009E53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9E53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1584">
      <w:bodyDiv w:val="1"/>
      <w:marLeft w:val="0"/>
      <w:marRight w:val="0"/>
      <w:marTop w:val="0"/>
      <w:marBottom w:val="0"/>
      <w:divBdr>
        <w:top w:val="none" w:sz="0" w:space="0" w:color="auto"/>
        <w:left w:val="none" w:sz="0" w:space="0" w:color="auto"/>
        <w:bottom w:val="none" w:sz="0" w:space="0" w:color="auto"/>
        <w:right w:val="none" w:sz="0" w:space="0" w:color="auto"/>
      </w:divBdr>
    </w:div>
    <w:div w:id="105345954">
      <w:bodyDiv w:val="1"/>
      <w:marLeft w:val="0"/>
      <w:marRight w:val="0"/>
      <w:marTop w:val="0"/>
      <w:marBottom w:val="0"/>
      <w:divBdr>
        <w:top w:val="none" w:sz="0" w:space="0" w:color="auto"/>
        <w:left w:val="none" w:sz="0" w:space="0" w:color="auto"/>
        <w:bottom w:val="none" w:sz="0" w:space="0" w:color="auto"/>
        <w:right w:val="none" w:sz="0" w:space="0" w:color="auto"/>
      </w:divBdr>
    </w:div>
    <w:div w:id="106781126">
      <w:bodyDiv w:val="1"/>
      <w:marLeft w:val="0"/>
      <w:marRight w:val="0"/>
      <w:marTop w:val="0"/>
      <w:marBottom w:val="0"/>
      <w:divBdr>
        <w:top w:val="none" w:sz="0" w:space="0" w:color="auto"/>
        <w:left w:val="none" w:sz="0" w:space="0" w:color="auto"/>
        <w:bottom w:val="none" w:sz="0" w:space="0" w:color="auto"/>
        <w:right w:val="none" w:sz="0" w:space="0" w:color="auto"/>
      </w:divBdr>
    </w:div>
    <w:div w:id="110710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8661">
              <w:marLeft w:val="0"/>
              <w:marRight w:val="0"/>
              <w:marTop w:val="0"/>
              <w:marBottom w:val="0"/>
              <w:divBdr>
                <w:top w:val="none" w:sz="0" w:space="0" w:color="auto"/>
                <w:left w:val="none" w:sz="0" w:space="0" w:color="auto"/>
                <w:bottom w:val="none" w:sz="0" w:space="0" w:color="auto"/>
                <w:right w:val="none" w:sz="0" w:space="0" w:color="auto"/>
              </w:divBdr>
              <w:divsChild>
                <w:div w:id="677734259">
                  <w:marLeft w:val="0"/>
                  <w:marRight w:val="0"/>
                  <w:marTop w:val="0"/>
                  <w:marBottom w:val="0"/>
                  <w:divBdr>
                    <w:top w:val="none" w:sz="0" w:space="0" w:color="auto"/>
                    <w:left w:val="none" w:sz="0" w:space="0" w:color="auto"/>
                    <w:bottom w:val="none" w:sz="0" w:space="0" w:color="auto"/>
                    <w:right w:val="none" w:sz="0" w:space="0" w:color="auto"/>
                  </w:divBdr>
                  <w:divsChild>
                    <w:div w:id="881331899">
                      <w:marLeft w:val="0"/>
                      <w:marRight w:val="0"/>
                      <w:marTop w:val="0"/>
                      <w:marBottom w:val="0"/>
                      <w:divBdr>
                        <w:top w:val="none" w:sz="0" w:space="0" w:color="auto"/>
                        <w:left w:val="none" w:sz="0" w:space="0" w:color="auto"/>
                        <w:bottom w:val="none" w:sz="0" w:space="0" w:color="auto"/>
                        <w:right w:val="none" w:sz="0" w:space="0" w:color="auto"/>
                      </w:divBdr>
                      <w:divsChild>
                        <w:div w:id="1892382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8987485">
                              <w:marLeft w:val="0"/>
                              <w:marRight w:val="0"/>
                              <w:marTop w:val="0"/>
                              <w:marBottom w:val="0"/>
                              <w:divBdr>
                                <w:top w:val="none" w:sz="0" w:space="0" w:color="auto"/>
                                <w:left w:val="none" w:sz="0" w:space="0" w:color="auto"/>
                                <w:bottom w:val="none" w:sz="0" w:space="0" w:color="auto"/>
                                <w:right w:val="none" w:sz="0" w:space="0" w:color="auto"/>
                              </w:divBdr>
                              <w:divsChild>
                                <w:div w:id="411396818">
                                  <w:marLeft w:val="0"/>
                                  <w:marRight w:val="0"/>
                                  <w:marTop w:val="0"/>
                                  <w:marBottom w:val="0"/>
                                  <w:divBdr>
                                    <w:top w:val="none" w:sz="0" w:space="0" w:color="auto"/>
                                    <w:left w:val="none" w:sz="0" w:space="0" w:color="auto"/>
                                    <w:bottom w:val="none" w:sz="0" w:space="0" w:color="auto"/>
                                    <w:right w:val="none" w:sz="0" w:space="0" w:color="auto"/>
                                  </w:divBdr>
                                  <w:divsChild>
                                    <w:div w:id="1583486961">
                                      <w:marLeft w:val="0"/>
                                      <w:marRight w:val="0"/>
                                      <w:marTop w:val="0"/>
                                      <w:marBottom w:val="0"/>
                                      <w:divBdr>
                                        <w:top w:val="none" w:sz="0" w:space="0" w:color="auto"/>
                                        <w:left w:val="none" w:sz="0" w:space="0" w:color="auto"/>
                                        <w:bottom w:val="none" w:sz="0" w:space="0" w:color="auto"/>
                                        <w:right w:val="none" w:sz="0" w:space="0" w:color="auto"/>
                                      </w:divBdr>
                                      <w:divsChild>
                                        <w:div w:id="449666157">
                                          <w:marLeft w:val="0"/>
                                          <w:marRight w:val="0"/>
                                          <w:marTop w:val="0"/>
                                          <w:marBottom w:val="0"/>
                                          <w:divBdr>
                                            <w:top w:val="none" w:sz="0" w:space="0" w:color="auto"/>
                                            <w:left w:val="none" w:sz="0" w:space="0" w:color="auto"/>
                                            <w:bottom w:val="none" w:sz="0" w:space="0" w:color="auto"/>
                                            <w:right w:val="none" w:sz="0" w:space="0" w:color="auto"/>
                                          </w:divBdr>
                                          <w:divsChild>
                                            <w:div w:id="952594834">
                                              <w:marLeft w:val="0"/>
                                              <w:marRight w:val="0"/>
                                              <w:marTop w:val="0"/>
                                              <w:marBottom w:val="0"/>
                                              <w:divBdr>
                                                <w:top w:val="none" w:sz="0" w:space="0" w:color="auto"/>
                                                <w:left w:val="none" w:sz="0" w:space="0" w:color="auto"/>
                                                <w:bottom w:val="none" w:sz="0" w:space="0" w:color="auto"/>
                                                <w:right w:val="none" w:sz="0" w:space="0" w:color="auto"/>
                                              </w:divBdr>
                                              <w:divsChild>
                                                <w:div w:id="1112477028">
                                                  <w:marLeft w:val="0"/>
                                                  <w:marRight w:val="0"/>
                                                  <w:marTop w:val="0"/>
                                                  <w:marBottom w:val="0"/>
                                                  <w:divBdr>
                                                    <w:top w:val="none" w:sz="0" w:space="0" w:color="auto"/>
                                                    <w:left w:val="none" w:sz="0" w:space="0" w:color="auto"/>
                                                    <w:bottom w:val="none" w:sz="0" w:space="0" w:color="auto"/>
                                                    <w:right w:val="none" w:sz="0" w:space="0" w:color="auto"/>
                                                  </w:divBdr>
                                                  <w:divsChild>
                                                    <w:div w:id="583564465">
                                                      <w:marLeft w:val="0"/>
                                                      <w:marRight w:val="0"/>
                                                      <w:marTop w:val="0"/>
                                                      <w:marBottom w:val="0"/>
                                                      <w:divBdr>
                                                        <w:top w:val="none" w:sz="0" w:space="0" w:color="auto"/>
                                                        <w:left w:val="none" w:sz="0" w:space="0" w:color="auto"/>
                                                        <w:bottom w:val="none" w:sz="0" w:space="0" w:color="auto"/>
                                                        <w:right w:val="none" w:sz="0" w:space="0" w:color="auto"/>
                                                      </w:divBdr>
                                                      <w:divsChild>
                                                        <w:div w:id="1892573505">
                                                          <w:marLeft w:val="0"/>
                                                          <w:marRight w:val="0"/>
                                                          <w:marTop w:val="0"/>
                                                          <w:marBottom w:val="0"/>
                                                          <w:divBdr>
                                                            <w:top w:val="none" w:sz="0" w:space="0" w:color="auto"/>
                                                            <w:left w:val="none" w:sz="0" w:space="0" w:color="auto"/>
                                                            <w:bottom w:val="none" w:sz="0" w:space="0" w:color="auto"/>
                                                            <w:right w:val="none" w:sz="0" w:space="0" w:color="auto"/>
                                                          </w:divBdr>
                                                          <w:divsChild>
                                                            <w:div w:id="1940795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61794188">
                                                                  <w:marLeft w:val="0"/>
                                                                  <w:marRight w:val="0"/>
                                                                  <w:marTop w:val="0"/>
                                                                  <w:marBottom w:val="0"/>
                                                                  <w:divBdr>
                                                                    <w:top w:val="none" w:sz="0" w:space="0" w:color="auto"/>
                                                                    <w:left w:val="none" w:sz="0" w:space="0" w:color="auto"/>
                                                                    <w:bottom w:val="none" w:sz="0" w:space="0" w:color="auto"/>
                                                                    <w:right w:val="none" w:sz="0" w:space="0" w:color="auto"/>
                                                                  </w:divBdr>
                                                                  <w:divsChild>
                                                                    <w:div w:id="15082710">
                                                                      <w:marLeft w:val="0"/>
                                                                      <w:marRight w:val="0"/>
                                                                      <w:marTop w:val="0"/>
                                                                      <w:marBottom w:val="0"/>
                                                                      <w:divBdr>
                                                                        <w:top w:val="none" w:sz="0" w:space="0" w:color="auto"/>
                                                                        <w:left w:val="none" w:sz="0" w:space="0" w:color="auto"/>
                                                                        <w:bottom w:val="none" w:sz="0" w:space="0" w:color="auto"/>
                                                                        <w:right w:val="none" w:sz="0" w:space="0" w:color="auto"/>
                                                                      </w:divBdr>
                                                                      <w:divsChild>
                                                                        <w:div w:id="1352339670">
                                                                          <w:marLeft w:val="0"/>
                                                                          <w:marRight w:val="0"/>
                                                                          <w:marTop w:val="0"/>
                                                                          <w:marBottom w:val="0"/>
                                                                          <w:divBdr>
                                                                            <w:top w:val="none" w:sz="0" w:space="0" w:color="auto"/>
                                                                            <w:left w:val="none" w:sz="0" w:space="0" w:color="auto"/>
                                                                            <w:bottom w:val="none" w:sz="0" w:space="0" w:color="auto"/>
                                                                            <w:right w:val="none" w:sz="0" w:space="0" w:color="auto"/>
                                                                          </w:divBdr>
                                                                          <w:divsChild>
                                                                            <w:div w:id="10023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9898">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sChild>
                                                                                        <w:div w:id="1577474318">
                                                                                          <w:marLeft w:val="0"/>
                                                                                          <w:marRight w:val="0"/>
                                                                                          <w:marTop w:val="0"/>
                                                                                          <w:marBottom w:val="0"/>
                                                                                          <w:divBdr>
                                                                                            <w:top w:val="none" w:sz="0" w:space="0" w:color="auto"/>
                                                                                            <w:left w:val="none" w:sz="0" w:space="0" w:color="auto"/>
                                                                                            <w:bottom w:val="none" w:sz="0" w:space="0" w:color="auto"/>
                                                                                            <w:right w:val="none" w:sz="0" w:space="0" w:color="auto"/>
                                                                                          </w:divBdr>
                                                                                          <w:divsChild>
                                                                                            <w:div w:id="10776344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28660057">
                                                                                                  <w:marLeft w:val="0"/>
                                                                                                  <w:marRight w:val="0"/>
                                                                                                  <w:marTop w:val="0"/>
                                                                                                  <w:marBottom w:val="0"/>
                                                                                                  <w:divBdr>
                                                                                                    <w:top w:val="none" w:sz="0" w:space="0" w:color="auto"/>
                                                                                                    <w:left w:val="none" w:sz="0" w:space="0" w:color="auto"/>
                                                                                                    <w:bottom w:val="none" w:sz="0" w:space="0" w:color="auto"/>
                                                                                                    <w:right w:val="none" w:sz="0" w:space="0" w:color="auto"/>
                                                                                                  </w:divBdr>
                                                                                                  <w:divsChild>
                                                                                                    <w:div w:id="1894736121">
                                                                                                      <w:marLeft w:val="0"/>
                                                                                                      <w:marRight w:val="0"/>
                                                                                                      <w:marTop w:val="0"/>
                                                                                                      <w:marBottom w:val="0"/>
                                                                                                      <w:divBdr>
                                                                                                        <w:top w:val="none" w:sz="0" w:space="0" w:color="auto"/>
                                                                                                        <w:left w:val="none" w:sz="0" w:space="0" w:color="auto"/>
                                                                                                        <w:bottom w:val="none" w:sz="0" w:space="0" w:color="auto"/>
                                                                                                        <w:right w:val="none" w:sz="0" w:space="0" w:color="auto"/>
                                                                                                      </w:divBdr>
                                                                                                      <w:divsChild>
                                                                                                        <w:div w:id="850801046">
                                                                                                          <w:marLeft w:val="0"/>
                                                                                                          <w:marRight w:val="0"/>
                                                                                                          <w:marTop w:val="0"/>
                                                                                                          <w:marBottom w:val="0"/>
                                                                                                          <w:divBdr>
                                                                                                            <w:top w:val="none" w:sz="0" w:space="0" w:color="auto"/>
                                                                                                            <w:left w:val="none" w:sz="0" w:space="0" w:color="auto"/>
                                                                                                            <w:bottom w:val="none" w:sz="0" w:space="0" w:color="auto"/>
                                                                                                            <w:right w:val="none" w:sz="0" w:space="0" w:color="auto"/>
                                                                                                          </w:divBdr>
                                                                                                          <w:divsChild>
                                                                                                            <w:div w:id="639265781">
                                                                                                              <w:marLeft w:val="0"/>
                                                                                                              <w:marRight w:val="0"/>
                                                                                                              <w:marTop w:val="0"/>
                                                                                                              <w:marBottom w:val="0"/>
                                                                                                              <w:divBdr>
                                                                                                                <w:top w:val="none" w:sz="0" w:space="0" w:color="auto"/>
                                                                                                                <w:left w:val="none" w:sz="0" w:space="0" w:color="auto"/>
                                                                                                                <w:bottom w:val="none" w:sz="0" w:space="0" w:color="auto"/>
                                                                                                                <w:right w:val="none" w:sz="0" w:space="0" w:color="auto"/>
                                                                                                              </w:divBdr>
                                                                                                              <w:divsChild>
                                                                                                                <w:div w:id="1305739415">
                                                                                                                  <w:marLeft w:val="0"/>
                                                                                                                  <w:marRight w:val="0"/>
                                                                                                                  <w:marTop w:val="0"/>
                                                                                                                  <w:marBottom w:val="0"/>
                                                                                                                  <w:divBdr>
                                                                                                                    <w:top w:val="none" w:sz="0" w:space="0" w:color="auto"/>
                                                                                                                    <w:left w:val="none" w:sz="0" w:space="0" w:color="auto"/>
                                                                                                                    <w:bottom w:val="none" w:sz="0" w:space="0" w:color="auto"/>
                                                                                                                    <w:right w:val="none" w:sz="0" w:space="0" w:color="auto"/>
                                                                                                                  </w:divBdr>
                                                                                                                  <w:divsChild>
                                                                                                                    <w:div w:id="1752236451">
                                                                                                                      <w:marLeft w:val="0"/>
                                                                                                                      <w:marRight w:val="0"/>
                                                                                                                      <w:marTop w:val="0"/>
                                                                                                                      <w:marBottom w:val="0"/>
                                                                                                                      <w:divBdr>
                                                                                                                        <w:top w:val="none" w:sz="0" w:space="0" w:color="auto"/>
                                                                                                                        <w:left w:val="none" w:sz="0" w:space="0" w:color="auto"/>
                                                                                                                        <w:bottom w:val="none" w:sz="0" w:space="0" w:color="auto"/>
                                                                                                                        <w:right w:val="none" w:sz="0" w:space="0" w:color="auto"/>
                                                                                                                      </w:divBdr>
                                                                                                                      <w:divsChild>
                                                                                                                        <w:div w:id="1027411308">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none" w:sz="0" w:space="0" w:color="auto"/>
                                                                                                                                <w:left w:val="none" w:sz="0" w:space="0" w:color="auto"/>
                                                                                                                                <w:bottom w:val="none" w:sz="0" w:space="0" w:color="auto"/>
                                                                                                                                <w:right w:val="none" w:sz="0" w:space="0" w:color="auto"/>
                                                                                                                              </w:divBdr>
                                                                                                                              <w:divsChild>
                                                                                                                                <w:div w:id="617685223">
                                                                                                                                  <w:marLeft w:val="0"/>
                                                                                                                                  <w:marRight w:val="0"/>
                                                                                                                                  <w:marTop w:val="0"/>
                                                                                                                                  <w:marBottom w:val="0"/>
                                                                                                                                  <w:divBdr>
                                                                                                                                    <w:top w:val="none" w:sz="0" w:space="0" w:color="auto"/>
                                                                                                                                    <w:left w:val="none" w:sz="0" w:space="0" w:color="auto"/>
                                                                                                                                    <w:bottom w:val="none" w:sz="0" w:space="0" w:color="auto"/>
                                                                                                                                    <w:right w:val="none" w:sz="0" w:space="0" w:color="auto"/>
                                                                                                                                  </w:divBdr>
                                                                                                                                  <w:divsChild>
                                                                                                                                    <w:div w:id="41056859">
                                                                                                                                      <w:marLeft w:val="0"/>
                                                                                                                                      <w:marRight w:val="0"/>
                                                                                                                                      <w:marTop w:val="0"/>
                                                                                                                                      <w:marBottom w:val="0"/>
                                                                                                                                      <w:divBdr>
                                                                                                                                        <w:top w:val="none" w:sz="0" w:space="0" w:color="auto"/>
                                                                                                                                        <w:left w:val="none" w:sz="0" w:space="0" w:color="auto"/>
                                                                                                                                        <w:bottom w:val="none" w:sz="0" w:space="0" w:color="auto"/>
                                                                                                                                        <w:right w:val="none" w:sz="0" w:space="0" w:color="auto"/>
                                                                                                                                      </w:divBdr>
                                                                                                                                      <w:divsChild>
                                                                                                                                        <w:div w:id="703017580">
                                                                                                                                          <w:marLeft w:val="0"/>
                                                                                                                                          <w:marRight w:val="0"/>
                                                                                                                                          <w:marTop w:val="0"/>
                                                                                                                                          <w:marBottom w:val="0"/>
                                                                                                                                          <w:divBdr>
                                                                                                                                            <w:top w:val="none" w:sz="0" w:space="0" w:color="auto"/>
                                                                                                                                            <w:left w:val="none" w:sz="0" w:space="0" w:color="auto"/>
                                                                                                                                            <w:bottom w:val="none" w:sz="0" w:space="0" w:color="auto"/>
                                                                                                                                            <w:right w:val="none" w:sz="0" w:space="0" w:color="auto"/>
                                                                                                                                          </w:divBdr>
                                                                                                                                          <w:divsChild>
                                                                                                                                            <w:div w:id="1122571640">
                                                                                                                                              <w:marLeft w:val="0"/>
                                                                                                                                              <w:marRight w:val="0"/>
                                                                                                                                              <w:marTop w:val="0"/>
                                                                                                                                              <w:marBottom w:val="0"/>
                                                                                                                                              <w:divBdr>
                                                                                                                                                <w:top w:val="none" w:sz="0" w:space="0" w:color="auto"/>
                                                                                                                                                <w:left w:val="none" w:sz="0" w:space="0" w:color="auto"/>
                                                                                                                                                <w:bottom w:val="none" w:sz="0" w:space="0" w:color="auto"/>
                                                                                                                                                <w:right w:val="none" w:sz="0" w:space="0" w:color="auto"/>
                                                                                                                                              </w:divBdr>
                                                                                                                                              <w:divsChild>
                                                                                                                                                <w:div w:id="1031569055">
                                                                                                                                                  <w:marLeft w:val="0"/>
                                                                                                                                                  <w:marRight w:val="0"/>
                                                                                                                                                  <w:marTop w:val="0"/>
                                                                                                                                                  <w:marBottom w:val="0"/>
                                                                                                                                                  <w:divBdr>
                                                                                                                                                    <w:top w:val="none" w:sz="0" w:space="0" w:color="auto"/>
                                                                                                                                                    <w:left w:val="none" w:sz="0" w:space="0" w:color="auto"/>
                                                                                                                                                    <w:bottom w:val="none" w:sz="0" w:space="0" w:color="auto"/>
                                                                                                                                                    <w:right w:val="none" w:sz="0" w:space="0" w:color="auto"/>
                                                                                                                                                  </w:divBdr>
                                                                                                                                                  <w:divsChild>
                                                                                                                                                    <w:div w:id="326176507">
                                                                                                                                                      <w:marLeft w:val="0"/>
                                                                                                                                                      <w:marRight w:val="0"/>
                                                                                                                                                      <w:marTop w:val="0"/>
                                                                                                                                                      <w:marBottom w:val="0"/>
                                                                                                                                                      <w:divBdr>
                                                                                                                                                        <w:top w:val="none" w:sz="0" w:space="0" w:color="auto"/>
                                                                                                                                                        <w:left w:val="none" w:sz="0" w:space="0" w:color="auto"/>
                                                                                                                                                        <w:bottom w:val="none" w:sz="0" w:space="0" w:color="auto"/>
                                                                                                                                                        <w:right w:val="none" w:sz="0" w:space="0" w:color="auto"/>
                                                                                                                                                      </w:divBdr>
                                                                                                                                                      <w:divsChild>
                                                                                                                                                        <w:div w:id="584723353">
                                                                                                                                                          <w:marLeft w:val="0"/>
                                                                                                                                                          <w:marRight w:val="0"/>
                                                                                                                                                          <w:marTop w:val="0"/>
                                                                                                                                                          <w:marBottom w:val="0"/>
                                                                                                                                                          <w:divBdr>
                                                                                                                                                            <w:top w:val="none" w:sz="0" w:space="0" w:color="auto"/>
                                                                                                                                                            <w:left w:val="none" w:sz="0" w:space="0" w:color="auto"/>
                                                                                                                                                            <w:bottom w:val="none" w:sz="0" w:space="0" w:color="auto"/>
                                                                                                                                                            <w:right w:val="none" w:sz="0" w:space="0" w:color="auto"/>
                                                                                                                                                          </w:divBdr>
                                                                                                                                                          <w:divsChild>
                                                                                                                                                            <w:div w:id="753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5471">
      <w:bodyDiv w:val="1"/>
      <w:marLeft w:val="0"/>
      <w:marRight w:val="0"/>
      <w:marTop w:val="0"/>
      <w:marBottom w:val="0"/>
      <w:divBdr>
        <w:top w:val="none" w:sz="0" w:space="0" w:color="auto"/>
        <w:left w:val="none" w:sz="0" w:space="0" w:color="auto"/>
        <w:bottom w:val="none" w:sz="0" w:space="0" w:color="auto"/>
        <w:right w:val="none" w:sz="0" w:space="0" w:color="auto"/>
      </w:divBdr>
    </w:div>
    <w:div w:id="152524614">
      <w:bodyDiv w:val="1"/>
      <w:marLeft w:val="0"/>
      <w:marRight w:val="0"/>
      <w:marTop w:val="0"/>
      <w:marBottom w:val="0"/>
      <w:divBdr>
        <w:top w:val="none" w:sz="0" w:space="0" w:color="auto"/>
        <w:left w:val="none" w:sz="0" w:space="0" w:color="auto"/>
        <w:bottom w:val="none" w:sz="0" w:space="0" w:color="auto"/>
        <w:right w:val="none" w:sz="0" w:space="0" w:color="auto"/>
      </w:divBdr>
    </w:div>
    <w:div w:id="164323040">
      <w:bodyDiv w:val="1"/>
      <w:marLeft w:val="0"/>
      <w:marRight w:val="0"/>
      <w:marTop w:val="0"/>
      <w:marBottom w:val="0"/>
      <w:divBdr>
        <w:top w:val="none" w:sz="0" w:space="0" w:color="auto"/>
        <w:left w:val="none" w:sz="0" w:space="0" w:color="auto"/>
        <w:bottom w:val="none" w:sz="0" w:space="0" w:color="auto"/>
        <w:right w:val="none" w:sz="0" w:space="0" w:color="auto"/>
      </w:divBdr>
    </w:div>
    <w:div w:id="176045825">
      <w:bodyDiv w:val="1"/>
      <w:marLeft w:val="0"/>
      <w:marRight w:val="0"/>
      <w:marTop w:val="0"/>
      <w:marBottom w:val="0"/>
      <w:divBdr>
        <w:top w:val="none" w:sz="0" w:space="0" w:color="auto"/>
        <w:left w:val="none" w:sz="0" w:space="0" w:color="auto"/>
        <w:bottom w:val="none" w:sz="0" w:space="0" w:color="auto"/>
        <w:right w:val="none" w:sz="0" w:space="0" w:color="auto"/>
      </w:divBdr>
    </w:div>
    <w:div w:id="186872245">
      <w:bodyDiv w:val="1"/>
      <w:marLeft w:val="0"/>
      <w:marRight w:val="0"/>
      <w:marTop w:val="0"/>
      <w:marBottom w:val="0"/>
      <w:divBdr>
        <w:top w:val="none" w:sz="0" w:space="0" w:color="auto"/>
        <w:left w:val="none" w:sz="0" w:space="0" w:color="auto"/>
        <w:bottom w:val="none" w:sz="0" w:space="0" w:color="auto"/>
        <w:right w:val="none" w:sz="0" w:space="0" w:color="auto"/>
      </w:divBdr>
    </w:div>
    <w:div w:id="220677448">
      <w:bodyDiv w:val="1"/>
      <w:marLeft w:val="0"/>
      <w:marRight w:val="0"/>
      <w:marTop w:val="0"/>
      <w:marBottom w:val="0"/>
      <w:divBdr>
        <w:top w:val="none" w:sz="0" w:space="0" w:color="auto"/>
        <w:left w:val="none" w:sz="0" w:space="0" w:color="auto"/>
        <w:bottom w:val="none" w:sz="0" w:space="0" w:color="auto"/>
        <w:right w:val="none" w:sz="0" w:space="0" w:color="auto"/>
      </w:divBdr>
    </w:div>
    <w:div w:id="221865414">
      <w:bodyDiv w:val="1"/>
      <w:marLeft w:val="0"/>
      <w:marRight w:val="0"/>
      <w:marTop w:val="0"/>
      <w:marBottom w:val="0"/>
      <w:divBdr>
        <w:top w:val="none" w:sz="0" w:space="0" w:color="auto"/>
        <w:left w:val="none" w:sz="0" w:space="0" w:color="auto"/>
        <w:bottom w:val="none" w:sz="0" w:space="0" w:color="auto"/>
        <w:right w:val="none" w:sz="0" w:space="0" w:color="auto"/>
      </w:divBdr>
    </w:div>
    <w:div w:id="226038860">
      <w:bodyDiv w:val="1"/>
      <w:marLeft w:val="0"/>
      <w:marRight w:val="0"/>
      <w:marTop w:val="0"/>
      <w:marBottom w:val="0"/>
      <w:divBdr>
        <w:top w:val="none" w:sz="0" w:space="0" w:color="auto"/>
        <w:left w:val="none" w:sz="0" w:space="0" w:color="auto"/>
        <w:bottom w:val="none" w:sz="0" w:space="0" w:color="auto"/>
        <w:right w:val="none" w:sz="0" w:space="0" w:color="auto"/>
      </w:divBdr>
    </w:div>
    <w:div w:id="235940913">
      <w:bodyDiv w:val="1"/>
      <w:marLeft w:val="0"/>
      <w:marRight w:val="0"/>
      <w:marTop w:val="0"/>
      <w:marBottom w:val="0"/>
      <w:divBdr>
        <w:top w:val="none" w:sz="0" w:space="0" w:color="auto"/>
        <w:left w:val="none" w:sz="0" w:space="0" w:color="auto"/>
        <w:bottom w:val="none" w:sz="0" w:space="0" w:color="auto"/>
        <w:right w:val="none" w:sz="0" w:space="0" w:color="auto"/>
      </w:divBdr>
    </w:div>
    <w:div w:id="276256548">
      <w:bodyDiv w:val="1"/>
      <w:marLeft w:val="0"/>
      <w:marRight w:val="0"/>
      <w:marTop w:val="0"/>
      <w:marBottom w:val="0"/>
      <w:divBdr>
        <w:top w:val="none" w:sz="0" w:space="0" w:color="auto"/>
        <w:left w:val="none" w:sz="0" w:space="0" w:color="auto"/>
        <w:bottom w:val="none" w:sz="0" w:space="0" w:color="auto"/>
        <w:right w:val="none" w:sz="0" w:space="0" w:color="auto"/>
      </w:divBdr>
    </w:div>
    <w:div w:id="297498969">
      <w:bodyDiv w:val="1"/>
      <w:marLeft w:val="0"/>
      <w:marRight w:val="0"/>
      <w:marTop w:val="0"/>
      <w:marBottom w:val="0"/>
      <w:divBdr>
        <w:top w:val="none" w:sz="0" w:space="0" w:color="auto"/>
        <w:left w:val="none" w:sz="0" w:space="0" w:color="auto"/>
        <w:bottom w:val="none" w:sz="0" w:space="0" w:color="auto"/>
        <w:right w:val="none" w:sz="0" w:space="0" w:color="auto"/>
      </w:divBdr>
    </w:div>
    <w:div w:id="297805590">
      <w:bodyDiv w:val="1"/>
      <w:marLeft w:val="0"/>
      <w:marRight w:val="0"/>
      <w:marTop w:val="0"/>
      <w:marBottom w:val="0"/>
      <w:divBdr>
        <w:top w:val="none" w:sz="0" w:space="0" w:color="auto"/>
        <w:left w:val="none" w:sz="0" w:space="0" w:color="auto"/>
        <w:bottom w:val="none" w:sz="0" w:space="0" w:color="auto"/>
        <w:right w:val="none" w:sz="0" w:space="0" w:color="auto"/>
      </w:divBdr>
    </w:div>
    <w:div w:id="326903060">
      <w:bodyDiv w:val="1"/>
      <w:marLeft w:val="0"/>
      <w:marRight w:val="0"/>
      <w:marTop w:val="0"/>
      <w:marBottom w:val="0"/>
      <w:divBdr>
        <w:top w:val="none" w:sz="0" w:space="0" w:color="auto"/>
        <w:left w:val="none" w:sz="0" w:space="0" w:color="auto"/>
        <w:bottom w:val="none" w:sz="0" w:space="0" w:color="auto"/>
        <w:right w:val="none" w:sz="0" w:space="0" w:color="auto"/>
      </w:divBdr>
    </w:div>
    <w:div w:id="327372474">
      <w:bodyDiv w:val="1"/>
      <w:marLeft w:val="0"/>
      <w:marRight w:val="0"/>
      <w:marTop w:val="0"/>
      <w:marBottom w:val="0"/>
      <w:divBdr>
        <w:top w:val="none" w:sz="0" w:space="0" w:color="auto"/>
        <w:left w:val="none" w:sz="0" w:space="0" w:color="auto"/>
        <w:bottom w:val="none" w:sz="0" w:space="0" w:color="auto"/>
        <w:right w:val="none" w:sz="0" w:space="0" w:color="auto"/>
      </w:divBdr>
    </w:div>
    <w:div w:id="343635994">
      <w:bodyDiv w:val="1"/>
      <w:marLeft w:val="0"/>
      <w:marRight w:val="0"/>
      <w:marTop w:val="0"/>
      <w:marBottom w:val="0"/>
      <w:divBdr>
        <w:top w:val="none" w:sz="0" w:space="0" w:color="auto"/>
        <w:left w:val="none" w:sz="0" w:space="0" w:color="auto"/>
        <w:bottom w:val="none" w:sz="0" w:space="0" w:color="auto"/>
        <w:right w:val="none" w:sz="0" w:space="0" w:color="auto"/>
      </w:divBdr>
    </w:div>
    <w:div w:id="348944836">
      <w:bodyDiv w:val="1"/>
      <w:marLeft w:val="0"/>
      <w:marRight w:val="0"/>
      <w:marTop w:val="0"/>
      <w:marBottom w:val="0"/>
      <w:divBdr>
        <w:top w:val="none" w:sz="0" w:space="0" w:color="auto"/>
        <w:left w:val="none" w:sz="0" w:space="0" w:color="auto"/>
        <w:bottom w:val="none" w:sz="0" w:space="0" w:color="auto"/>
        <w:right w:val="none" w:sz="0" w:space="0" w:color="auto"/>
      </w:divBdr>
    </w:div>
    <w:div w:id="362291784">
      <w:bodyDiv w:val="1"/>
      <w:marLeft w:val="0"/>
      <w:marRight w:val="0"/>
      <w:marTop w:val="0"/>
      <w:marBottom w:val="0"/>
      <w:divBdr>
        <w:top w:val="none" w:sz="0" w:space="0" w:color="auto"/>
        <w:left w:val="none" w:sz="0" w:space="0" w:color="auto"/>
        <w:bottom w:val="none" w:sz="0" w:space="0" w:color="auto"/>
        <w:right w:val="none" w:sz="0" w:space="0" w:color="auto"/>
      </w:divBdr>
    </w:div>
    <w:div w:id="428741797">
      <w:bodyDiv w:val="1"/>
      <w:marLeft w:val="0"/>
      <w:marRight w:val="0"/>
      <w:marTop w:val="0"/>
      <w:marBottom w:val="0"/>
      <w:divBdr>
        <w:top w:val="none" w:sz="0" w:space="0" w:color="auto"/>
        <w:left w:val="none" w:sz="0" w:space="0" w:color="auto"/>
        <w:bottom w:val="none" w:sz="0" w:space="0" w:color="auto"/>
        <w:right w:val="none" w:sz="0" w:space="0" w:color="auto"/>
      </w:divBdr>
    </w:div>
    <w:div w:id="435174228">
      <w:bodyDiv w:val="1"/>
      <w:marLeft w:val="0"/>
      <w:marRight w:val="0"/>
      <w:marTop w:val="0"/>
      <w:marBottom w:val="0"/>
      <w:divBdr>
        <w:top w:val="none" w:sz="0" w:space="0" w:color="auto"/>
        <w:left w:val="none" w:sz="0" w:space="0" w:color="auto"/>
        <w:bottom w:val="none" w:sz="0" w:space="0" w:color="auto"/>
        <w:right w:val="none" w:sz="0" w:space="0" w:color="auto"/>
      </w:divBdr>
    </w:div>
    <w:div w:id="437531990">
      <w:bodyDiv w:val="1"/>
      <w:marLeft w:val="0"/>
      <w:marRight w:val="0"/>
      <w:marTop w:val="0"/>
      <w:marBottom w:val="0"/>
      <w:divBdr>
        <w:top w:val="none" w:sz="0" w:space="0" w:color="auto"/>
        <w:left w:val="none" w:sz="0" w:space="0" w:color="auto"/>
        <w:bottom w:val="none" w:sz="0" w:space="0" w:color="auto"/>
        <w:right w:val="none" w:sz="0" w:space="0" w:color="auto"/>
      </w:divBdr>
    </w:div>
    <w:div w:id="458495246">
      <w:bodyDiv w:val="1"/>
      <w:marLeft w:val="0"/>
      <w:marRight w:val="0"/>
      <w:marTop w:val="0"/>
      <w:marBottom w:val="0"/>
      <w:divBdr>
        <w:top w:val="none" w:sz="0" w:space="0" w:color="auto"/>
        <w:left w:val="none" w:sz="0" w:space="0" w:color="auto"/>
        <w:bottom w:val="none" w:sz="0" w:space="0" w:color="auto"/>
        <w:right w:val="none" w:sz="0" w:space="0" w:color="auto"/>
      </w:divBdr>
    </w:div>
    <w:div w:id="535434507">
      <w:bodyDiv w:val="1"/>
      <w:marLeft w:val="0"/>
      <w:marRight w:val="0"/>
      <w:marTop w:val="0"/>
      <w:marBottom w:val="0"/>
      <w:divBdr>
        <w:top w:val="none" w:sz="0" w:space="0" w:color="auto"/>
        <w:left w:val="none" w:sz="0" w:space="0" w:color="auto"/>
        <w:bottom w:val="none" w:sz="0" w:space="0" w:color="auto"/>
        <w:right w:val="none" w:sz="0" w:space="0" w:color="auto"/>
      </w:divBdr>
    </w:div>
    <w:div w:id="535892187">
      <w:bodyDiv w:val="1"/>
      <w:marLeft w:val="0"/>
      <w:marRight w:val="0"/>
      <w:marTop w:val="0"/>
      <w:marBottom w:val="0"/>
      <w:divBdr>
        <w:top w:val="none" w:sz="0" w:space="0" w:color="auto"/>
        <w:left w:val="none" w:sz="0" w:space="0" w:color="auto"/>
        <w:bottom w:val="none" w:sz="0" w:space="0" w:color="auto"/>
        <w:right w:val="none" w:sz="0" w:space="0" w:color="auto"/>
      </w:divBdr>
    </w:div>
    <w:div w:id="538056824">
      <w:bodyDiv w:val="1"/>
      <w:marLeft w:val="0"/>
      <w:marRight w:val="0"/>
      <w:marTop w:val="0"/>
      <w:marBottom w:val="0"/>
      <w:divBdr>
        <w:top w:val="none" w:sz="0" w:space="0" w:color="auto"/>
        <w:left w:val="none" w:sz="0" w:space="0" w:color="auto"/>
        <w:bottom w:val="none" w:sz="0" w:space="0" w:color="auto"/>
        <w:right w:val="none" w:sz="0" w:space="0" w:color="auto"/>
      </w:divBdr>
    </w:div>
    <w:div w:id="622273123">
      <w:bodyDiv w:val="1"/>
      <w:marLeft w:val="0"/>
      <w:marRight w:val="0"/>
      <w:marTop w:val="0"/>
      <w:marBottom w:val="0"/>
      <w:divBdr>
        <w:top w:val="none" w:sz="0" w:space="0" w:color="auto"/>
        <w:left w:val="none" w:sz="0" w:space="0" w:color="auto"/>
        <w:bottom w:val="none" w:sz="0" w:space="0" w:color="auto"/>
        <w:right w:val="none" w:sz="0" w:space="0" w:color="auto"/>
      </w:divBdr>
    </w:div>
    <w:div w:id="644743286">
      <w:bodyDiv w:val="1"/>
      <w:marLeft w:val="0"/>
      <w:marRight w:val="0"/>
      <w:marTop w:val="0"/>
      <w:marBottom w:val="0"/>
      <w:divBdr>
        <w:top w:val="none" w:sz="0" w:space="0" w:color="auto"/>
        <w:left w:val="none" w:sz="0" w:space="0" w:color="auto"/>
        <w:bottom w:val="none" w:sz="0" w:space="0" w:color="auto"/>
        <w:right w:val="none" w:sz="0" w:space="0" w:color="auto"/>
      </w:divBdr>
    </w:div>
    <w:div w:id="659886840">
      <w:bodyDiv w:val="1"/>
      <w:marLeft w:val="0"/>
      <w:marRight w:val="0"/>
      <w:marTop w:val="0"/>
      <w:marBottom w:val="0"/>
      <w:divBdr>
        <w:top w:val="none" w:sz="0" w:space="0" w:color="auto"/>
        <w:left w:val="none" w:sz="0" w:space="0" w:color="auto"/>
        <w:bottom w:val="none" w:sz="0" w:space="0" w:color="auto"/>
        <w:right w:val="none" w:sz="0" w:space="0" w:color="auto"/>
      </w:divBdr>
    </w:div>
    <w:div w:id="661547554">
      <w:bodyDiv w:val="1"/>
      <w:marLeft w:val="0"/>
      <w:marRight w:val="0"/>
      <w:marTop w:val="0"/>
      <w:marBottom w:val="0"/>
      <w:divBdr>
        <w:top w:val="none" w:sz="0" w:space="0" w:color="auto"/>
        <w:left w:val="none" w:sz="0" w:space="0" w:color="auto"/>
        <w:bottom w:val="none" w:sz="0" w:space="0" w:color="auto"/>
        <w:right w:val="none" w:sz="0" w:space="0" w:color="auto"/>
      </w:divBdr>
    </w:div>
    <w:div w:id="682047436">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74903353">
      <w:bodyDiv w:val="1"/>
      <w:marLeft w:val="0"/>
      <w:marRight w:val="0"/>
      <w:marTop w:val="0"/>
      <w:marBottom w:val="0"/>
      <w:divBdr>
        <w:top w:val="none" w:sz="0" w:space="0" w:color="auto"/>
        <w:left w:val="none" w:sz="0" w:space="0" w:color="auto"/>
        <w:bottom w:val="none" w:sz="0" w:space="0" w:color="auto"/>
        <w:right w:val="none" w:sz="0" w:space="0" w:color="auto"/>
      </w:divBdr>
    </w:div>
    <w:div w:id="783428575">
      <w:bodyDiv w:val="1"/>
      <w:marLeft w:val="0"/>
      <w:marRight w:val="0"/>
      <w:marTop w:val="0"/>
      <w:marBottom w:val="0"/>
      <w:divBdr>
        <w:top w:val="none" w:sz="0" w:space="0" w:color="auto"/>
        <w:left w:val="none" w:sz="0" w:space="0" w:color="auto"/>
        <w:bottom w:val="none" w:sz="0" w:space="0" w:color="auto"/>
        <w:right w:val="none" w:sz="0" w:space="0" w:color="auto"/>
      </w:divBdr>
    </w:div>
    <w:div w:id="799804153">
      <w:bodyDiv w:val="1"/>
      <w:marLeft w:val="0"/>
      <w:marRight w:val="0"/>
      <w:marTop w:val="0"/>
      <w:marBottom w:val="0"/>
      <w:divBdr>
        <w:top w:val="none" w:sz="0" w:space="0" w:color="auto"/>
        <w:left w:val="none" w:sz="0" w:space="0" w:color="auto"/>
        <w:bottom w:val="none" w:sz="0" w:space="0" w:color="auto"/>
        <w:right w:val="none" w:sz="0" w:space="0" w:color="auto"/>
      </w:divBdr>
    </w:div>
    <w:div w:id="903029776">
      <w:bodyDiv w:val="1"/>
      <w:marLeft w:val="0"/>
      <w:marRight w:val="0"/>
      <w:marTop w:val="0"/>
      <w:marBottom w:val="0"/>
      <w:divBdr>
        <w:top w:val="none" w:sz="0" w:space="0" w:color="auto"/>
        <w:left w:val="none" w:sz="0" w:space="0" w:color="auto"/>
        <w:bottom w:val="none" w:sz="0" w:space="0" w:color="auto"/>
        <w:right w:val="none" w:sz="0" w:space="0" w:color="auto"/>
      </w:divBdr>
    </w:div>
    <w:div w:id="930161091">
      <w:bodyDiv w:val="1"/>
      <w:marLeft w:val="0"/>
      <w:marRight w:val="0"/>
      <w:marTop w:val="0"/>
      <w:marBottom w:val="0"/>
      <w:divBdr>
        <w:top w:val="none" w:sz="0" w:space="0" w:color="auto"/>
        <w:left w:val="none" w:sz="0" w:space="0" w:color="auto"/>
        <w:bottom w:val="none" w:sz="0" w:space="0" w:color="auto"/>
        <w:right w:val="none" w:sz="0" w:space="0" w:color="auto"/>
      </w:divBdr>
    </w:div>
    <w:div w:id="950552711">
      <w:bodyDiv w:val="1"/>
      <w:marLeft w:val="0"/>
      <w:marRight w:val="0"/>
      <w:marTop w:val="0"/>
      <w:marBottom w:val="0"/>
      <w:divBdr>
        <w:top w:val="none" w:sz="0" w:space="0" w:color="auto"/>
        <w:left w:val="none" w:sz="0" w:space="0" w:color="auto"/>
        <w:bottom w:val="none" w:sz="0" w:space="0" w:color="auto"/>
        <w:right w:val="none" w:sz="0" w:space="0" w:color="auto"/>
      </w:divBdr>
    </w:div>
    <w:div w:id="977607401">
      <w:bodyDiv w:val="1"/>
      <w:marLeft w:val="0"/>
      <w:marRight w:val="0"/>
      <w:marTop w:val="0"/>
      <w:marBottom w:val="0"/>
      <w:divBdr>
        <w:top w:val="none" w:sz="0" w:space="0" w:color="auto"/>
        <w:left w:val="none" w:sz="0" w:space="0" w:color="auto"/>
        <w:bottom w:val="none" w:sz="0" w:space="0" w:color="auto"/>
        <w:right w:val="none" w:sz="0" w:space="0" w:color="auto"/>
      </w:divBdr>
    </w:div>
    <w:div w:id="984506954">
      <w:bodyDiv w:val="1"/>
      <w:marLeft w:val="0"/>
      <w:marRight w:val="0"/>
      <w:marTop w:val="0"/>
      <w:marBottom w:val="0"/>
      <w:divBdr>
        <w:top w:val="none" w:sz="0" w:space="0" w:color="auto"/>
        <w:left w:val="none" w:sz="0" w:space="0" w:color="auto"/>
        <w:bottom w:val="none" w:sz="0" w:space="0" w:color="auto"/>
        <w:right w:val="none" w:sz="0" w:space="0" w:color="auto"/>
      </w:divBdr>
    </w:div>
    <w:div w:id="1013607454">
      <w:bodyDiv w:val="1"/>
      <w:marLeft w:val="0"/>
      <w:marRight w:val="0"/>
      <w:marTop w:val="0"/>
      <w:marBottom w:val="0"/>
      <w:divBdr>
        <w:top w:val="none" w:sz="0" w:space="0" w:color="auto"/>
        <w:left w:val="none" w:sz="0" w:space="0" w:color="auto"/>
        <w:bottom w:val="none" w:sz="0" w:space="0" w:color="auto"/>
        <w:right w:val="none" w:sz="0" w:space="0" w:color="auto"/>
      </w:divBdr>
    </w:div>
    <w:div w:id="1044712499">
      <w:bodyDiv w:val="1"/>
      <w:marLeft w:val="0"/>
      <w:marRight w:val="0"/>
      <w:marTop w:val="0"/>
      <w:marBottom w:val="0"/>
      <w:divBdr>
        <w:top w:val="none" w:sz="0" w:space="0" w:color="auto"/>
        <w:left w:val="none" w:sz="0" w:space="0" w:color="auto"/>
        <w:bottom w:val="none" w:sz="0" w:space="0" w:color="auto"/>
        <w:right w:val="none" w:sz="0" w:space="0" w:color="auto"/>
      </w:divBdr>
    </w:div>
    <w:div w:id="1072388673">
      <w:bodyDiv w:val="1"/>
      <w:marLeft w:val="0"/>
      <w:marRight w:val="0"/>
      <w:marTop w:val="0"/>
      <w:marBottom w:val="0"/>
      <w:divBdr>
        <w:top w:val="none" w:sz="0" w:space="0" w:color="auto"/>
        <w:left w:val="none" w:sz="0" w:space="0" w:color="auto"/>
        <w:bottom w:val="none" w:sz="0" w:space="0" w:color="auto"/>
        <w:right w:val="none" w:sz="0" w:space="0" w:color="auto"/>
      </w:divBdr>
    </w:div>
    <w:div w:id="1100447602">
      <w:bodyDiv w:val="1"/>
      <w:marLeft w:val="0"/>
      <w:marRight w:val="0"/>
      <w:marTop w:val="0"/>
      <w:marBottom w:val="0"/>
      <w:divBdr>
        <w:top w:val="none" w:sz="0" w:space="0" w:color="auto"/>
        <w:left w:val="none" w:sz="0" w:space="0" w:color="auto"/>
        <w:bottom w:val="none" w:sz="0" w:space="0" w:color="auto"/>
        <w:right w:val="none" w:sz="0" w:space="0" w:color="auto"/>
      </w:divBdr>
    </w:div>
    <w:div w:id="1122723365">
      <w:bodyDiv w:val="1"/>
      <w:marLeft w:val="0"/>
      <w:marRight w:val="0"/>
      <w:marTop w:val="0"/>
      <w:marBottom w:val="0"/>
      <w:divBdr>
        <w:top w:val="none" w:sz="0" w:space="0" w:color="auto"/>
        <w:left w:val="none" w:sz="0" w:space="0" w:color="auto"/>
        <w:bottom w:val="none" w:sz="0" w:space="0" w:color="auto"/>
        <w:right w:val="none" w:sz="0" w:space="0" w:color="auto"/>
      </w:divBdr>
    </w:div>
    <w:div w:id="1145318085">
      <w:bodyDiv w:val="1"/>
      <w:marLeft w:val="0"/>
      <w:marRight w:val="0"/>
      <w:marTop w:val="0"/>
      <w:marBottom w:val="0"/>
      <w:divBdr>
        <w:top w:val="none" w:sz="0" w:space="0" w:color="auto"/>
        <w:left w:val="none" w:sz="0" w:space="0" w:color="auto"/>
        <w:bottom w:val="none" w:sz="0" w:space="0" w:color="auto"/>
        <w:right w:val="none" w:sz="0" w:space="0" w:color="auto"/>
      </w:divBdr>
    </w:div>
    <w:div w:id="1181891216">
      <w:bodyDiv w:val="1"/>
      <w:marLeft w:val="0"/>
      <w:marRight w:val="0"/>
      <w:marTop w:val="0"/>
      <w:marBottom w:val="0"/>
      <w:divBdr>
        <w:top w:val="none" w:sz="0" w:space="0" w:color="auto"/>
        <w:left w:val="none" w:sz="0" w:space="0" w:color="auto"/>
        <w:bottom w:val="none" w:sz="0" w:space="0" w:color="auto"/>
        <w:right w:val="none" w:sz="0" w:space="0" w:color="auto"/>
      </w:divBdr>
    </w:div>
    <w:div w:id="1184444049">
      <w:bodyDiv w:val="1"/>
      <w:marLeft w:val="0"/>
      <w:marRight w:val="0"/>
      <w:marTop w:val="0"/>
      <w:marBottom w:val="0"/>
      <w:divBdr>
        <w:top w:val="none" w:sz="0" w:space="0" w:color="auto"/>
        <w:left w:val="none" w:sz="0" w:space="0" w:color="auto"/>
        <w:bottom w:val="none" w:sz="0" w:space="0" w:color="auto"/>
        <w:right w:val="none" w:sz="0" w:space="0" w:color="auto"/>
      </w:divBdr>
    </w:div>
    <w:div w:id="1213007061">
      <w:bodyDiv w:val="1"/>
      <w:marLeft w:val="0"/>
      <w:marRight w:val="0"/>
      <w:marTop w:val="0"/>
      <w:marBottom w:val="0"/>
      <w:divBdr>
        <w:top w:val="none" w:sz="0" w:space="0" w:color="auto"/>
        <w:left w:val="none" w:sz="0" w:space="0" w:color="auto"/>
        <w:bottom w:val="none" w:sz="0" w:space="0" w:color="auto"/>
        <w:right w:val="none" w:sz="0" w:space="0" w:color="auto"/>
      </w:divBdr>
    </w:div>
    <w:div w:id="1260917666">
      <w:bodyDiv w:val="1"/>
      <w:marLeft w:val="0"/>
      <w:marRight w:val="0"/>
      <w:marTop w:val="0"/>
      <w:marBottom w:val="0"/>
      <w:divBdr>
        <w:top w:val="none" w:sz="0" w:space="0" w:color="auto"/>
        <w:left w:val="none" w:sz="0" w:space="0" w:color="auto"/>
        <w:bottom w:val="none" w:sz="0" w:space="0" w:color="auto"/>
        <w:right w:val="none" w:sz="0" w:space="0" w:color="auto"/>
      </w:divBdr>
    </w:div>
    <w:div w:id="1274634119">
      <w:bodyDiv w:val="1"/>
      <w:marLeft w:val="0"/>
      <w:marRight w:val="0"/>
      <w:marTop w:val="0"/>
      <w:marBottom w:val="0"/>
      <w:divBdr>
        <w:top w:val="none" w:sz="0" w:space="0" w:color="auto"/>
        <w:left w:val="none" w:sz="0" w:space="0" w:color="auto"/>
        <w:bottom w:val="none" w:sz="0" w:space="0" w:color="auto"/>
        <w:right w:val="none" w:sz="0" w:space="0" w:color="auto"/>
      </w:divBdr>
    </w:div>
    <w:div w:id="1324620396">
      <w:bodyDiv w:val="1"/>
      <w:marLeft w:val="0"/>
      <w:marRight w:val="0"/>
      <w:marTop w:val="0"/>
      <w:marBottom w:val="0"/>
      <w:divBdr>
        <w:top w:val="none" w:sz="0" w:space="0" w:color="auto"/>
        <w:left w:val="none" w:sz="0" w:space="0" w:color="auto"/>
        <w:bottom w:val="none" w:sz="0" w:space="0" w:color="auto"/>
        <w:right w:val="none" w:sz="0" w:space="0" w:color="auto"/>
      </w:divBdr>
    </w:div>
    <w:div w:id="1333489952">
      <w:bodyDiv w:val="1"/>
      <w:marLeft w:val="0"/>
      <w:marRight w:val="0"/>
      <w:marTop w:val="0"/>
      <w:marBottom w:val="0"/>
      <w:divBdr>
        <w:top w:val="none" w:sz="0" w:space="0" w:color="auto"/>
        <w:left w:val="none" w:sz="0" w:space="0" w:color="auto"/>
        <w:bottom w:val="none" w:sz="0" w:space="0" w:color="auto"/>
        <w:right w:val="none" w:sz="0" w:space="0" w:color="auto"/>
      </w:divBdr>
    </w:div>
    <w:div w:id="1354107423">
      <w:bodyDiv w:val="1"/>
      <w:marLeft w:val="0"/>
      <w:marRight w:val="0"/>
      <w:marTop w:val="0"/>
      <w:marBottom w:val="0"/>
      <w:divBdr>
        <w:top w:val="none" w:sz="0" w:space="0" w:color="auto"/>
        <w:left w:val="none" w:sz="0" w:space="0" w:color="auto"/>
        <w:bottom w:val="none" w:sz="0" w:space="0" w:color="auto"/>
        <w:right w:val="none" w:sz="0" w:space="0" w:color="auto"/>
      </w:divBdr>
    </w:div>
    <w:div w:id="1366904821">
      <w:bodyDiv w:val="1"/>
      <w:marLeft w:val="0"/>
      <w:marRight w:val="0"/>
      <w:marTop w:val="0"/>
      <w:marBottom w:val="0"/>
      <w:divBdr>
        <w:top w:val="none" w:sz="0" w:space="0" w:color="auto"/>
        <w:left w:val="none" w:sz="0" w:space="0" w:color="auto"/>
        <w:bottom w:val="none" w:sz="0" w:space="0" w:color="auto"/>
        <w:right w:val="none" w:sz="0" w:space="0" w:color="auto"/>
      </w:divBdr>
    </w:div>
    <w:div w:id="1400711966">
      <w:bodyDiv w:val="1"/>
      <w:marLeft w:val="0"/>
      <w:marRight w:val="0"/>
      <w:marTop w:val="0"/>
      <w:marBottom w:val="0"/>
      <w:divBdr>
        <w:top w:val="none" w:sz="0" w:space="0" w:color="auto"/>
        <w:left w:val="none" w:sz="0" w:space="0" w:color="auto"/>
        <w:bottom w:val="none" w:sz="0" w:space="0" w:color="auto"/>
        <w:right w:val="none" w:sz="0" w:space="0" w:color="auto"/>
      </w:divBdr>
    </w:div>
    <w:div w:id="1404912163">
      <w:bodyDiv w:val="1"/>
      <w:marLeft w:val="0"/>
      <w:marRight w:val="0"/>
      <w:marTop w:val="0"/>
      <w:marBottom w:val="0"/>
      <w:divBdr>
        <w:top w:val="none" w:sz="0" w:space="0" w:color="auto"/>
        <w:left w:val="none" w:sz="0" w:space="0" w:color="auto"/>
        <w:bottom w:val="none" w:sz="0" w:space="0" w:color="auto"/>
        <w:right w:val="none" w:sz="0" w:space="0" w:color="auto"/>
      </w:divBdr>
    </w:div>
    <w:div w:id="1462722013">
      <w:bodyDiv w:val="1"/>
      <w:marLeft w:val="0"/>
      <w:marRight w:val="0"/>
      <w:marTop w:val="0"/>
      <w:marBottom w:val="0"/>
      <w:divBdr>
        <w:top w:val="none" w:sz="0" w:space="0" w:color="auto"/>
        <w:left w:val="none" w:sz="0" w:space="0" w:color="auto"/>
        <w:bottom w:val="none" w:sz="0" w:space="0" w:color="auto"/>
        <w:right w:val="none" w:sz="0" w:space="0" w:color="auto"/>
      </w:divBdr>
    </w:div>
    <w:div w:id="1509634118">
      <w:bodyDiv w:val="1"/>
      <w:marLeft w:val="0"/>
      <w:marRight w:val="0"/>
      <w:marTop w:val="0"/>
      <w:marBottom w:val="0"/>
      <w:divBdr>
        <w:top w:val="none" w:sz="0" w:space="0" w:color="auto"/>
        <w:left w:val="none" w:sz="0" w:space="0" w:color="auto"/>
        <w:bottom w:val="none" w:sz="0" w:space="0" w:color="auto"/>
        <w:right w:val="none" w:sz="0" w:space="0" w:color="auto"/>
      </w:divBdr>
    </w:div>
    <w:div w:id="1548643405">
      <w:bodyDiv w:val="1"/>
      <w:marLeft w:val="0"/>
      <w:marRight w:val="0"/>
      <w:marTop w:val="0"/>
      <w:marBottom w:val="0"/>
      <w:divBdr>
        <w:top w:val="none" w:sz="0" w:space="0" w:color="auto"/>
        <w:left w:val="none" w:sz="0" w:space="0" w:color="auto"/>
        <w:bottom w:val="none" w:sz="0" w:space="0" w:color="auto"/>
        <w:right w:val="none" w:sz="0" w:space="0" w:color="auto"/>
      </w:divBdr>
    </w:div>
    <w:div w:id="1553496565">
      <w:bodyDiv w:val="1"/>
      <w:marLeft w:val="0"/>
      <w:marRight w:val="0"/>
      <w:marTop w:val="0"/>
      <w:marBottom w:val="0"/>
      <w:divBdr>
        <w:top w:val="none" w:sz="0" w:space="0" w:color="auto"/>
        <w:left w:val="none" w:sz="0" w:space="0" w:color="auto"/>
        <w:bottom w:val="none" w:sz="0" w:space="0" w:color="auto"/>
        <w:right w:val="none" w:sz="0" w:space="0" w:color="auto"/>
      </w:divBdr>
    </w:div>
    <w:div w:id="1559708935">
      <w:bodyDiv w:val="1"/>
      <w:marLeft w:val="0"/>
      <w:marRight w:val="0"/>
      <w:marTop w:val="0"/>
      <w:marBottom w:val="0"/>
      <w:divBdr>
        <w:top w:val="none" w:sz="0" w:space="0" w:color="auto"/>
        <w:left w:val="none" w:sz="0" w:space="0" w:color="auto"/>
        <w:bottom w:val="none" w:sz="0" w:space="0" w:color="auto"/>
        <w:right w:val="none" w:sz="0" w:space="0" w:color="auto"/>
      </w:divBdr>
    </w:div>
    <w:div w:id="1600526103">
      <w:bodyDiv w:val="1"/>
      <w:marLeft w:val="0"/>
      <w:marRight w:val="0"/>
      <w:marTop w:val="0"/>
      <w:marBottom w:val="0"/>
      <w:divBdr>
        <w:top w:val="none" w:sz="0" w:space="0" w:color="auto"/>
        <w:left w:val="none" w:sz="0" w:space="0" w:color="auto"/>
        <w:bottom w:val="none" w:sz="0" w:space="0" w:color="auto"/>
        <w:right w:val="none" w:sz="0" w:space="0" w:color="auto"/>
      </w:divBdr>
    </w:div>
    <w:div w:id="1600865422">
      <w:bodyDiv w:val="1"/>
      <w:marLeft w:val="0"/>
      <w:marRight w:val="0"/>
      <w:marTop w:val="0"/>
      <w:marBottom w:val="0"/>
      <w:divBdr>
        <w:top w:val="none" w:sz="0" w:space="0" w:color="auto"/>
        <w:left w:val="none" w:sz="0" w:space="0" w:color="auto"/>
        <w:bottom w:val="none" w:sz="0" w:space="0" w:color="auto"/>
        <w:right w:val="none" w:sz="0" w:space="0" w:color="auto"/>
      </w:divBdr>
    </w:div>
    <w:div w:id="1617129066">
      <w:bodyDiv w:val="1"/>
      <w:marLeft w:val="0"/>
      <w:marRight w:val="0"/>
      <w:marTop w:val="0"/>
      <w:marBottom w:val="0"/>
      <w:divBdr>
        <w:top w:val="none" w:sz="0" w:space="0" w:color="auto"/>
        <w:left w:val="none" w:sz="0" w:space="0" w:color="auto"/>
        <w:bottom w:val="none" w:sz="0" w:space="0" w:color="auto"/>
        <w:right w:val="none" w:sz="0" w:space="0" w:color="auto"/>
      </w:divBdr>
    </w:div>
    <w:div w:id="1638877928">
      <w:bodyDiv w:val="1"/>
      <w:marLeft w:val="0"/>
      <w:marRight w:val="0"/>
      <w:marTop w:val="0"/>
      <w:marBottom w:val="0"/>
      <w:divBdr>
        <w:top w:val="none" w:sz="0" w:space="0" w:color="auto"/>
        <w:left w:val="none" w:sz="0" w:space="0" w:color="auto"/>
        <w:bottom w:val="none" w:sz="0" w:space="0" w:color="auto"/>
        <w:right w:val="none" w:sz="0" w:space="0" w:color="auto"/>
      </w:divBdr>
    </w:div>
    <w:div w:id="1656567633">
      <w:bodyDiv w:val="1"/>
      <w:marLeft w:val="0"/>
      <w:marRight w:val="0"/>
      <w:marTop w:val="0"/>
      <w:marBottom w:val="0"/>
      <w:divBdr>
        <w:top w:val="none" w:sz="0" w:space="0" w:color="auto"/>
        <w:left w:val="none" w:sz="0" w:space="0" w:color="auto"/>
        <w:bottom w:val="none" w:sz="0" w:space="0" w:color="auto"/>
        <w:right w:val="none" w:sz="0" w:space="0" w:color="auto"/>
      </w:divBdr>
    </w:div>
    <w:div w:id="1691419875">
      <w:bodyDiv w:val="1"/>
      <w:marLeft w:val="0"/>
      <w:marRight w:val="0"/>
      <w:marTop w:val="0"/>
      <w:marBottom w:val="0"/>
      <w:divBdr>
        <w:top w:val="none" w:sz="0" w:space="0" w:color="auto"/>
        <w:left w:val="none" w:sz="0" w:space="0" w:color="auto"/>
        <w:bottom w:val="none" w:sz="0" w:space="0" w:color="auto"/>
        <w:right w:val="none" w:sz="0" w:space="0" w:color="auto"/>
      </w:divBdr>
    </w:div>
    <w:div w:id="1695501095">
      <w:bodyDiv w:val="1"/>
      <w:marLeft w:val="0"/>
      <w:marRight w:val="0"/>
      <w:marTop w:val="0"/>
      <w:marBottom w:val="0"/>
      <w:divBdr>
        <w:top w:val="none" w:sz="0" w:space="0" w:color="auto"/>
        <w:left w:val="none" w:sz="0" w:space="0" w:color="auto"/>
        <w:bottom w:val="none" w:sz="0" w:space="0" w:color="auto"/>
        <w:right w:val="none" w:sz="0" w:space="0" w:color="auto"/>
      </w:divBdr>
    </w:div>
    <w:div w:id="1715422280">
      <w:bodyDiv w:val="1"/>
      <w:marLeft w:val="0"/>
      <w:marRight w:val="0"/>
      <w:marTop w:val="0"/>
      <w:marBottom w:val="0"/>
      <w:divBdr>
        <w:top w:val="none" w:sz="0" w:space="0" w:color="auto"/>
        <w:left w:val="none" w:sz="0" w:space="0" w:color="auto"/>
        <w:bottom w:val="none" w:sz="0" w:space="0" w:color="auto"/>
        <w:right w:val="none" w:sz="0" w:space="0" w:color="auto"/>
      </w:divBdr>
    </w:div>
    <w:div w:id="1718358010">
      <w:bodyDiv w:val="1"/>
      <w:marLeft w:val="0"/>
      <w:marRight w:val="0"/>
      <w:marTop w:val="0"/>
      <w:marBottom w:val="0"/>
      <w:divBdr>
        <w:top w:val="none" w:sz="0" w:space="0" w:color="auto"/>
        <w:left w:val="none" w:sz="0" w:space="0" w:color="auto"/>
        <w:bottom w:val="none" w:sz="0" w:space="0" w:color="auto"/>
        <w:right w:val="none" w:sz="0" w:space="0" w:color="auto"/>
      </w:divBdr>
    </w:div>
    <w:div w:id="1797406757">
      <w:bodyDiv w:val="1"/>
      <w:marLeft w:val="0"/>
      <w:marRight w:val="0"/>
      <w:marTop w:val="0"/>
      <w:marBottom w:val="0"/>
      <w:divBdr>
        <w:top w:val="none" w:sz="0" w:space="0" w:color="auto"/>
        <w:left w:val="none" w:sz="0" w:space="0" w:color="auto"/>
        <w:bottom w:val="none" w:sz="0" w:space="0" w:color="auto"/>
        <w:right w:val="none" w:sz="0" w:space="0" w:color="auto"/>
      </w:divBdr>
    </w:div>
    <w:div w:id="1811241692">
      <w:bodyDiv w:val="1"/>
      <w:marLeft w:val="0"/>
      <w:marRight w:val="0"/>
      <w:marTop w:val="0"/>
      <w:marBottom w:val="0"/>
      <w:divBdr>
        <w:top w:val="none" w:sz="0" w:space="0" w:color="auto"/>
        <w:left w:val="none" w:sz="0" w:space="0" w:color="auto"/>
        <w:bottom w:val="none" w:sz="0" w:space="0" w:color="auto"/>
        <w:right w:val="none" w:sz="0" w:space="0" w:color="auto"/>
      </w:divBdr>
    </w:div>
    <w:div w:id="1814983179">
      <w:bodyDiv w:val="1"/>
      <w:marLeft w:val="0"/>
      <w:marRight w:val="0"/>
      <w:marTop w:val="0"/>
      <w:marBottom w:val="0"/>
      <w:divBdr>
        <w:top w:val="none" w:sz="0" w:space="0" w:color="auto"/>
        <w:left w:val="none" w:sz="0" w:space="0" w:color="auto"/>
        <w:bottom w:val="none" w:sz="0" w:space="0" w:color="auto"/>
        <w:right w:val="none" w:sz="0" w:space="0" w:color="auto"/>
      </w:divBdr>
    </w:div>
    <w:div w:id="1844855944">
      <w:bodyDiv w:val="1"/>
      <w:marLeft w:val="0"/>
      <w:marRight w:val="0"/>
      <w:marTop w:val="0"/>
      <w:marBottom w:val="0"/>
      <w:divBdr>
        <w:top w:val="none" w:sz="0" w:space="0" w:color="auto"/>
        <w:left w:val="none" w:sz="0" w:space="0" w:color="auto"/>
        <w:bottom w:val="none" w:sz="0" w:space="0" w:color="auto"/>
        <w:right w:val="none" w:sz="0" w:space="0" w:color="auto"/>
      </w:divBdr>
    </w:div>
    <w:div w:id="1845170747">
      <w:bodyDiv w:val="1"/>
      <w:marLeft w:val="0"/>
      <w:marRight w:val="0"/>
      <w:marTop w:val="0"/>
      <w:marBottom w:val="0"/>
      <w:divBdr>
        <w:top w:val="none" w:sz="0" w:space="0" w:color="auto"/>
        <w:left w:val="none" w:sz="0" w:space="0" w:color="auto"/>
        <w:bottom w:val="none" w:sz="0" w:space="0" w:color="auto"/>
        <w:right w:val="none" w:sz="0" w:space="0" w:color="auto"/>
      </w:divBdr>
    </w:div>
    <w:div w:id="1859614909">
      <w:bodyDiv w:val="1"/>
      <w:marLeft w:val="0"/>
      <w:marRight w:val="0"/>
      <w:marTop w:val="0"/>
      <w:marBottom w:val="0"/>
      <w:divBdr>
        <w:top w:val="none" w:sz="0" w:space="0" w:color="auto"/>
        <w:left w:val="none" w:sz="0" w:space="0" w:color="auto"/>
        <w:bottom w:val="none" w:sz="0" w:space="0" w:color="auto"/>
        <w:right w:val="none" w:sz="0" w:space="0" w:color="auto"/>
      </w:divBdr>
    </w:div>
    <w:div w:id="1860049038">
      <w:bodyDiv w:val="1"/>
      <w:marLeft w:val="0"/>
      <w:marRight w:val="0"/>
      <w:marTop w:val="0"/>
      <w:marBottom w:val="0"/>
      <w:divBdr>
        <w:top w:val="none" w:sz="0" w:space="0" w:color="auto"/>
        <w:left w:val="none" w:sz="0" w:space="0" w:color="auto"/>
        <w:bottom w:val="none" w:sz="0" w:space="0" w:color="auto"/>
        <w:right w:val="none" w:sz="0" w:space="0" w:color="auto"/>
      </w:divBdr>
    </w:div>
    <w:div w:id="1894387420">
      <w:bodyDiv w:val="1"/>
      <w:marLeft w:val="0"/>
      <w:marRight w:val="0"/>
      <w:marTop w:val="0"/>
      <w:marBottom w:val="0"/>
      <w:divBdr>
        <w:top w:val="none" w:sz="0" w:space="0" w:color="auto"/>
        <w:left w:val="none" w:sz="0" w:space="0" w:color="auto"/>
        <w:bottom w:val="none" w:sz="0" w:space="0" w:color="auto"/>
        <w:right w:val="none" w:sz="0" w:space="0" w:color="auto"/>
      </w:divBdr>
    </w:div>
    <w:div w:id="1914270725">
      <w:bodyDiv w:val="1"/>
      <w:marLeft w:val="0"/>
      <w:marRight w:val="0"/>
      <w:marTop w:val="0"/>
      <w:marBottom w:val="0"/>
      <w:divBdr>
        <w:top w:val="none" w:sz="0" w:space="0" w:color="auto"/>
        <w:left w:val="none" w:sz="0" w:space="0" w:color="auto"/>
        <w:bottom w:val="none" w:sz="0" w:space="0" w:color="auto"/>
        <w:right w:val="none" w:sz="0" w:space="0" w:color="auto"/>
      </w:divBdr>
    </w:div>
    <w:div w:id="1945573045">
      <w:bodyDiv w:val="1"/>
      <w:marLeft w:val="0"/>
      <w:marRight w:val="0"/>
      <w:marTop w:val="0"/>
      <w:marBottom w:val="0"/>
      <w:divBdr>
        <w:top w:val="none" w:sz="0" w:space="0" w:color="auto"/>
        <w:left w:val="none" w:sz="0" w:space="0" w:color="auto"/>
        <w:bottom w:val="none" w:sz="0" w:space="0" w:color="auto"/>
        <w:right w:val="none" w:sz="0" w:space="0" w:color="auto"/>
      </w:divBdr>
    </w:div>
    <w:div w:id="1985086520">
      <w:bodyDiv w:val="1"/>
      <w:marLeft w:val="0"/>
      <w:marRight w:val="0"/>
      <w:marTop w:val="0"/>
      <w:marBottom w:val="0"/>
      <w:divBdr>
        <w:top w:val="none" w:sz="0" w:space="0" w:color="auto"/>
        <w:left w:val="none" w:sz="0" w:space="0" w:color="auto"/>
        <w:bottom w:val="none" w:sz="0" w:space="0" w:color="auto"/>
        <w:right w:val="none" w:sz="0" w:space="0" w:color="auto"/>
      </w:divBdr>
    </w:div>
    <w:div w:id="1986232037">
      <w:bodyDiv w:val="1"/>
      <w:marLeft w:val="0"/>
      <w:marRight w:val="0"/>
      <w:marTop w:val="0"/>
      <w:marBottom w:val="0"/>
      <w:divBdr>
        <w:top w:val="none" w:sz="0" w:space="0" w:color="auto"/>
        <w:left w:val="none" w:sz="0" w:space="0" w:color="auto"/>
        <w:bottom w:val="none" w:sz="0" w:space="0" w:color="auto"/>
        <w:right w:val="none" w:sz="0" w:space="0" w:color="auto"/>
      </w:divBdr>
    </w:div>
    <w:div w:id="2052532928">
      <w:bodyDiv w:val="1"/>
      <w:marLeft w:val="0"/>
      <w:marRight w:val="0"/>
      <w:marTop w:val="0"/>
      <w:marBottom w:val="0"/>
      <w:divBdr>
        <w:top w:val="none" w:sz="0" w:space="0" w:color="auto"/>
        <w:left w:val="none" w:sz="0" w:space="0" w:color="auto"/>
        <w:bottom w:val="none" w:sz="0" w:space="0" w:color="auto"/>
        <w:right w:val="none" w:sz="0" w:space="0" w:color="auto"/>
      </w:divBdr>
    </w:div>
    <w:div w:id="2080789314">
      <w:bodyDiv w:val="1"/>
      <w:marLeft w:val="0"/>
      <w:marRight w:val="0"/>
      <w:marTop w:val="0"/>
      <w:marBottom w:val="0"/>
      <w:divBdr>
        <w:top w:val="none" w:sz="0" w:space="0" w:color="auto"/>
        <w:left w:val="none" w:sz="0" w:space="0" w:color="auto"/>
        <w:bottom w:val="none" w:sz="0" w:space="0" w:color="auto"/>
        <w:right w:val="none" w:sz="0" w:space="0" w:color="auto"/>
      </w:divBdr>
    </w:div>
    <w:div w:id="2084063372">
      <w:bodyDiv w:val="1"/>
      <w:marLeft w:val="0"/>
      <w:marRight w:val="0"/>
      <w:marTop w:val="0"/>
      <w:marBottom w:val="0"/>
      <w:divBdr>
        <w:top w:val="none" w:sz="0" w:space="0" w:color="auto"/>
        <w:left w:val="none" w:sz="0" w:space="0" w:color="auto"/>
        <w:bottom w:val="none" w:sz="0" w:space="0" w:color="auto"/>
        <w:right w:val="none" w:sz="0" w:space="0" w:color="auto"/>
      </w:divBdr>
    </w:div>
    <w:div w:id="2130315144">
      <w:bodyDiv w:val="1"/>
      <w:marLeft w:val="0"/>
      <w:marRight w:val="0"/>
      <w:marTop w:val="0"/>
      <w:marBottom w:val="0"/>
      <w:divBdr>
        <w:top w:val="none" w:sz="0" w:space="0" w:color="auto"/>
        <w:left w:val="none" w:sz="0" w:space="0" w:color="auto"/>
        <w:bottom w:val="none" w:sz="0" w:space="0" w:color="auto"/>
        <w:right w:val="none" w:sz="0" w:space="0" w:color="auto"/>
      </w:divBdr>
    </w:div>
    <w:div w:id="213078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F7978327A049F587793687348A0598"/>
        <w:category>
          <w:name w:val="Genel"/>
          <w:gallery w:val="placeholder"/>
        </w:category>
        <w:types>
          <w:type w:val="bbPlcHdr"/>
        </w:types>
        <w:behaviors>
          <w:behavior w:val="content"/>
        </w:behaviors>
        <w:guid w:val="{DF2EF6BE-A8D2-4B77-ADC0-DB759B0F72ED}"/>
      </w:docPartPr>
      <w:docPartBody>
        <w:p w:rsidR="00BC42BF" w:rsidRDefault="00BC42BF" w:rsidP="00BC42BF">
          <w:pPr>
            <w:pStyle w:val="6FF7978327A049F587793687348A059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C42BF"/>
    <w:rsid w:val="001578A9"/>
    <w:rsid w:val="00242E68"/>
    <w:rsid w:val="002C265C"/>
    <w:rsid w:val="002D080B"/>
    <w:rsid w:val="00362748"/>
    <w:rsid w:val="00400607"/>
    <w:rsid w:val="00446920"/>
    <w:rsid w:val="004D44EB"/>
    <w:rsid w:val="005D6C2C"/>
    <w:rsid w:val="007B0E98"/>
    <w:rsid w:val="00837990"/>
    <w:rsid w:val="008E579D"/>
    <w:rsid w:val="009042D7"/>
    <w:rsid w:val="009118A6"/>
    <w:rsid w:val="00973AA2"/>
    <w:rsid w:val="009C6FE0"/>
    <w:rsid w:val="00A170E3"/>
    <w:rsid w:val="00AA3EDE"/>
    <w:rsid w:val="00B028EE"/>
    <w:rsid w:val="00B33A72"/>
    <w:rsid w:val="00B522C5"/>
    <w:rsid w:val="00BB22A7"/>
    <w:rsid w:val="00BC42BF"/>
    <w:rsid w:val="00C043B8"/>
    <w:rsid w:val="00C653A2"/>
    <w:rsid w:val="00CA4B9A"/>
    <w:rsid w:val="00CA6F05"/>
    <w:rsid w:val="00D079F7"/>
    <w:rsid w:val="00EC5DA0"/>
    <w:rsid w:val="00EE0E42"/>
    <w:rsid w:val="00F2513E"/>
    <w:rsid w:val="00F96C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FF7978327A049F587793687348A0598">
    <w:name w:val="6FF7978327A049F587793687348A0598"/>
    <w:rsid w:val="00BC42BF"/>
  </w:style>
  <w:style w:type="paragraph" w:customStyle="1" w:styleId="236B0ED5842B49FE8FADA4AF8037242E">
    <w:name w:val="236B0ED5842B49FE8FADA4AF8037242E"/>
    <w:rsid w:val="00BC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C7F35-16D9-44F4-9A12-51439385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3627</Words>
  <Characters>20678</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BİLİRKİŞİ EK RAPORU</vt:lpstr>
    </vt:vector>
  </TitlesOfParts>
  <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EK RAPORU</dc:title>
  <dc:creator>user</dc:creator>
  <cp:lastModifiedBy>New Bilgisayar</cp:lastModifiedBy>
  <cp:revision>16</cp:revision>
  <cp:lastPrinted>2019-09-09T14:46:00Z</cp:lastPrinted>
  <dcterms:created xsi:type="dcterms:W3CDTF">2021-01-30T13:24:00Z</dcterms:created>
  <dcterms:modified xsi:type="dcterms:W3CDTF">2021-06-03T14:17:00Z</dcterms:modified>
</cp:coreProperties>
</file>